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A4C" w:rsidRPr="00FC6C99" w:rsidRDefault="00FC6C99" w:rsidP="00B51EBD">
      <w:pPr>
        <w:jc w:val="center"/>
        <w:rPr>
          <w:rFonts w:asciiTheme="minorEastAsia" w:hAnsiTheme="minorEastAsia"/>
          <w:b/>
          <w:sz w:val="22"/>
        </w:rPr>
      </w:pPr>
      <w:r w:rsidRPr="00FC6C99">
        <w:rPr>
          <w:rFonts w:asciiTheme="minorEastAsia" w:hAnsiTheme="minorEastAsia" w:hint="eastAsia"/>
          <w:b/>
          <w:sz w:val="22"/>
        </w:rPr>
        <w:t>「</w:t>
      </w:r>
      <w:r w:rsidR="00536F48" w:rsidRPr="00FC6C99">
        <w:rPr>
          <w:rFonts w:asciiTheme="minorEastAsia" w:hAnsiTheme="minorEastAsia" w:hint="eastAsia"/>
          <w:b/>
          <w:sz w:val="22"/>
        </w:rPr>
        <w:t>筑後川のめぐみフェスティバル</w:t>
      </w:r>
      <w:r w:rsidRPr="00FC6C99">
        <w:rPr>
          <w:rFonts w:asciiTheme="minorEastAsia" w:hAnsiTheme="minorEastAsia" w:hint="eastAsia"/>
          <w:b/>
          <w:sz w:val="22"/>
        </w:rPr>
        <w:t xml:space="preserve"> </w:t>
      </w:r>
      <w:r w:rsidR="00EE4681">
        <w:rPr>
          <w:rFonts w:asciiTheme="minorEastAsia" w:hAnsiTheme="minorEastAsia" w:hint="eastAsia"/>
          <w:b/>
          <w:sz w:val="22"/>
        </w:rPr>
        <w:t>2021</w:t>
      </w:r>
      <w:r w:rsidR="00B51EBD">
        <w:rPr>
          <w:rFonts w:asciiTheme="minorEastAsia" w:hAnsiTheme="minorEastAsia" w:hint="eastAsia"/>
          <w:b/>
          <w:sz w:val="22"/>
        </w:rPr>
        <w:t>」</w:t>
      </w:r>
      <w:r w:rsidR="00536F48" w:rsidRPr="00FC6C99">
        <w:rPr>
          <w:rFonts w:asciiTheme="minorEastAsia" w:hAnsiTheme="minorEastAsia" w:hint="eastAsia"/>
          <w:b/>
          <w:sz w:val="22"/>
        </w:rPr>
        <w:t>業務委託</w:t>
      </w:r>
      <w:r w:rsidR="00B51EBD">
        <w:rPr>
          <w:rFonts w:asciiTheme="minorEastAsia" w:hAnsiTheme="minorEastAsia" w:hint="eastAsia"/>
          <w:b/>
          <w:sz w:val="22"/>
        </w:rPr>
        <w:t xml:space="preserve"> </w:t>
      </w:r>
      <w:r w:rsidR="00536F48" w:rsidRPr="00FC6C99">
        <w:rPr>
          <w:rFonts w:asciiTheme="minorEastAsia" w:hAnsiTheme="minorEastAsia" w:hint="eastAsia"/>
          <w:b/>
          <w:sz w:val="22"/>
        </w:rPr>
        <w:t>提案競技実施要領</w:t>
      </w:r>
    </w:p>
    <w:p w:rsidR="00536F48" w:rsidRPr="00945461" w:rsidRDefault="00536F48">
      <w:pPr>
        <w:rPr>
          <w:rFonts w:asciiTheme="minorEastAsia" w:hAnsiTheme="minorEastAsia"/>
          <w:szCs w:val="21"/>
        </w:rPr>
      </w:pPr>
    </w:p>
    <w:p w:rsidR="00536F48" w:rsidRPr="00EB6F58" w:rsidRDefault="00536F48">
      <w:pPr>
        <w:rPr>
          <w:rFonts w:asciiTheme="minorEastAsia" w:hAnsiTheme="minorEastAsia"/>
          <w:b/>
          <w:szCs w:val="21"/>
        </w:rPr>
      </w:pPr>
      <w:r w:rsidRPr="00EB6F58">
        <w:rPr>
          <w:rFonts w:asciiTheme="minorEastAsia" w:hAnsiTheme="minorEastAsia" w:hint="eastAsia"/>
          <w:b/>
          <w:szCs w:val="21"/>
        </w:rPr>
        <w:t>１　事業名称</w:t>
      </w:r>
    </w:p>
    <w:p w:rsidR="00536F48" w:rsidRPr="00945461" w:rsidRDefault="00536F48">
      <w:pPr>
        <w:rPr>
          <w:rFonts w:asciiTheme="minorEastAsia" w:hAnsiTheme="minorEastAsia"/>
          <w:szCs w:val="21"/>
        </w:rPr>
      </w:pPr>
      <w:r w:rsidRPr="00945461">
        <w:rPr>
          <w:rFonts w:asciiTheme="minorEastAsia" w:hAnsiTheme="minorEastAsia" w:hint="eastAsia"/>
          <w:szCs w:val="21"/>
        </w:rPr>
        <w:t xml:space="preserve">　　</w:t>
      </w:r>
      <w:r w:rsidR="00FC6C99">
        <w:rPr>
          <w:rFonts w:asciiTheme="minorEastAsia" w:hAnsiTheme="minorEastAsia" w:hint="eastAsia"/>
          <w:szCs w:val="21"/>
        </w:rPr>
        <w:t>「</w:t>
      </w:r>
      <w:r w:rsidRPr="00945461">
        <w:rPr>
          <w:rFonts w:asciiTheme="minorEastAsia" w:hAnsiTheme="minorEastAsia" w:hint="eastAsia"/>
          <w:szCs w:val="21"/>
        </w:rPr>
        <w:t>筑後川のめぐみフェスティバル</w:t>
      </w:r>
      <w:r w:rsidR="00905EBC">
        <w:rPr>
          <w:rFonts w:asciiTheme="minorEastAsia" w:hAnsiTheme="minorEastAsia" w:hint="eastAsia"/>
          <w:szCs w:val="21"/>
        </w:rPr>
        <w:t>2021</w:t>
      </w:r>
      <w:r w:rsidR="00FC6C99">
        <w:rPr>
          <w:rFonts w:asciiTheme="minorEastAsia" w:hAnsiTheme="minorEastAsia" w:hint="eastAsia"/>
          <w:szCs w:val="21"/>
        </w:rPr>
        <w:t>」</w:t>
      </w:r>
      <w:r w:rsidRPr="00945461">
        <w:rPr>
          <w:rFonts w:asciiTheme="minorEastAsia" w:hAnsiTheme="minorEastAsia" w:hint="eastAsia"/>
          <w:szCs w:val="21"/>
        </w:rPr>
        <w:t>業務委託</w:t>
      </w:r>
    </w:p>
    <w:p w:rsidR="00536F48" w:rsidRPr="00CF532B" w:rsidRDefault="00536F48">
      <w:pPr>
        <w:rPr>
          <w:rFonts w:asciiTheme="minorEastAsia" w:hAnsiTheme="minorEastAsia"/>
          <w:szCs w:val="21"/>
        </w:rPr>
      </w:pPr>
    </w:p>
    <w:p w:rsidR="00E61213" w:rsidRPr="00E61213" w:rsidRDefault="00E61213" w:rsidP="00E61213">
      <w:pPr>
        <w:overflowPunct w:val="0"/>
        <w:adjustRightInd w:val="0"/>
        <w:textAlignment w:val="baseline"/>
        <w:rPr>
          <w:rFonts w:asciiTheme="minorEastAsia" w:hAnsiTheme="minorEastAsia" w:cs="ＭＳ 明朝"/>
          <w:color w:val="000000"/>
          <w:kern w:val="0"/>
          <w:szCs w:val="21"/>
        </w:rPr>
      </w:pPr>
      <w:r w:rsidRPr="00EB6F58">
        <w:rPr>
          <w:rFonts w:asciiTheme="minorEastAsia" w:hAnsiTheme="minorEastAsia" w:cs="Times New Roman" w:hint="eastAsia"/>
          <w:b/>
          <w:color w:val="000000"/>
          <w:kern w:val="0"/>
          <w:szCs w:val="21"/>
        </w:rPr>
        <w:t>２　開催テーマ</w:t>
      </w:r>
      <w:r w:rsidRPr="00E61213">
        <w:rPr>
          <w:rFonts w:asciiTheme="minorEastAsia" w:hAnsiTheme="minorEastAsia" w:cs="Times New Roman" w:hint="eastAsia"/>
          <w:color w:val="000000"/>
          <w:kern w:val="0"/>
          <w:szCs w:val="21"/>
        </w:rPr>
        <w:t xml:space="preserve">　　</w:t>
      </w:r>
      <w:r w:rsidRPr="00E61213">
        <w:rPr>
          <w:rFonts w:asciiTheme="minorEastAsia" w:hAnsiTheme="minorEastAsia" w:cs="ＭＳ 明朝" w:hint="eastAsia"/>
          <w:color w:val="000000"/>
          <w:kern w:val="0"/>
          <w:szCs w:val="21"/>
        </w:rPr>
        <w:t>飲水思源（いんすいしげん）</w:t>
      </w:r>
    </w:p>
    <w:p w:rsidR="00E61213" w:rsidRPr="00E61213" w:rsidRDefault="00E61213" w:rsidP="00E61213">
      <w:pPr>
        <w:overflowPunct w:val="0"/>
        <w:adjustRightInd w:val="0"/>
        <w:ind w:firstLineChars="747" w:firstLine="1569"/>
        <w:textAlignment w:val="baseline"/>
        <w:rPr>
          <w:rFonts w:asciiTheme="minorEastAsia" w:hAnsiTheme="minorEastAsia" w:cs="ＭＳ 明朝"/>
          <w:color w:val="000000"/>
          <w:kern w:val="0"/>
          <w:szCs w:val="21"/>
        </w:rPr>
      </w:pPr>
      <w:r w:rsidRPr="00E61213">
        <w:rPr>
          <w:rFonts w:asciiTheme="minorEastAsia" w:hAnsiTheme="minorEastAsia" w:cs="ＭＳ 明朝" w:hint="eastAsia"/>
          <w:color w:val="000000"/>
          <w:kern w:val="0"/>
          <w:szCs w:val="21"/>
        </w:rPr>
        <w:t>「その実を落とす者はその樹を思い、その流れに飲む者はその源を思う」</w:t>
      </w:r>
    </w:p>
    <w:p w:rsidR="00E61213" w:rsidRPr="00E61213" w:rsidRDefault="00E61213" w:rsidP="00E61213">
      <w:pPr>
        <w:overflowPunct w:val="0"/>
        <w:adjustRightInd w:val="0"/>
        <w:textAlignment w:val="baseline"/>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 xml:space="preserve">　　　　　　　</w:t>
      </w:r>
      <w:r w:rsidR="00FC6C99">
        <w:rPr>
          <w:rFonts w:asciiTheme="minorEastAsia" w:hAnsiTheme="minorEastAsia" w:cs="ＭＳ 明朝" w:hint="eastAsia"/>
          <w:color w:val="000000"/>
          <w:kern w:val="0"/>
          <w:szCs w:val="21"/>
        </w:rPr>
        <w:t xml:space="preserve">　</w:t>
      </w:r>
      <w:r w:rsidRPr="00E61213">
        <w:rPr>
          <w:rFonts w:asciiTheme="minorEastAsia" w:hAnsiTheme="minorEastAsia" w:cs="ＭＳ 明朝" w:hint="eastAsia"/>
          <w:color w:val="000000"/>
          <w:kern w:val="0"/>
          <w:szCs w:val="21"/>
        </w:rPr>
        <w:t>北周の詩人「癒信」（いしん）の「微調曲」という詞に基づく故事成語</w:t>
      </w:r>
    </w:p>
    <w:p w:rsidR="00E61213" w:rsidRPr="00E61213" w:rsidRDefault="00E61213" w:rsidP="00E61213">
      <w:pPr>
        <w:overflowPunct w:val="0"/>
        <w:adjustRightInd w:val="0"/>
        <w:textAlignment w:val="baseline"/>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 xml:space="preserve">　　　　　　　　</w:t>
      </w:r>
      <w:r w:rsidRPr="00E61213">
        <w:rPr>
          <w:rFonts w:asciiTheme="minorEastAsia" w:hAnsiTheme="minorEastAsia" w:cs="ＭＳ 明朝" w:hint="eastAsia"/>
          <w:color w:val="000000"/>
          <w:kern w:val="0"/>
          <w:szCs w:val="21"/>
        </w:rPr>
        <w:t>※水を飲むときには水のもととなる水源のことを考える。</w:t>
      </w:r>
    </w:p>
    <w:p w:rsidR="00E61213" w:rsidRPr="00E61213" w:rsidRDefault="00E61213" w:rsidP="00E61213">
      <w:pPr>
        <w:overflowPunct w:val="0"/>
        <w:adjustRightInd w:val="0"/>
        <w:ind w:firstLineChars="300" w:firstLine="630"/>
        <w:textAlignment w:val="baseline"/>
        <w:rPr>
          <w:rFonts w:asciiTheme="minorEastAsia" w:hAnsiTheme="minorEastAsia" w:cs="ＭＳ 明朝"/>
          <w:color w:val="000000"/>
          <w:kern w:val="0"/>
          <w:szCs w:val="21"/>
        </w:rPr>
      </w:pPr>
      <w:r w:rsidRPr="00E61213">
        <w:rPr>
          <w:rFonts w:asciiTheme="minorEastAsia" w:hAnsiTheme="minorEastAsia" w:cs="ＭＳ 明朝" w:hint="eastAsia"/>
          <w:color w:val="000000"/>
          <w:kern w:val="0"/>
          <w:szCs w:val="21"/>
        </w:rPr>
        <w:t xml:space="preserve">　　　　　　・物事の基本を忘れないこと</w:t>
      </w:r>
    </w:p>
    <w:p w:rsidR="00E61213" w:rsidRDefault="00E61213" w:rsidP="00E61213">
      <w:pPr>
        <w:overflowPunct w:val="0"/>
        <w:adjustRightInd w:val="0"/>
        <w:ind w:firstLineChars="300" w:firstLine="630"/>
        <w:textAlignment w:val="baseline"/>
        <w:rPr>
          <w:rFonts w:asciiTheme="minorEastAsia" w:hAnsiTheme="minorEastAsia" w:cs="ＭＳ 明朝"/>
          <w:color w:val="000000"/>
          <w:kern w:val="0"/>
          <w:szCs w:val="21"/>
        </w:rPr>
      </w:pPr>
      <w:r w:rsidRPr="00E61213">
        <w:rPr>
          <w:rFonts w:asciiTheme="minorEastAsia" w:hAnsiTheme="minorEastAsia" w:cs="ＭＳ 明朝" w:hint="eastAsia"/>
          <w:color w:val="000000"/>
          <w:kern w:val="0"/>
          <w:szCs w:val="21"/>
        </w:rPr>
        <w:t xml:space="preserve">　　　　　　・他人から受けた恩を忘れてはいけないということ</w:t>
      </w:r>
    </w:p>
    <w:p w:rsidR="005F19E1" w:rsidRPr="00E61213" w:rsidRDefault="005F19E1" w:rsidP="00E61213">
      <w:pPr>
        <w:overflowPunct w:val="0"/>
        <w:adjustRightInd w:val="0"/>
        <w:ind w:firstLineChars="300" w:firstLine="630"/>
        <w:textAlignment w:val="baseline"/>
        <w:rPr>
          <w:rFonts w:asciiTheme="minorEastAsia" w:hAnsiTheme="minorEastAsia" w:cs="ＭＳ 明朝"/>
          <w:color w:val="000000"/>
          <w:kern w:val="0"/>
          <w:szCs w:val="21"/>
        </w:rPr>
      </w:pPr>
    </w:p>
    <w:p w:rsidR="004024E8" w:rsidRPr="00EB6F58" w:rsidRDefault="00E61213">
      <w:pPr>
        <w:rPr>
          <w:rFonts w:asciiTheme="minorEastAsia" w:hAnsiTheme="minorEastAsia"/>
          <w:b/>
          <w:szCs w:val="21"/>
        </w:rPr>
      </w:pPr>
      <w:r w:rsidRPr="00EB6F58">
        <w:rPr>
          <w:rFonts w:asciiTheme="minorEastAsia" w:hAnsiTheme="minorEastAsia" w:hint="eastAsia"/>
          <w:b/>
          <w:szCs w:val="21"/>
        </w:rPr>
        <w:t>３</w:t>
      </w:r>
      <w:r w:rsidR="004024E8" w:rsidRPr="00EB6F58">
        <w:rPr>
          <w:rFonts w:asciiTheme="minorEastAsia" w:hAnsiTheme="minorEastAsia" w:hint="eastAsia"/>
          <w:b/>
          <w:szCs w:val="21"/>
        </w:rPr>
        <w:t xml:space="preserve">　本事業の目的</w:t>
      </w:r>
    </w:p>
    <w:p w:rsidR="00E14E80" w:rsidRDefault="002F3FCA" w:rsidP="00BA14A9">
      <w:pPr>
        <w:spacing w:line="260" w:lineRule="exact"/>
        <w:ind w:leftChars="200" w:left="420" w:firstLineChars="100" w:firstLine="210"/>
        <w:rPr>
          <w:rFonts w:asciiTheme="minorEastAsia" w:hAnsiTheme="minorEastAsia" w:cs="ＭＳ ゴシック"/>
          <w:color w:val="000000"/>
          <w:kern w:val="0"/>
          <w:sz w:val="22"/>
        </w:rPr>
      </w:pPr>
      <w:r>
        <w:rPr>
          <w:rFonts w:asciiTheme="minorEastAsia" w:hAnsiTheme="minorEastAsia" w:hint="eastAsia"/>
          <w:szCs w:val="21"/>
        </w:rPr>
        <w:t>福岡市を含む17の市町で構成される</w:t>
      </w:r>
      <w:r w:rsidR="004024E8" w:rsidRPr="004024E8">
        <w:rPr>
          <w:rFonts w:asciiTheme="minorEastAsia" w:hAnsiTheme="minorEastAsia" w:cs="Arial Unicode MS" w:hint="eastAsia"/>
          <w:color w:val="000000"/>
          <w:kern w:val="0"/>
          <w:sz w:val="22"/>
        </w:rPr>
        <w:t>福岡都市圏</w:t>
      </w:r>
      <w:r w:rsidR="003F7979">
        <w:rPr>
          <w:rFonts w:asciiTheme="minorEastAsia" w:hAnsiTheme="minorEastAsia" w:cs="Arial Unicode MS" w:hint="eastAsia"/>
          <w:color w:val="000000"/>
          <w:kern w:val="0"/>
          <w:sz w:val="22"/>
        </w:rPr>
        <w:t>に</w:t>
      </w:r>
      <w:r w:rsidR="004024E8" w:rsidRPr="004024E8">
        <w:rPr>
          <w:rFonts w:asciiTheme="minorEastAsia" w:hAnsiTheme="minorEastAsia" w:cs="Arial Unicode MS" w:hint="eastAsia"/>
          <w:color w:val="000000"/>
          <w:kern w:val="0"/>
          <w:sz w:val="22"/>
        </w:rPr>
        <w:t>は、</w:t>
      </w:r>
      <w:r w:rsidR="003F7979">
        <w:rPr>
          <w:rFonts w:asciiTheme="minorEastAsia" w:hAnsiTheme="minorEastAsia" w:cs="Arial Unicode MS" w:hint="eastAsia"/>
          <w:color w:val="000000"/>
          <w:kern w:val="0"/>
          <w:sz w:val="22"/>
        </w:rPr>
        <w:t>大きな</w:t>
      </w:r>
      <w:r w:rsidR="00EA178D">
        <w:rPr>
          <w:rFonts w:asciiTheme="minorEastAsia" w:hAnsiTheme="minorEastAsia" w:cs="Arial Unicode MS" w:hint="eastAsia"/>
          <w:color w:val="000000"/>
          <w:kern w:val="0"/>
          <w:sz w:val="22"/>
        </w:rPr>
        <w:t>川</w:t>
      </w:r>
      <w:r w:rsidR="004024E8" w:rsidRPr="004024E8">
        <w:rPr>
          <w:rFonts w:asciiTheme="minorEastAsia" w:hAnsiTheme="minorEastAsia" w:cs="Arial Unicode MS" w:hint="eastAsia"/>
          <w:color w:val="000000"/>
          <w:kern w:val="0"/>
          <w:sz w:val="22"/>
        </w:rPr>
        <w:t>がないなど地理的に水資源に恵まれていないため、</w:t>
      </w:r>
      <w:r w:rsidR="004024E8" w:rsidRPr="004024E8">
        <w:rPr>
          <w:rFonts w:asciiTheme="minorEastAsia" w:hAnsiTheme="minorEastAsia" w:cs="ＭＳ ゴシック" w:hint="eastAsia"/>
          <w:color w:val="000000"/>
          <w:kern w:val="0"/>
          <w:sz w:val="22"/>
        </w:rPr>
        <w:t>使用する水道水の約３分の１を筑後川の水に頼ってい</w:t>
      </w:r>
      <w:r w:rsidR="00F44622">
        <w:rPr>
          <w:rFonts w:asciiTheme="minorEastAsia" w:hAnsiTheme="minorEastAsia" w:cs="ＭＳ ゴシック" w:hint="eastAsia"/>
          <w:color w:val="000000"/>
          <w:kern w:val="0"/>
          <w:sz w:val="22"/>
        </w:rPr>
        <w:t>る</w:t>
      </w:r>
      <w:r w:rsidR="004024E8">
        <w:rPr>
          <w:rFonts w:asciiTheme="minorEastAsia" w:hAnsiTheme="minorEastAsia" w:cs="ＭＳ ゴシック" w:hint="eastAsia"/>
          <w:color w:val="000000"/>
          <w:kern w:val="0"/>
          <w:sz w:val="22"/>
        </w:rPr>
        <w:t>。</w:t>
      </w:r>
    </w:p>
    <w:p w:rsidR="004024E8" w:rsidRPr="004024E8" w:rsidRDefault="004024E8" w:rsidP="00E14E80">
      <w:pPr>
        <w:spacing w:line="260" w:lineRule="exact"/>
        <w:ind w:leftChars="200" w:left="420" w:firstLineChars="100" w:firstLine="220"/>
        <w:rPr>
          <w:rFonts w:asciiTheme="minorEastAsia" w:hAnsiTheme="minorEastAsia"/>
          <w:szCs w:val="21"/>
        </w:rPr>
      </w:pPr>
      <w:r w:rsidRPr="004024E8">
        <w:rPr>
          <w:rFonts w:asciiTheme="minorEastAsia" w:hAnsiTheme="minorEastAsia" w:cs="ＭＳ ゴシック" w:hint="eastAsia"/>
          <w:color w:val="000000"/>
          <w:kern w:val="0"/>
          <w:sz w:val="22"/>
        </w:rPr>
        <w:t>このため、福岡都市圏の水道水が筑後川の恩恵を受けていることや</w:t>
      </w:r>
      <w:r w:rsidR="00E73B21">
        <w:rPr>
          <w:rFonts w:asciiTheme="minorEastAsia" w:hAnsiTheme="minorEastAsia" w:cs="ＭＳ ゴシック" w:hint="eastAsia"/>
          <w:color w:val="000000"/>
          <w:kern w:val="0"/>
          <w:sz w:val="22"/>
        </w:rPr>
        <w:t>、</w:t>
      </w:r>
      <w:r w:rsidRPr="004024E8">
        <w:rPr>
          <w:rFonts w:asciiTheme="minorEastAsia" w:hAnsiTheme="minorEastAsia" w:cs="Arial Unicode MS" w:hint="eastAsia"/>
          <w:color w:val="000000"/>
          <w:kern w:val="0"/>
          <w:sz w:val="22"/>
        </w:rPr>
        <w:t>豊かな水を育む森や川を守り育てることの大切さ、</w:t>
      </w:r>
      <w:r w:rsidRPr="004024E8">
        <w:rPr>
          <w:rFonts w:asciiTheme="minorEastAsia" w:hAnsiTheme="minorEastAsia" w:cs="ＭＳ ゴシック" w:hint="eastAsia"/>
          <w:color w:val="000000"/>
          <w:kern w:val="0"/>
          <w:sz w:val="22"/>
        </w:rPr>
        <w:t>限られた資源である</w:t>
      </w:r>
      <w:r w:rsidRPr="004024E8">
        <w:rPr>
          <w:rFonts w:asciiTheme="minorEastAsia" w:hAnsiTheme="minorEastAsia" w:cs="Arial Unicode MS" w:hint="eastAsia"/>
          <w:color w:val="000000"/>
          <w:kern w:val="0"/>
          <w:sz w:val="22"/>
        </w:rPr>
        <w:t>水の恵みについて啓発し、筑後川への「感謝」の気持ちを醸成するとともに福岡都市圏と筑後川流域の住民が交流を図り相互理解を深めることを目的に</w:t>
      </w:r>
      <w:r>
        <w:rPr>
          <w:rFonts w:asciiTheme="minorEastAsia" w:hAnsiTheme="minorEastAsia" w:cs="Arial Unicode MS" w:hint="eastAsia"/>
          <w:color w:val="000000"/>
          <w:kern w:val="0"/>
          <w:sz w:val="22"/>
        </w:rPr>
        <w:t>「</w:t>
      </w:r>
      <w:r w:rsidRPr="00945461">
        <w:rPr>
          <w:rFonts w:asciiTheme="minorEastAsia" w:hAnsiTheme="minorEastAsia" w:hint="eastAsia"/>
          <w:szCs w:val="21"/>
        </w:rPr>
        <w:t>筑後川のめぐみフェスティバル</w:t>
      </w:r>
      <w:r>
        <w:rPr>
          <w:rFonts w:asciiTheme="minorEastAsia" w:hAnsiTheme="minorEastAsia" w:hint="eastAsia"/>
          <w:szCs w:val="21"/>
        </w:rPr>
        <w:t>」を</w:t>
      </w:r>
      <w:r w:rsidRPr="004024E8">
        <w:rPr>
          <w:rFonts w:asciiTheme="minorEastAsia" w:hAnsiTheme="minorEastAsia" w:cs="Arial Unicode MS" w:hint="eastAsia"/>
          <w:color w:val="000000"/>
          <w:kern w:val="0"/>
          <w:sz w:val="22"/>
        </w:rPr>
        <w:t>開催</w:t>
      </w:r>
      <w:r w:rsidR="00AB1994">
        <w:rPr>
          <w:rFonts w:asciiTheme="minorEastAsia" w:hAnsiTheme="minorEastAsia" w:cs="Arial Unicode MS" w:hint="eastAsia"/>
          <w:color w:val="000000"/>
          <w:kern w:val="0"/>
          <w:sz w:val="22"/>
        </w:rPr>
        <w:t>する</w:t>
      </w:r>
      <w:r>
        <w:rPr>
          <w:rFonts w:asciiTheme="minorEastAsia" w:hAnsiTheme="minorEastAsia" w:cs="Arial Unicode MS" w:hint="eastAsia"/>
          <w:color w:val="000000"/>
          <w:kern w:val="0"/>
          <w:sz w:val="22"/>
        </w:rPr>
        <w:t>。</w:t>
      </w:r>
    </w:p>
    <w:p w:rsidR="00E61213" w:rsidRDefault="00E61213">
      <w:pPr>
        <w:rPr>
          <w:rFonts w:asciiTheme="minorEastAsia" w:hAnsiTheme="minorEastAsia"/>
          <w:szCs w:val="21"/>
        </w:rPr>
      </w:pPr>
    </w:p>
    <w:p w:rsidR="00536F48" w:rsidRPr="00EB6F58" w:rsidRDefault="00E61213">
      <w:pPr>
        <w:rPr>
          <w:rFonts w:asciiTheme="minorEastAsia" w:hAnsiTheme="minorEastAsia"/>
          <w:b/>
          <w:szCs w:val="21"/>
        </w:rPr>
      </w:pPr>
      <w:r w:rsidRPr="00EB6F58">
        <w:rPr>
          <w:rFonts w:asciiTheme="minorEastAsia" w:hAnsiTheme="minorEastAsia" w:hint="eastAsia"/>
          <w:b/>
          <w:szCs w:val="21"/>
        </w:rPr>
        <w:t>４</w:t>
      </w:r>
      <w:r w:rsidR="00536F48" w:rsidRPr="00EB6F58">
        <w:rPr>
          <w:rFonts w:asciiTheme="minorEastAsia" w:hAnsiTheme="minorEastAsia" w:hint="eastAsia"/>
          <w:b/>
          <w:szCs w:val="21"/>
        </w:rPr>
        <w:t xml:space="preserve">　履行期間</w:t>
      </w:r>
    </w:p>
    <w:p w:rsidR="00536F48" w:rsidRPr="00945461" w:rsidRDefault="00536F48">
      <w:pPr>
        <w:rPr>
          <w:rFonts w:asciiTheme="minorEastAsia" w:hAnsiTheme="minorEastAsia"/>
          <w:szCs w:val="21"/>
        </w:rPr>
      </w:pPr>
      <w:r w:rsidRPr="00945461">
        <w:rPr>
          <w:rFonts w:asciiTheme="minorEastAsia" w:hAnsiTheme="minorEastAsia" w:hint="eastAsia"/>
          <w:szCs w:val="21"/>
        </w:rPr>
        <w:t xml:space="preserve">　　</w:t>
      </w:r>
      <w:r w:rsidRPr="006F6868">
        <w:rPr>
          <w:rFonts w:asciiTheme="minorEastAsia" w:hAnsiTheme="minorEastAsia" w:hint="eastAsia"/>
          <w:szCs w:val="21"/>
        </w:rPr>
        <w:t>契約締結の</w:t>
      </w:r>
      <w:r w:rsidR="0006476D" w:rsidRPr="006F6868">
        <w:rPr>
          <w:rFonts w:asciiTheme="minorEastAsia" w:hAnsiTheme="minorEastAsia" w:hint="eastAsia"/>
          <w:szCs w:val="21"/>
        </w:rPr>
        <w:t>翌</w:t>
      </w:r>
      <w:r w:rsidRPr="006F6868">
        <w:rPr>
          <w:rFonts w:asciiTheme="minorEastAsia" w:hAnsiTheme="minorEastAsia" w:hint="eastAsia"/>
          <w:szCs w:val="21"/>
        </w:rPr>
        <w:t>日</w:t>
      </w:r>
      <w:r w:rsidRPr="00945461">
        <w:rPr>
          <w:rFonts w:asciiTheme="minorEastAsia" w:hAnsiTheme="minorEastAsia" w:hint="eastAsia"/>
          <w:szCs w:val="21"/>
        </w:rPr>
        <w:t>から</w:t>
      </w:r>
      <w:r w:rsidR="00FC6C99">
        <w:rPr>
          <w:rFonts w:asciiTheme="minorEastAsia" w:hAnsiTheme="minorEastAsia" w:hint="eastAsia"/>
          <w:szCs w:val="21"/>
        </w:rPr>
        <w:t>令和</w:t>
      </w:r>
      <w:r w:rsidR="006F6868">
        <w:rPr>
          <w:rFonts w:asciiTheme="minorEastAsia" w:hAnsiTheme="minorEastAsia" w:hint="eastAsia"/>
          <w:szCs w:val="21"/>
        </w:rPr>
        <w:t>３</w:t>
      </w:r>
      <w:r w:rsidR="00FC6C99">
        <w:rPr>
          <w:rFonts w:asciiTheme="minorEastAsia" w:hAnsiTheme="minorEastAsia" w:hint="eastAsia"/>
          <w:szCs w:val="21"/>
        </w:rPr>
        <w:t>年</w:t>
      </w:r>
      <w:r w:rsidR="00FE7140">
        <w:rPr>
          <w:rFonts w:asciiTheme="minorEastAsia" w:hAnsiTheme="minorEastAsia" w:hint="eastAsia"/>
          <w:szCs w:val="21"/>
        </w:rPr>
        <w:t>11</w:t>
      </w:r>
      <w:r w:rsidRPr="00945461">
        <w:rPr>
          <w:rFonts w:asciiTheme="minorEastAsia" w:hAnsiTheme="minorEastAsia" w:hint="eastAsia"/>
          <w:szCs w:val="21"/>
        </w:rPr>
        <w:t>月</w:t>
      </w:r>
      <w:r w:rsidR="00FE7140">
        <w:rPr>
          <w:rFonts w:asciiTheme="minorEastAsia" w:hAnsiTheme="minorEastAsia" w:hint="eastAsia"/>
          <w:szCs w:val="21"/>
        </w:rPr>
        <w:t>30</w:t>
      </w:r>
      <w:r w:rsidRPr="00945461">
        <w:rPr>
          <w:rFonts w:asciiTheme="minorEastAsia" w:hAnsiTheme="minorEastAsia" w:hint="eastAsia"/>
          <w:szCs w:val="21"/>
        </w:rPr>
        <w:t>日まで</w:t>
      </w:r>
    </w:p>
    <w:p w:rsidR="00536F48" w:rsidRPr="00CF532B" w:rsidRDefault="00536F48">
      <w:pPr>
        <w:rPr>
          <w:rFonts w:asciiTheme="minorEastAsia" w:hAnsiTheme="minorEastAsia"/>
          <w:szCs w:val="21"/>
        </w:rPr>
      </w:pPr>
    </w:p>
    <w:p w:rsidR="00536F48" w:rsidRPr="00EB6F58" w:rsidRDefault="00E61213">
      <w:pPr>
        <w:rPr>
          <w:rFonts w:asciiTheme="minorEastAsia" w:hAnsiTheme="minorEastAsia"/>
          <w:b/>
          <w:szCs w:val="21"/>
        </w:rPr>
      </w:pPr>
      <w:r w:rsidRPr="00EB6F58">
        <w:rPr>
          <w:rFonts w:asciiTheme="minorEastAsia" w:hAnsiTheme="minorEastAsia" w:hint="eastAsia"/>
          <w:b/>
          <w:szCs w:val="21"/>
        </w:rPr>
        <w:t>５</w:t>
      </w:r>
      <w:r w:rsidR="00536F48" w:rsidRPr="00EB6F58">
        <w:rPr>
          <w:rFonts w:asciiTheme="minorEastAsia" w:hAnsiTheme="minorEastAsia" w:hint="eastAsia"/>
          <w:b/>
          <w:szCs w:val="21"/>
        </w:rPr>
        <w:t xml:space="preserve">　履行場所</w:t>
      </w:r>
    </w:p>
    <w:p w:rsidR="00536F48" w:rsidRDefault="00536F48">
      <w:pPr>
        <w:rPr>
          <w:rFonts w:asciiTheme="minorEastAsia" w:hAnsiTheme="minorEastAsia"/>
          <w:szCs w:val="21"/>
        </w:rPr>
      </w:pPr>
      <w:r w:rsidRPr="00945461">
        <w:rPr>
          <w:rFonts w:asciiTheme="minorEastAsia" w:hAnsiTheme="minorEastAsia" w:hint="eastAsia"/>
          <w:szCs w:val="21"/>
        </w:rPr>
        <w:t xml:space="preserve">　　福岡市役所</w:t>
      </w:r>
      <w:r w:rsidR="00A44ECD">
        <w:rPr>
          <w:rFonts w:asciiTheme="minorEastAsia" w:hAnsiTheme="minorEastAsia" w:hint="eastAsia"/>
          <w:szCs w:val="21"/>
        </w:rPr>
        <w:t>西側</w:t>
      </w:r>
      <w:r w:rsidRPr="00945461">
        <w:rPr>
          <w:rFonts w:asciiTheme="minorEastAsia" w:hAnsiTheme="minorEastAsia" w:hint="eastAsia"/>
          <w:szCs w:val="21"/>
        </w:rPr>
        <w:t>ふれあい広場</w:t>
      </w:r>
      <w:r w:rsidR="008C203B">
        <w:rPr>
          <w:rFonts w:asciiTheme="minorEastAsia" w:hAnsiTheme="minorEastAsia" w:hint="eastAsia"/>
          <w:szCs w:val="21"/>
        </w:rPr>
        <w:t xml:space="preserve">　</w:t>
      </w:r>
    </w:p>
    <w:p w:rsidR="008C203B" w:rsidRPr="00CF532B" w:rsidRDefault="008C203B">
      <w:pPr>
        <w:rPr>
          <w:rFonts w:asciiTheme="minorEastAsia" w:hAnsiTheme="minorEastAsia"/>
          <w:szCs w:val="21"/>
        </w:rPr>
      </w:pPr>
    </w:p>
    <w:p w:rsidR="00536F48" w:rsidRPr="00EB6F58" w:rsidRDefault="00E61213">
      <w:pPr>
        <w:rPr>
          <w:rFonts w:asciiTheme="minorEastAsia" w:hAnsiTheme="minorEastAsia"/>
          <w:b/>
          <w:szCs w:val="21"/>
        </w:rPr>
      </w:pPr>
      <w:r w:rsidRPr="00EB6F58">
        <w:rPr>
          <w:rFonts w:asciiTheme="minorEastAsia" w:hAnsiTheme="minorEastAsia" w:hint="eastAsia"/>
          <w:b/>
          <w:szCs w:val="21"/>
        </w:rPr>
        <w:t>６</w:t>
      </w:r>
      <w:r w:rsidR="00536F48" w:rsidRPr="00EB6F58">
        <w:rPr>
          <w:rFonts w:asciiTheme="minorEastAsia" w:hAnsiTheme="minorEastAsia" w:hint="eastAsia"/>
          <w:b/>
          <w:szCs w:val="21"/>
        </w:rPr>
        <w:t xml:space="preserve">　委託内容</w:t>
      </w:r>
    </w:p>
    <w:p w:rsidR="00536F48" w:rsidRPr="00945461" w:rsidRDefault="00536F48">
      <w:pPr>
        <w:rPr>
          <w:rFonts w:asciiTheme="minorEastAsia" w:hAnsiTheme="minorEastAsia"/>
          <w:szCs w:val="21"/>
        </w:rPr>
      </w:pPr>
      <w:r w:rsidRPr="00945461">
        <w:rPr>
          <w:rFonts w:asciiTheme="minorEastAsia" w:hAnsiTheme="minorEastAsia" w:hint="eastAsia"/>
          <w:szCs w:val="21"/>
        </w:rPr>
        <w:t xml:space="preserve">　　</w:t>
      </w:r>
      <w:r w:rsidRPr="00E96746">
        <w:rPr>
          <w:rFonts w:asciiTheme="minorEastAsia" w:hAnsiTheme="minorEastAsia" w:hint="eastAsia"/>
          <w:szCs w:val="21"/>
        </w:rPr>
        <w:t>資料</w:t>
      </w:r>
      <w:r w:rsidR="00950812" w:rsidRPr="00E96746">
        <w:rPr>
          <w:rFonts w:asciiTheme="minorEastAsia" w:hAnsiTheme="minorEastAsia" w:hint="eastAsia"/>
          <w:szCs w:val="21"/>
        </w:rPr>
        <w:t>１</w:t>
      </w:r>
      <w:r w:rsidRPr="00E96746">
        <w:rPr>
          <w:rFonts w:asciiTheme="minorEastAsia" w:hAnsiTheme="minorEastAsia" w:hint="eastAsia"/>
          <w:szCs w:val="21"/>
        </w:rPr>
        <w:t>「</w:t>
      </w:r>
      <w:r w:rsidR="00945461" w:rsidRPr="00E96746">
        <w:rPr>
          <w:rFonts w:asciiTheme="minorEastAsia" w:hAnsiTheme="minorEastAsia" w:hint="eastAsia"/>
          <w:szCs w:val="21"/>
        </w:rPr>
        <w:t>筑後川のめぐみフェスティバル</w:t>
      </w:r>
      <w:r w:rsidR="00FC6C99">
        <w:rPr>
          <w:rFonts w:asciiTheme="minorEastAsia" w:hAnsiTheme="minorEastAsia" w:hint="eastAsia"/>
          <w:szCs w:val="21"/>
        </w:rPr>
        <w:t xml:space="preserve"> 2019」</w:t>
      </w:r>
      <w:r w:rsidR="00945461" w:rsidRPr="00E96746">
        <w:rPr>
          <w:rFonts w:asciiTheme="minorEastAsia" w:hAnsiTheme="minorEastAsia" w:hint="eastAsia"/>
          <w:szCs w:val="21"/>
        </w:rPr>
        <w:t>業務委託</w:t>
      </w:r>
      <w:r w:rsidR="00494FFC">
        <w:rPr>
          <w:rFonts w:asciiTheme="minorEastAsia" w:hAnsiTheme="minorEastAsia" w:hint="eastAsia"/>
          <w:szCs w:val="21"/>
        </w:rPr>
        <w:t>企画提案</w:t>
      </w:r>
      <w:r w:rsidRPr="00E96746">
        <w:rPr>
          <w:rFonts w:asciiTheme="minorEastAsia" w:hAnsiTheme="minorEastAsia" w:hint="eastAsia"/>
          <w:szCs w:val="21"/>
        </w:rPr>
        <w:t>仕様書</w:t>
      </w:r>
      <w:r w:rsidRPr="00945461">
        <w:rPr>
          <w:rFonts w:asciiTheme="minorEastAsia" w:hAnsiTheme="minorEastAsia" w:hint="eastAsia"/>
          <w:szCs w:val="21"/>
        </w:rPr>
        <w:t>による</w:t>
      </w:r>
      <w:r w:rsidR="00E85F23">
        <w:rPr>
          <w:rFonts w:asciiTheme="minorEastAsia" w:hAnsiTheme="minorEastAsia" w:hint="eastAsia"/>
          <w:szCs w:val="21"/>
        </w:rPr>
        <w:t>。</w:t>
      </w:r>
    </w:p>
    <w:p w:rsidR="00536F48" w:rsidRPr="00CF532B" w:rsidRDefault="00536F48">
      <w:pPr>
        <w:rPr>
          <w:rFonts w:asciiTheme="minorEastAsia" w:hAnsiTheme="minorEastAsia"/>
          <w:szCs w:val="21"/>
        </w:rPr>
      </w:pPr>
    </w:p>
    <w:p w:rsidR="00536F48" w:rsidRPr="00EB6F58" w:rsidRDefault="00E61213">
      <w:pPr>
        <w:rPr>
          <w:rFonts w:asciiTheme="minorEastAsia" w:hAnsiTheme="minorEastAsia"/>
          <w:b/>
          <w:szCs w:val="21"/>
        </w:rPr>
      </w:pPr>
      <w:r w:rsidRPr="00EB6F58">
        <w:rPr>
          <w:rFonts w:asciiTheme="minorEastAsia" w:hAnsiTheme="minorEastAsia" w:hint="eastAsia"/>
          <w:b/>
          <w:szCs w:val="21"/>
        </w:rPr>
        <w:t>７</w:t>
      </w:r>
      <w:r w:rsidR="00536F48" w:rsidRPr="00EB6F58">
        <w:rPr>
          <w:rFonts w:asciiTheme="minorEastAsia" w:hAnsiTheme="minorEastAsia" w:hint="eastAsia"/>
          <w:b/>
          <w:szCs w:val="21"/>
        </w:rPr>
        <w:t xml:space="preserve">　提案限度価格</w:t>
      </w:r>
    </w:p>
    <w:p w:rsidR="00536F48" w:rsidRPr="00945461" w:rsidRDefault="00536F48">
      <w:pPr>
        <w:rPr>
          <w:rFonts w:asciiTheme="minorEastAsia" w:hAnsiTheme="minorEastAsia"/>
          <w:szCs w:val="21"/>
        </w:rPr>
      </w:pPr>
      <w:r w:rsidRPr="00945461">
        <w:rPr>
          <w:rFonts w:asciiTheme="minorEastAsia" w:hAnsiTheme="minorEastAsia" w:hint="eastAsia"/>
          <w:szCs w:val="21"/>
        </w:rPr>
        <w:t xml:space="preserve">　　</w:t>
      </w:r>
      <w:r w:rsidR="004A2BC7" w:rsidRPr="00E85F23">
        <w:rPr>
          <w:rFonts w:asciiTheme="minorEastAsia" w:hAnsiTheme="minorEastAsia" w:hint="eastAsia"/>
          <w:szCs w:val="21"/>
        </w:rPr>
        <w:t>９,</w:t>
      </w:r>
      <w:r w:rsidR="00151383">
        <w:rPr>
          <w:rFonts w:asciiTheme="minorEastAsia" w:hAnsiTheme="minorEastAsia" w:hint="eastAsia"/>
          <w:szCs w:val="21"/>
        </w:rPr>
        <w:t>９</w:t>
      </w:r>
      <w:r w:rsidR="004A2BC7" w:rsidRPr="00E85F23">
        <w:rPr>
          <w:rFonts w:asciiTheme="minorEastAsia" w:hAnsiTheme="minorEastAsia" w:hint="eastAsia"/>
          <w:szCs w:val="21"/>
        </w:rPr>
        <w:t>００</w:t>
      </w:r>
      <w:r w:rsidR="004024E8" w:rsidRPr="00E85F23">
        <w:rPr>
          <w:rFonts w:asciiTheme="minorEastAsia" w:hAnsiTheme="minorEastAsia" w:hint="eastAsia"/>
          <w:szCs w:val="21"/>
        </w:rPr>
        <w:t>,０００</w:t>
      </w:r>
      <w:r w:rsidRPr="00E85F23">
        <w:rPr>
          <w:rFonts w:asciiTheme="minorEastAsia" w:hAnsiTheme="minorEastAsia" w:hint="eastAsia"/>
          <w:szCs w:val="21"/>
        </w:rPr>
        <w:t>円（消費税及び地方消費税相当額を含む）を上限とする。</w:t>
      </w:r>
    </w:p>
    <w:p w:rsidR="00536F48" w:rsidRPr="00CF532B" w:rsidRDefault="00536F48">
      <w:pPr>
        <w:rPr>
          <w:rFonts w:asciiTheme="minorEastAsia" w:hAnsiTheme="minorEastAsia"/>
          <w:szCs w:val="21"/>
        </w:rPr>
      </w:pPr>
    </w:p>
    <w:p w:rsidR="00536F48" w:rsidRPr="00EB6F58" w:rsidRDefault="00E61213">
      <w:pPr>
        <w:rPr>
          <w:rFonts w:asciiTheme="minorEastAsia" w:hAnsiTheme="minorEastAsia"/>
          <w:b/>
          <w:szCs w:val="21"/>
        </w:rPr>
      </w:pPr>
      <w:r w:rsidRPr="00EB6F58">
        <w:rPr>
          <w:rFonts w:asciiTheme="minorEastAsia" w:hAnsiTheme="minorEastAsia" w:hint="eastAsia"/>
          <w:b/>
          <w:szCs w:val="21"/>
        </w:rPr>
        <w:t>８</w:t>
      </w:r>
      <w:r w:rsidR="00536F48" w:rsidRPr="00EB6F58">
        <w:rPr>
          <w:rFonts w:asciiTheme="minorEastAsia" w:hAnsiTheme="minorEastAsia" w:hint="eastAsia"/>
          <w:b/>
          <w:szCs w:val="21"/>
        </w:rPr>
        <w:t xml:space="preserve">　スケジュール</w:t>
      </w:r>
    </w:p>
    <w:p w:rsidR="00536F48" w:rsidRDefault="00536F48">
      <w:pPr>
        <w:rPr>
          <w:rFonts w:asciiTheme="minorEastAsia" w:hAnsiTheme="minorEastAsia"/>
          <w:szCs w:val="21"/>
        </w:rPr>
      </w:pPr>
      <w:r w:rsidRPr="00945461">
        <w:rPr>
          <w:rFonts w:asciiTheme="minorEastAsia" w:hAnsiTheme="minorEastAsia" w:hint="eastAsia"/>
          <w:szCs w:val="21"/>
        </w:rPr>
        <w:t xml:space="preserve">（１）募集開始　</w:t>
      </w:r>
      <w:r w:rsidR="00897378" w:rsidRPr="00945461">
        <w:rPr>
          <w:rFonts w:asciiTheme="minorEastAsia" w:hAnsiTheme="minorEastAsia" w:hint="eastAsia"/>
          <w:szCs w:val="21"/>
        </w:rPr>
        <w:t xml:space="preserve">　　　　</w:t>
      </w:r>
      <w:r w:rsidRPr="00945461">
        <w:rPr>
          <w:rFonts w:asciiTheme="minorEastAsia" w:hAnsiTheme="minorEastAsia" w:hint="eastAsia"/>
          <w:szCs w:val="21"/>
        </w:rPr>
        <w:t xml:space="preserve">　</w:t>
      </w:r>
      <w:r w:rsidR="00AD5C8B">
        <w:rPr>
          <w:rFonts w:asciiTheme="minorEastAsia" w:hAnsiTheme="minorEastAsia" w:hint="eastAsia"/>
          <w:szCs w:val="21"/>
        </w:rPr>
        <w:t xml:space="preserve">　　　　</w:t>
      </w:r>
      <w:r w:rsidR="001E1BCC">
        <w:rPr>
          <w:rFonts w:asciiTheme="minorEastAsia" w:hAnsiTheme="minorEastAsia" w:hint="eastAsia"/>
          <w:szCs w:val="21"/>
        </w:rPr>
        <w:t>６</w:t>
      </w:r>
      <w:r w:rsidRPr="00945461">
        <w:rPr>
          <w:rFonts w:asciiTheme="minorEastAsia" w:hAnsiTheme="minorEastAsia" w:hint="eastAsia"/>
          <w:szCs w:val="21"/>
        </w:rPr>
        <w:t>月</w:t>
      </w:r>
      <w:r w:rsidR="000953CB">
        <w:rPr>
          <w:rFonts w:asciiTheme="minorEastAsia" w:hAnsiTheme="minorEastAsia" w:hint="eastAsia"/>
          <w:szCs w:val="21"/>
        </w:rPr>
        <w:t>９</w:t>
      </w:r>
      <w:r w:rsidRPr="00945461">
        <w:rPr>
          <w:rFonts w:asciiTheme="minorEastAsia" w:hAnsiTheme="minorEastAsia" w:hint="eastAsia"/>
          <w:szCs w:val="21"/>
        </w:rPr>
        <w:t>日</w:t>
      </w:r>
      <w:r w:rsidR="00E61F18">
        <w:rPr>
          <w:rFonts w:asciiTheme="minorEastAsia" w:hAnsiTheme="minorEastAsia" w:hint="eastAsia"/>
          <w:szCs w:val="21"/>
        </w:rPr>
        <w:t>（水）</w:t>
      </w:r>
    </w:p>
    <w:p w:rsidR="00AD5C8B" w:rsidRPr="00945461" w:rsidRDefault="00AD5C8B">
      <w:pPr>
        <w:rPr>
          <w:rFonts w:asciiTheme="minorEastAsia" w:hAnsiTheme="minorEastAsia"/>
          <w:szCs w:val="21"/>
        </w:rPr>
      </w:pPr>
      <w:r>
        <w:rPr>
          <w:rFonts w:asciiTheme="minorEastAsia" w:hAnsiTheme="minorEastAsia" w:hint="eastAsia"/>
          <w:szCs w:val="21"/>
        </w:rPr>
        <w:t>（２）説明会参加申込書提出期限　　６月</w:t>
      </w:r>
      <w:r w:rsidR="00CA60D4">
        <w:rPr>
          <w:rFonts w:asciiTheme="minorEastAsia" w:hAnsiTheme="minorEastAsia" w:hint="eastAsia"/>
          <w:szCs w:val="21"/>
        </w:rPr>
        <w:t>18</w:t>
      </w:r>
      <w:r w:rsidR="00C91765">
        <w:rPr>
          <w:rFonts w:asciiTheme="minorEastAsia" w:hAnsiTheme="minorEastAsia" w:hint="eastAsia"/>
          <w:szCs w:val="21"/>
        </w:rPr>
        <w:t>日（</w:t>
      </w:r>
      <w:r w:rsidR="0050644A">
        <w:rPr>
          <w:rFonts w:asciiTheme="minorEastAsia" w:hAnsiTheme="minorEastAsia" w:hint="eastAsia"/>
          <w:szCs w:val="21"/>
        </w:rPr>
        <w:t>金</w:t>
      </w:r>
      <w:r w:rsidR="00C91765">
        <w:rPr>
          <w:rFonts w:asciiTheme="minorEastAsia" w:hAnsiTheme="minorEastAsia" w:hint="eastAsia"/>
          <w:szCs w:val="21"/>
        </w:rPr>
        <w:t>）</w:t>
      </w:r>
    </w:p>
    <w:p w:rsidR="00536F48" w:rsidRPr="00945461" w:rsidRDefault="00536F48">
      <w:pPr>
        <w:rPr>
          <w:rFonts w:asciiTheme="minorEastAsia" w:hAnsiTheme="minorEastAsia"/>
          <w:szCs w:val="21"/>
        </w:rPr>
      </w:pPr>
      <w:r w:rsidRPr="00945461">
        <w:rPr>
          <w:rFonts w:asciiTheme="minorEastAsia" w:hAnsiTheme="minorEastAsia" w:hint="eastAsia"/>
          <w:szCs w:val="21"/>
        </w:rPr>
        <w:t>（</w:t>
      </w:r>
      <w:r w:rsidR="00AE3B84">
        <w:rPr>
          <w:rFonts w:asciiTheme="minorEastAsia" w:hAnsiTheme="minorEastAsia" w:hint="eastAsia"/>
          <w:szCs w:val="21"/>
        </w:rPr>
        <w:t>３</w:t>
      </w:r>
      <w:r w:rsidRPr="00945461">
        <w:rPr>
          <w:rFonts w:asciiTheme="minorEastAsia" w:hAnsiTheme="minorEastAsia" w:hint="eastAsia"/>
          <w:szCs w:val="21"/>
        </w:rPr>
        <w:t xml:space="preserve">）説 明 会   </w:t>
      </w:r>
      <w:r w:rsidR="00897378" w:rsidRPr="00945461">
        <w:rPr>
          <w:rFonts w:asciiTheme="minorEastAsia" w:hAnsiTheme="minorEastAsia" w:hint="eastAsia"/>
          <w:szCs w:val="21"/>
        </w:rPr>
        <w:t xml:space="preserve">　　　　 </w:t>
      </w:r>
      <w:r w:rsidR="00C91765">
        <w:rPr>
          <w:rFonts w:asciiTheme="minorEastAsia" w:hAnsiTheme="minorEastAsia" w:hint="eastAsia"/>
          <w:szCs w:val="21"/>
        </w:rPr>
        <w:t xml:space="preserve">　　　</w:t>
      </w:r>
      <w:r w:rsidR="00FC6C99">
        <w:rPr>
          <w:rFonts w:asciiTheme="minorEastAsia" w:hAnsiTheme="minorEastAsia" w:hint="eastAsia"/>
          <w:szCs w:val="21"/>
        </w:rPr>
        <w:t xml:space="preserve">　</w:t>
      </w:r>
      <w:r w:rsidR="00BF3702">
        <w:rPr>
          <w:rFonts w:asciiTheme="minorEastAsia" w:hAnsiTheme="minorEastAsia" w:hint="eastAsia"/>
          <w:szCs w:val="21"/>
        </w:rPr>
        <w:t>６</w:t>
      </w:r>
      <w:r w:rsidR="00131EBC" w:rsidRPr="00945461">
        <w:rPr>
          <w:rFonts w:asciiTheme="minorEastAsia" w:hAnsiTheme="minorEastAsia" w:hint="eastAsia"/>
          <w:szCs w:val="21"/>
        </w:rPr>
        <w:t>月</w:t>
      </w:r>
      <w:r w:rsidR="00653C9D">
        <w:rPr>
          <w:rFonts w:asciiTheme="minorEastAsia" w:hAnsiTheme="minorEastAsia" w:hint="eastAsia"/>
          <w:szCs w:val="21"/>
        </w:rPr>
        <w:t>22</w:t>
      </w:r>
      <w:r w:rsidR="00131EBC" w:rsidRPr="00945461">
        <w:rPr>
          <w:rFonts w:asciiTheme="minorEastAsia" w:hAnsiTheme="minorEastAsia" w:hint="eastAsia"/>
          <w:szCs w:val="21"/>
        </w:rPr>
        <w:t>日（</w:t>
      </w:r>
      <w:r w:rsidR="0095761F">
        <w:rPr>
          <w:rFonts w:asciiTheme="minorEastAsia" w:hAnsiTheme="minorEastAsia" w:hint="eastAsia"/>
          <w:szCs w:val="21"/>
        </w:rPr>
        <w:t>火</w:t>
      </w:r>
      <w:r w:rsidR="00131EBC" w:rsidRPr="00945461">
        <w:rPr>
          <w:rFonts w:asciiTheme="minorEastAsia" w:hAnsiTheme="minorEastAsia" w:hint="eastAsia"/>
          <w:szCs w:val="21"/>
        </w:rPr>
        <w:t>）</w:t>
      </w:r>
    </w:p>
    <w:p w:rsidR="00131EBC" w:rsidRDefault="00131EBC">
      <w:pPr>
        <w:rPr>
          <w:rFonts w:asciiTheme="minorEastAsia" w:hAnsiTheme="minorEastAsia"/>
          <w:szCs w:val="21"/>
        </w:rPr>
      </w:pPr>
      <w:r w:rsidRPr="00945461">
        <w:rPr>
          <w:rFonts w:asciiTheme="minorEastAsia" w:hAnsiTheme="minorEastAsia" w:hint="eastAsia"/>
          <w:szCs w:val="21"/>
        </w:rPr>
        <w:t>（</w:t>
      </w:r>
      <w:r w:rsidR="00AE3B84">
        <w:rPr>
          <w:rFonts w:asciiTheme="minorEastAsia" w:hAnsiTheme="minorEastAsia" w:hint="eastAsia"/>
          <w:szCs w:val="21"/>
        </w:rPr>
        <w:t>４</w:t>
      </w:r>
      <w:r w:rsidRPr="00945461">
        <w:rPr>
          <w:rFonts w:asciiTheme="minorEastAsia" w:hAnsiTheme="minorEastAsia" w:hint="eastAsia"/>
          <w:szCs w:val="21"/>
        </w:rPr>
        <w:t xml:space="preserve">）質問締切　</w:t>
      </w:r>
      <w:r w:rsidR="00897378" w:rsidRPr="00945461">
        <w:rPr>
          <w:rFonts w:asciiTheme="minorEastAsia" w:hAnsiTheme="minorEastAsia" w:hint="eastAsia"/>
          <w:szCs w:val="21"/>
        </w:rPr>
        <w:t xml:space="preserve">　　　　</w:t>
      </w:r>
      <w:r w:rsidRPr="00945461">
        <w:rPr>
          <w:rFonts w:asciiTheme="minorEastAsia" w:hAnsiTheme="minorEastAsia" w:hint="eastAsia"/>
          <w:szCs w:val="21"/>
        </w:rPr>
        <w:t xml:space="preserve">　</w:t>
      </w:r>
      <w:r w:rsidR="00AE3B84">
        <w:rPr>
          <w:rFonts w:asciiTheme="minorEastAsia" w:hAnsiTheme="minorEastAsia" w:hint="eastAsia"/>
          <w:szCs w:val="21"/>
        </w:rPr>
        <w:t xml:space="preserve">　　　　</w:t>
      </w:r>
      <w:r w:rsidR="00A12F46">
        <w:rPr>
          <w:rFonts w:asciiTheme="minorEastAsia" w:hAnsiTheme="minorEastAsia" w:hint="eastAsia"/>
          <w:szCs w:val="21"/>
        </w:rPr>
        <w:t>６</w:t>
      </w:r>
      <w:r w:rsidRPr="00945461">
        <w:rPr>
          <w:rFonts w:asciiTheme="minorEastAsia" w:hAnsiTheme="minorEastAsia" w:hint="eastAsia"/>
          <w:szCs w:val="21"/>
        </w:rPr>
        <w:t>月</w:t>
      </w:r>
      <w:r w:rsidR="00D32294">
        <w:rPr>
          <w:rFonts w:asciiTheme="minorEastAsia" w:hAnsiTheme="minorEastAsia" w:hint="eastAsia"/>
          <w:szCs w:val="21"/>
        </w:rPr>
        <w:t>2</w:t>
      </w:r>
      <w:r w:rsidR="00D543B9">
        <w:rPr>
          <w:rFonts w:asciiTheme="minorEastAsia" w:hAnsiTheme="minorEastAsia" w:hint="eastAsia"/>
          <w:szCs w:val="21"/>
        </w:rPr>
        <w:t>5</w:t>
      </w:r>
      <w:r w:rsidRPr="00945461">
        <w:rPr>
          <w:rFonts w:asciiTheme="minorEastAsia" w:hAnsiTheme="minorEastAsia" w:hint="eastAsia"/>
          <w:szCs w:val="21"/>
        </w:rPr>
        <w:t>日（</w:t>
      </w:r>
      <w:r w:rsidR="00AE3B84">
        <w:rPr>
          <w:rFonts w:asciiTheme="minorEastAsia" w:hAnsiTheme="minorEastAsia" w:hint="eastAsia"/>
          <w:szCs w:val="21"/>
        </w:rPr>
        <w:t>金</w:t>
      </w:r>
      <w:r w:rsidRPr="00945461">
        <w:rPr>
          <w:rFonts w:asciiTheme="minorEastAsia" w:hAnsiTheme="minorEastAsia" w:hint="eastAsia"/>
          <w:szCs w:val="21"/>
        </w:rPr>
        <w:t>）</w:t>
      </w:r>
    </w:p>
    <w:p w:rsidR="00AE3B84" w:rsidRPr="00AE3B84" w:rsidRDefault="00AE3B84">
      <w:pPr>
        <w:rPr>
          <w:rFonts w:asciiTheme="minorEastAsia" w:hAnsiTheme="minorEastAsia"/>
          <w:szCs w:val="21"/>
        </w:rPr>
      </w:pPr>
      <w:r>
        <w:rPr>
          <w:rFonts w:asciiTheme="minorEastAsia" w:hAnsiTheme="minorEastAsia" w:hint="eastAsia"/>
          <w:szCs w:val="21"/>
        </w:rPr>
        <w:t>（５）提案競技参加申込期限</w:t>
      </w:r>
      <w:r w:rsidR="003F486B">
        <w:rPr>
          <w:rFonts w:asciiTheme="minorEastAsia" w:hAnsiTheme="minorEastAsia" w:hint="eastAsia"/>
          <w:szCs w:val="21"/>
        </w:rPr>
        <w:t xml:space="preserve">　　　</w:t>
      </w:r>
      <w:r>
        <w:rPr>
          <w:rFonts w:asciiTheme="minorEastAsia" w:hAnsiTheme="minorEastAsia" w:hint="eastAsia"/>
          <w:szCs w:val="21"/>
        </w:rPr>
        <w:t xml:space="preserve">　６月</w:t>
      </w:r>
      <w:r w:rsidR="00736CD3">
        <w:rPr>
          <w:rFonts w:asciiTheme="minorEastAsia" w:hAnsiTheme="minorEastAsia" w:hint="eastAsia"/>
          <w:szCs w:val="21"/>
        </w:rPr>
        <w:t>30</w:t>
      </w:r>
      <w:r>
        <w:rPr>
          <w:rFonts w:asciiTheme="minorEastAsia" w:hAnsiTheme="minorEastAsia" w:hint="eastAsia"/>
          <w:szCs w:val="21"/>
        </w:rPr>
        <w:t>日（</w:t>
      </w:r>
      <w:r w:rsidR="00736CD3">
        <w:rPr>
          <w:rFonts w:asciiTheme="minorEastAsia" w:hAnsiTheme="minorEastAsia" w:hint="eastAsia"/>
          <w:szCs w:val="21"/>
        </w:rPr>
        <w:t>水</w:t>
      </w:r>
      <w:r>
        <w:rPr>
          <w:rFonts w:asciiTheme="minorEastAsia" w:hAnsiTheme="minorEastAsia" w:hint="eastAsia"/>
          <w:szCs w:val="21"/>
        </w:rPr>
        <w:t>）</w:t>
      </w:r>
    </w:p>
    <w:p w:rsidR="00131EBC" w:rsidRPr="00945461" w:rsidRDefault="00131EBC">
      <w:pPr>
        <w:rPr>
          <w:rFonts w:asciiTheme="minorEastAsia" w:hAnsiTheme="minorEastAsia"/>
          <w:szCs w:val="21"/>
        </w:rPr>
      </w:pPr>
      <w:r w:rsidRPr="00945461">
        <w:rPr>
          <w:rFonts w:asciiTheme="minorEastAsia" w:hAnsiTheme="minorEastAsia" w:hint="eastAsia"/>
          <w:szCs w:val="21"/>
        </w:rPr>
        <w:t>（</w:t>
      </w:r>
      <w:r w:rsidR="0052551A">
        <w:rPr>
          <w:rFonts w:asciiTheme="minorEastAsia" w:hAnsiTheme="minorEastAsia" w:hint="eastAsia"/>
          <w:szCs w:val="21"/>
        </w:rPr>
        <w:t>６</w:t>
      </w:r>
      <w:r w:rsidRPr="00945461">
        <w:rPr>
          <w:rFonts w:asciiTheme="minorEastAsia" w:hAnsiTheme="minorEastAsia" w:hint="eastAsia"/>
          <w:szCs w:val="21"/>
        </w:rPr>
        <w:t>）</w:t>
      </w:r>
      <w:r w:rsidR="00411D32">
        <w:rPr>
          <w:rFonts w:asciiTheme="minorEastAsia" w:hAnsiTheme="minorEastAsia" w:hint="eastAsia"/>
          <w:szCs w:val="21"/>
        </w:rPr>
        <w:t>提案書等提出期限</w:t>
      </w:r>
      <w:r w:rsidRPr="00945461">
        <w:rPr>
          <w:rFonts w:asciiTheme="minorEastAsia" w:hAnsiTheme="minorEastAsia" w:hint="eastAsia"/>
          <w:szCs w:val="21"/>
        </w:rPr>
        <w:t xml:space="preserve">　　</w:t>
      </w:r>
      <w:r w:rsidR="00897378" w:rsidRPr="00945461">
        <w:rPr>
          <w:rFonts w:asciiTheme="minorEastAsia" w:hAnsiTheme="minorEastAsia" w:hint="eastAsia"/>
          <w:szCs w:val="21"/>
        </w:rPr>
        <w:t xml:space="preserve">　　　　</w:t>
      </w:r>
      <w:r w:rsidR="000C727D">
        <w:rPr>
          <w:rFonts w:asciiTheme="minorEastAsia" w:hAnsiTheme="minorEastAsia" w:hint="eastAsia"/>
          <w:szCs w:val="21"/>
        </w:rPr>
        <w:t>７</w:t>
      </w:r>
      <w:r w:rsidRPr="00945461">
        <w:rPr>
          <w:rFonts w:asciiTheme="minorEastAsia" w:hAnsiTheme="minorEastAsia" w:hint="eastAsia"/>
          <w:szCs w:val="21"/>
        </w:rPr>
        <w:t>月</w:t>
      </w:r>
      <w:r w:rsidR="000C727D">
        <w:rPr>
          <w:rFonts w:asciiTheme="minorEastAsia" w:hAnsiTheme="minorEastAsia" w:hint="eastAsia"/>
          <w:szCs w:val="21"/>
        </w:rPr>
        <w:t>６</w:t>
      </w:r>
      <w:r w:rsidRPr="00945461">
        <w:rPr>
          <w:rFonts w:asciiTheme="minorEastAsia" w:hAnsiTheme="minorEastAsia" w:hint="eastAsia"/>
          <w:szCs w:val="21"/>
        </w:rPr>
        <w:t>日（</w:t>
      </w:r>
      <w:r w:rsidR="0082051D">
        <w:rPr>
          <w:rFonts w:asciiTheme="minorEastAsia" w:hAnsiTheme="minorEastAsia" w:hint="eastAsia"/>
          <w:szCs w:val="21"/>
        </w:rPr>
        <w:t>火</w:t>
      </w:r>
      <w:r w:rsidRPr="00945461">
        <w:rPr>
          <w:rFonts w:asciiTheme="minorEastAsia" w:hAnsiTheme="minorEastAsia" w:hint="eastAsia"/>
          <w:szCs w:val="21"/>
        </w:rPr>
        <w:t>）</w:t>
      </w:r>
    </w:p>
    <w:p w:rsidR="00131EBC" w:rsidRPr="00945461" w:rsidRDefault="00131EBC">
      <w:pPr>
        <w:rPr>
          <w:rFonts w:asciiTheme="minorEastAsia" w:hAnsiTheme="minorEastAsia"/>
          <w:szCs w:val="21"/>
        </w:rPr>
      </w:pPr>
      <w:r w:rsidRPr="00945461">
        <w:rPr>
          <w:rFonts w:asciiTheme="minorEastAsia" w:hAnsiTheme="minorEastAsia" w:hint="eastAsia"/>
          <w:szCs w:val="21"/>
        </w:rPr>
        <w:t>（</w:t>
      </w:r>
      <w:r w:rsidR="00411D32">
        <w:rPr>
          <w:rFonts w:asciiTheme="minorEastAsia" w:hAnsiTheme="minorEastAsia" w:hint="eastAsia"/>
          <w:szCs w:val="21"/>
        </w:rPr>
        <w:t>７</w:t>
      </w:r>
      <w:r w:rsidRPr="00945461">
        <w:rPr>
          <w:rFonts w:asciiTheme="minorEastAsia" w:hAnsiTheme="minorEastAsia" w:hint="eastAsia"/>
          <w:szCs w:val="21"/>
        </w:rPr>
        <w:t>）</w:t>
      </w:r>
      <w:r w:rsidR="00411D32">
        <w:rPr>
          <w:rFonts w:asciiTheme="minorEastAsia" w:hAnsiTheme="minorEastAsia" w:hint="eastAsia"/>
          <w:szCs w:val="21"/>
        </w:rPr>
        <w:t>提案競技</w:t>
      </w:r>
      <w:r w:rsidRPr="00945461">
        <w:rPr>
          <w:rFonts w:asciiTheme="minorEastAsia" w:hAnsiTheme="minorEastAsia" w:hint="eastAsia"/>
          <w:szCs w:val="21"/>
        </w:rPr>
        <w:t xml:space="preserve">　</w:t>
      </w:r>
      <w:r w:rsidR="00897378" w:rsidRPr="00945461">
        <w:rPr>
          <w:rFonts w:asciiTheme="minorEastAsia" w:hAnsiTheme="minorEastAsia" w:hint="eastAsia"/>
          <w:szCs w:val="21"/>
        </w:rPr>
        <w:t xml:space="preserve">　　　　</w:t>
      </w:r>
      <w:r w:rsidRPr="00945461">
        <w:rPr>
          <w:rFonts w:asciiTheme="minorEastAsia" w:hAnsiTheme="minorEastAsia" w:hint="eastAsia"/>
          <w:szCs w:val="21"/>
        </w:rPr>
        <w:t xml:space="preserve">　</w:t>
      </w:r>
      <w:r w:rsidR="00411D32">
        <w:rPr>
          <w:rFonts w:asciiTheme="minorEastAsia" w:hAnsiTheme="minorEastAsia" w:hint="eastAsia"/>
          <w:szCs w:val="21"/>
        </w:rPr>
        <w:t xml:space="preserve">　　　　７</w:t>
      </w:r>
      <w:r w:rsidRPr="00945461">
        <w:rPr>
          <w:rFonts w:asciiTheme="minorEastAsia" w:hAnsiTheme="minorEastAsia" w:hint="eastAsia"/>
          <w:szCs w:val="21"/>
        </w:rPr>
        <w:t>月</w:t>
      </w:r>
      <w:r w:rsidR="00DA0640">
        <w:rPr>
          <w:rFonts w:asciiTheme="minorEastAsia" w:hAnsiTheme="minorEastAsia" w:hint="eastAsia"/>
          <w:szCs w:val="21"/>
        </w:rPr>
        <w:t>13</w:t>
      </w:r>
      <w:r w:rsidRPr="00945461">
        <w:rPr>
          <w:rFonts w:asciiTheme="minorEastAsia" w:hAnsiTheme="minorEastAsia" w:hint="eastAsia"/>
          <w:szCs w:val="21"/>
        </w:rPr>
        <w:t>日（</w:t>
      </w:r>
      <w:r w:rsidR="00DA0640">
        <w:rPr>
          <w:rFonts w:asciiTheme="minorEastAsia" w:hAnsiTheme="minorEastAsia" w:hint="eastAsia"/>
          <w:szCs w:val="21"/>
        </w:rPr>
        <w:t>火</w:t>
      </w:r>
      <w:r w:rsidRPr="00945461">
        <w:rPr>
          <w:rFonts w:asciiTheme="minorEastAsia" w:hAnsiTheme="minorEastAsia" w:hint="eastAsia"/>
          <w:szCs w:val="21"/>
        </w:rPr>
        <w:t>）</w:t>
      </w:r>
    </w:p>
    <w:p w:rsidR="00411D32" w:rsidRPr="00411D32" w:rsidRDefault="00411D32">
      <w:pPr>
        <w:rPr>
          <w:rFonts w:asciiTheme="minorEastAsia" w:hAnsiTheme="minorEastAsia"/>
          <w:szCs w:val="21"/>
        </w:rPr>
      </w:pPr>
      <w:r>
        <w:rPr>
          <w:rFonts w:asciiTheme="minorEastAsia" w:hAnsiTheme="minorEastAsia" w:hint="eastAsia"/>
          <w:szCs w:val="21"/>
        </w:rPr>
        <w:t>（８）事業者決定・結果通知</w:t>
      </w:r>
      <w:r w:rsidR="00897378" w:rsidRPr="00945461">
        <w:rPr>
          <w:rFonts w:asciiTheme="minorEastAsia" w:hAnsiTheme="minorEastAsia" w:hint="eastAsia"/>
          <w:szCs w:val="21"/>
        </w:rPr>
        <w:t xml:space="preserve">　</w:t>
      </w:r>
      <w:r>
        <w:rPr>
          <w:rFonts w:asciiTheme="minorEastAsia" w:hAnsiTheme="minorEastAsia" w:hint="eastAsia"/>
          <w:szCs w:val="21"/>
        </w:rPr>
        <w:t xml:space="preserve">　　</w:t>
      </w:r>
      <w:r w:rsidR="0088060B">
        <w:rPr>
          <w:rFonts w:asciiTheme="minorEastAsia" w:hAnsiTheme="minorEastAsia" w:hint="eastAsia"/>
          <w:szCs w:val="21"/>
        </w:rPr>
        <w:t xml:space="preserve">　</w:t>
      </w:r>
      <w:r>
        <w:rPr>
          <w:rFonts w:asciiTheme="minorEastAsia" w:hAnsiTheme="minorEastAsia" w:hint="eastAsia"/>
          <w:szCs w:val="21"/>
        </w:rPr>
        <w:t>７</w:t>
      </w:r>
      <w:r w:rsidR="00897378" w:rsidRPr="00945461">
        <w:rPr>
          <w:rFonts w:asciiTheme="minorEastAsia" w:hAnsiTheme="minorEastAsia" w:hint="eastAsia"/>
          <w:szCs w:val="21"/>
        </w:rPr>
        <w:t>月</w:t>
      </w:r>
      <w:r w:rsidR="00E653AB">
        <w:rPr>
          <w:rFonts w:asciiTheme="minorEastAsia" w:hAnsiTheme="minorEastAsia" w:hint="eastAsia"/>
          <w:szCs w:val="21"/>
        </w:rPr>
        <w:t>15</w:t>
      </w:r>
      <w:r w:rsidR="00897378" w:rsidRPr="00945461">
        <w:rPr>
          <w:rFonts w:asciiTheme="minorEastAsia" w:hAnsiTheme="minorEastAsia" w:hint="eastAsia"/>
          <w:szCs w:val="21"/>
        </w:rPr>
        <w:t>日（</w:t>
      </w:r>
      <w:r w:rsidR="00A20B9E">
        <w:rPr>
          <w:rFonts w:asciiTheme="minorEastAsia" w:hAnsiTheme="minorEastAsia" w:hint="eastAsia"/>
          <w:szCs w:val="21"/>
        </w:rPr>
        <w:t>木</w:t>
      </w:r>
      <w:r w:rsidR="00897378" w:rsidRPr="00945461">
        <w:rPr>
          <w:rFonts w:asciiTheme="minorEastAsia" w:hAnsiTheme="minorEastAsia" w:hint="eastAsia"/>
          <w:szCs w:val="21"/>
        </w:rPr>
        <w:t>）</w:t>
      </w:r>
    </w:p>
    <w:p w:rsidR="00897378" w:rsidRPr="00EB6F58" w:rsidRDefault="00E61213">
      <w:pPr>
        <w:rPr>
          <w:rFonts w:asciiTheme="minorEastAsia" w:hAnsiTheme="minorEastAsia"/>
          <w:b/>
          <w:szCs w:val="21"/>
        </w:rPr>
      </w:pPr>
      <w:r w:rsidRPr="00EB6F58">
        <w:rPr>
          <w:rFonts w:asciiTheme="minorEastAsia" w:hAnsiTheme="minorEastAsia" w:hint="eastAsia"/>
          <w:b/>
          <w:szCs w:val="21"/>
        </w:rPr>
        <w:lastRenderedPageBreak/>
        <w:t>９</w:t>
      </w:r>
      <w:r w:rsidR="00897378" w:rsidRPr="00EB6F58">
        <w:rPr>
          <w:rFonts w:asciiTheme="minorEastAsia" w:hAnsiTheme="minorEastAsia" w:hint="eastAsia"/>
          <w:b/>
          <w:szCs w:val="21"/>
        </w:rPr>
        <w:t xml:space="preserve">　参加資格</w:t>
      </w:r>
    </w:p>
    <w:p w:rsidR="005C1CF8" w:rsidRDefault="00897378">
      <w:pPr>
        <w:rPr>
          <w:rFonts w:asciiTheme="minorEastAsia" w:hAnsiTheme="minorEastAsia"/>
          <w:szCs w:val="21"/>
        </w:rPr>
      </w:pPr>
      <w:r w:rsidRPr="00945461">
        <w:rPr>
          <w:rFonts w:asciiTheme="minorEastAsia" w:hAnsiTheme="minorEastAsia" w:hint="eastAsia"/>
          <w:szCs w:val="21"/>
        </w:rPr>
        <w:t xml:space="preserve">　　</w:t>
      </w:r>
      <w:r w:rsidR="00CF532B">
        <w:rPr>
          <w:rFonts w:asciiTheme="minorEastAsia" w:hAnsiTheme="minorEastAsia" w:hint="eastAsia"/>
          <w:szCs w:val="21"/>
        </w:rPr>
        <w:t>次の各号に掲げる資格を有する者でなければこの提案競技に参加することができない。</w:t>
      </w:r>
    </w:p>
    <w:p w:rsidR="00897378" w:rsidRPr="00945461" w:rsidRDefault="00B94911">
      <w:pPr>
        <w:rPr>
          <w:rFonts w:asciiTheme="minorEastAsia" w:hAnsiTheme="minorEastAsia"/>
          <w:szCs w:val="21"/>
        </w:rPr>
      </w:pPr>
      <w:r>
        <w:rPr>
          <w:rFonts w:asciiTheme="minorEastAsia" w:hAnsiTheme="minorEastAsia" w:hint="eastAsia"/>
          <w:szCs w:val="21"/>
        </w:rPr>
        <w:t>（１）</w:t>
      </w:r>
      <w:r w:rsidR="00897378" w:rsidRPr="00945461">
        <w:rPr>
          <w:rFonts w:asciiTheme="minorEastAsia" w:hAnsiTheme="minorEastAsia" w:hint="eastAsia"/>
          <w:szCs w:val="21"/>
        </w:rPr>
        <w:t>地方自治法施行</w:t>
      </w:r>
      <w:r w:rsidR="00097643">
        <w:rPr>
          <w:rFonts w:asciiTheme="minorEastAsia" w:hAnsiTheme="minorEastAsia" w:hint="eastAsia"/>
          <w:szCs w:val="21"/>
        </w:rPr>
        <w:t>令</w:t>
      </w:r>
      <w:r w:rsidR="00897378" w:rsidRPr="00945461">
        <w:rPr>
          <w:rFonts w:asciiTheme="minorEastAsia" w:hAnsiTheme="minorEastAsia" w:hint="eastAsia"/>
          <w:szCs w:val="21"/>
        </w:rPr>
        <w:t>第167条の4</w:t>
      </w:r>
      <w:r w:rsidR="00642AA4">
        <w:rPr>
          <w:rFonts w:asciiTheme="minorEastAsia" w:hAnsiTheme="minorEastAsia" w:hint="eastAsia"/>
          <w:szCs w:val="21"/>
        </w:rPr>
        <w:t>第１項</w:t>
      </w:r>
      <w:r w:rsidR="009406BC" w:rsidRPr="00945461">
        <w:rPr>
          <w:rFonts w:asciiTheme="minorEastAsia" w:hAnsiTheme="minorEastAsia" w:hint="eastAsia"/>
          <w:szCs w:val="21"/>
        </w:rPr>
        <w:t>に該当する者でないこと。</w:t>
      </w:r>
    </w:p>
    <w:p w:rsidR="009406BC" w:rsidRDefault="009406BC">
      <w:pPr>
        <w:rPr>
          <w:rFonts w:asciiTheme="minorEastAsia" w:hAnsiTheme="minorEastAsia"/>
          <w:szCs w:val="21"/>
        </w:rPr>
      </w:pPr>
      <w:r w:rsidRPr="00945461">
        <w:rPr>
          <w:rFonts w:asciiTheme="minorEastAsia" w:hAnsiTheme="minorEastAsia" w:hint="eastAsia"/>
          <w:szCs w:val="21"/>
        </w:rPr>
        <w:t>（２）市町村民税、</w:t>
      </w:r>
      <w:r w:rsidRPr="009F7456">
        <w:rPr>
          <w:rFonts w:asciiTheme="minorEastAsia" w:hAnsiTheme="minorEastAsia" w:hint="eastAsia"/>
          <w:szCs w:val="21"/>
        </w:rPr>
        <w:t>消費税及び地方消費税を</w:t>
      </w:r>
      <w:r w:rsidRPr="00945461">
        <w:rPr>
          <w:rFonts w:asciiTheme="minorEastAsia" w:hAnsiTheme="minorEastAsia" w:hint="eastAsia"/>
          <w:szCs w:val="21"/>
        </w:rPr>
        <w:t>滞納していないこと。</w:t>
      </w:r>
    </w:p>
    <w:p w:rsidR="009406BC" w:rsidRPr="00945461" w:rsidRDefault="009406BC" w:rsidP="00B94911">
      <w:pPr>
        <w:ind w:left="424" w:hangingChars="202" w:hanging="424"/>
        <w:rPr>
          <w:rFonts w:asciiTheme="minorEastAsia" w:hAnsiTheme="minorEastAsia"/>
          <w:szCs w:val="21"/>
        </w:rPr>
      </w:pPr>
      <w:r w:rsidRPr="009F7456">
        <w:rPr>
          <w:rFonts w:asciiTheme="minorEastAsia" w:hAnsiTheme="minorEastAsia" w:hint="eastAsia"/>
          <w:szCs w:val="21"/>
        </w:rPr>
        <w:t>（</w:t>
      </w:r>
      <w:r w:rsidR="0088060B" w:rsidRPr="009F7456">
        <w:rPr>
          <w:rFonts w:asciiTheme="minorEastAsia" w:hAnsiTheme="minorEastAsia" w:hint="eastAsia"/>
          <w:szCs w:val="21"/>
        </w:rPr>
        <w:t>３</w:t>
      </w:r>
      <w:r w:rsidRPr="009F7456">
        <w:rPr>
          <w:rFonts w:asciiTheme="minorEastAsia" w:hAnsiTheme="minorEastAsia" w:hint="eastAsia"/>
          <w:szCs w:val="21"/>
        </w:rPr>
        <w:t>）</w:t>
      </w:r>
      <w:r w:rsidRPr="00945461">
        <w:rPr>
          <w:rFonts w:asciiTheme="minorEastAsia" w:hAnsiTheme="minorEastAsia" w:hint="eastAsia"/>
          <w:szCs w:val="21"/>
        </w:rPr>
        <w:t>会社更生法による更生手続き開始または民事再生法による再生手続き開始の申し立てがなされている場合等、経営状態が著しく不健全であると認められないこと。</w:t>
      </w:r>
    </w:p>
    <w:p w:rsidR="009406BC" w:rsidRPr="00945461" w:rsidRDefault="009406BC" w:rsidP="00B94911">
      <w:pPr>
        <w:ind w:left="424" w:hangingChars="202" w:hanging="424"/>
        <w:rPr>
          <w:rFonts w:asciiTheme="minorEastAsia" w:hAnsiTheme="minorEastAsia"/>
          <w:szCs w:val="21"/>
        </w:rPr>
      </w:pPr>
      <w:r w:rsidRPr="009F7456">
        <w:rPr>
          <w:rFonts w:asciiTheme="minorEastAsia" w:hAnsiTheme="minorEastAsia" w:hint="eastAsia"/>
          <w:szCs w:val="21"/>
        </w:rPr>
        <w:t>（</w:t>
      </w:r>
      <w:r w:rsidR="0088060B" w:rsidRPr="009F7456">
        <w:rPr>
          <w:rFonts w:asciiTheme="minorEastAsia" w:hAnsiTheme="minorEastAsia" w:hint="eastAsia"/>
          <w:szCs w:val="21"/>
        </w:rPr>
        <w:t>４</w:t>
      </w:r>
      <w:r w:rsidRPr="009F7456">
        <w:rPr>
          <w:rFonts w:asciiTheme="minorEastAsia" w:hAnsiTheme="minorEastAsia" w:hint="eastAsia"/>
          <w:szCs w:val="21"/>
        </w:rPr>
        <w:t>）</w:t>
      </w:r>
      <w:r w:rsidR="00411739">
        <w:rPr>
          <w:rFonts w:asciiTheme="minorEastAsia" w:hAnsiTheme="minorEastAsia" w:hint="eastAsia"/>
          <w:szCs w:val="21"/>
        </w:rPr>
        <w:t>別紙「暴力団関与」に該当しないこと。</w:t>
      </w:r>
      <w:r w:rsidR="008B047B">
        <w:rPr>
          <w:rFonts w:asciiTheme="minorEastAsia" w:hAnsiTheme="minorEastAsia" w:hint="eastAsia"/>
          <w:szCs w:val="21"/>
        </w:rPr>
        <w:t>※必要に応じて、</w:t>
      </w:r>
      <w:r w:rsidRPr="00945461">
        <w:rPr>
          <w:rFonts w:asciiTheme="minorEastAsia" w:hAnsiTheme="minorEastAsia" w:hint="eastAsia"/>
          <w:szCs w:val="21"/>
        </w:rPr>
        <w:t>警察への</w:t>
      </w:r>
      <w:r w:rsidR="00C83A4A">
        <w:rPr>
          <w:rFonts w:asciiTheme="minorEastAsia" w:hAnsiTheme="minorEastAsia" w:hint="eastAsia"/>
          <w:szCs w:val="21"/>
        </w:rPr>
        <w:t>照会</w:t>
      </w:r>
      <w:r w:rsidR="008B047B">
        <w:rPr>
          <w:rFonts w:asciiTheme="minorEastAsia" w:hAnsiTheme="minorEastAsia" w:hint="eastAsia"/>
          <w:szCs w:val="21"/>
        </w:rPr>
        <w:t>を行う場合がある</w:t>
      </w:r>
      <w:r w:rsidRPr="00945461">
        <w:rPr>
          <w:rFonts w:asciiTheme="minorEastAsia" w:hAnsiTheme="minorEastAsia" w:hint="eastAsia"/>
          <w:szCs w:val="21"/>
        </w:rPr>
        <w:t>。</w:t>
      </w:r>
    </w:p>
    <w:p w:rsidR="00EB6F58" w:rsidRDefault="00A603A5" w:rsidP="009406BC">
      <w:pPr>
        <w:ind w:left="850" w:hangingChars="405" w:hanging="850"/>
        <w:rPr>
          <w:rFonts w:asciiTheme="minorEastAsia" w:hAnsiTheme="minorEastAsia"/>
          <w:color w:val="FF0000"/>
          <w:szCs w:val="21"/>
        </w:rPr>
      </w:pPr>
      <w:r>
        <w:rPr>
          <w:rFonts w:asciiTheme="minorEastAsia" w:hAnsiTheme="minorEastAsia" w:hint="eastAsia"/>
          <w:szCs w:val="21"/>
        </w:rPr>
        <w:t xml:space="preserve">　</w:t>
      </w:r>
    </w:p>
    <w:p w:rsidR="009406BC" w:rsidRPr="00EB6F58" w:rsidRDefault="00E61213" w:rsidP="00EB6F58">
      <w:pPr>
        <w:ind w:left="854" w:hangingChars="405" w:hanging="854"/>
        <w:rPr>
          <w:rFonts w:asciiTheme="minorEastAsia" w:hAnsiTheme="minorEastAsia"/>
          <w:b/>
          <w:szCs w:val="21"/>
        </w:rPr>
      </w:pPr>
      <w:r w:rsidRPr="00EB6F58">
        <w:rPr>
          <w:rFonts w:asciiTheme="minorEastAsia" w:hAnsiTheme="minorEastAsia" w:hint="eastAsia"/>
          <w:b/>
          <w:szCs w:val="21"/>
        </w:rPr>
        <w:t>10</w:t>
      </w:r>
      <w:r w:rsidR="009406BC" w:rsidRPr="00EB6F58">
        <w:rPr>
          <w:rFonts w:asciiTheme="minorEastAsia" w:hAnsiTheme="minorEastAsia" w:hint="eastAsia"/>
          <w:b/>
          <w:szCs w:val="21"/>
        </w:rPr>
        <w:t xml:space="preserve">　説明会</w:t>
      </w:r>
    </w:p>
    <w:p w:rsidR="009406BC" w:rsidRPr="00945461" w:rsidRDefault="009406BC" w:rsidP="009406BC">
      <w:pPr>
        <w:ind w:left="850" w:hangingChars="405" w:hanging="850"/>
        <w:rPr>
          <w:rFonts w:asciiTheme="minorEastAsia" w:hAnsiTheme="minorEastAsia"/>
          <w:szCs w:val="21"/>
        </w:rPr>
      </w:pPr>
      <w:r w:rsidRPr="00945461">
        <w:rPr>
          <w:rFonts w:asciiTheme="minorEastAsia" w:hAnsiTheme="minorEastAsia" w:hint="eastAsia"/>
          <w:szCs w:val="21"/>
        </w:rPr>
        <w:t xml:space="preserve">　　</w:t>
      </w:r>
      <w:r w:rsidR="00737447">
        <w:rPr>
          <w:rFonts w:asciiTheme="minorEastAsia" w:hAnsiTheme="minorEastAsia" w:hint="eastAsia"/>
          <w:szCs w:val="21"/>
        </w:rPr>
        <w:t>下記のとおり提案競技の説明会を実施する。</w:t>
      </w:r>
    </w:p>
    <w:p w:rsidR="00967447" w:rsidRPr="00945461" w:rsidRDefault="009406BC" w:rsidP="009406BC">
      <w:pPr>
        <w:ind w:left="850" w:hangingChars="405" w:hanging="850"/>
        <w:rPr>
          <w:rFonts w:asciiTheme="minorEastAsia" w:hAnsiTheme="minorEastAsia"/>
          <w:szCs w:val="21"/>
        </w:rPr>
      </w:pPr>
      <w:r w:rsidRPr="00945461">
        <w:rPr>
          <w:rFonts w:asciiTheme="minorEastAsia" w:hAnsiTheme="minorEastAsia" w:hint="eastAsia"/>
          <w:szCs w:val="21"/>
        </w:rPr>
        <w:t>（１）日　時：</w:t>
      </w:r>
      <w:r w:rsidR="0088060B">
        <w:rPr>
          <w:rFonts w:asciiTheme="minorEastAsia" w:hAnsiTheme="minorEastAsia" w:hint="eastAsia"/>
          <w:szCs w:val="21"/>
        </w:rPr>
        <w:t>令和</w:t>
      </w:r>
      <w:r w:rsidR="009F7456">
        <w:rPr>
          <w:rFonts w:asciiTheme="minorEastAsia" w:hAnsiTheme="minorEastAsia" w:hint="eastAsia"/>
          <w:szCs w:val="21"/>
        </w:rPr>
        <w:t>３</w:t>
      </w:r>
      <w:r w:rsidR="0088060B">
        <w:rPr>
          <w:rFonts w:asciiTheme="minorEastAsia" w:hAnsiTheme="minorEastAsia" w:hint="eastAsia"/>
          <w:szCs w:val="21"/>
        </w:rPr>
        <w:t>年</w:t>
      </w:r>
      <w:r w:rsidR="009F7456">
        <w:rPr>
          <w:rFonts w:asciiTheme="minorEastAsia" w:hAnsiTheme="minorEastAsia" w:hint="eastAsia"/>
          <w:szCs w:val="21"/>
        </w:rPr>
        <w:t>６</w:t>
      </w:r>
      <w:r w:rsidRPr="00945461">
        <w:rPr>
          <w:rFonts w:asciiTheme="minorEastAsia" w:hAnsiTheme="minorEastAsia" w:hint="eastAsia"/>
          <w:szCs w:val="21"/>
        </w:rPr>
        <w:t>月</w:t>
      </w:r>
      <w:r w:rsidR="0024664D">
        <w:rPr>
          <w:rFonts w:asciiTheme="minorEastAsia" w:hAnsiTheme="minorEastAsia" w:hint="eastAsia"/>
          <w:szCs w:val="21"/>
        </w:rPr>
        <w:t>22</w:t>
      </w:r>
      <w:r w:rsidRPr="00945461">
        <w:rPr>
          <w:rFonts w:asciiTheme="minorEastAsia" w:hAnsiTheme="minorEastAsia" w:hint="eastAsia"/>
          <w:szCs w:val="21"/>
        </w:rPr>
        <w:t>日（</w:t>
      </w:r>
      <w:r w:rsidR="009F7456">
        <w:rPr>
          <w:rFonts w:asciiTheme="minorEastAsia" w:hAnsiTheme="minorEastAsia" w:hint="eastAsia"/>
          <w:szCs w:val="21"/>
        </w:rPr>
        <w:t>火</w:t>
      </w:r>
      <w:r w:rsidRPr="00945461">
        <w:rPr>
          <w:rFonts w:asciiTheme="minorEastAsia" w:hAnsiTheme="minorEastAsia" w:hint="eastAsia"/>
          <w:szCs w:val="21"/>
        </w:rPr>
        <w:t xml:space="preserve">）　</w:t>
      </w:r>
      <w:r w:rsidR="009F7456" w:rsidRPr="009F7456">
        <w:rPr>
          <w:rFonts w:asciiTheme="minorEastAsia" w:hAnsiTheme="minorEastAsia" w:hint="eastAsia"/>
          <w:szCs w:val="21"/>
        </w:rPr>
        <w:t>1</w:t>
      </w:r>
      <w:r w:rsidR="00440482">
        <w:rPr>
          <w:rFonts w:asciiTheme="minorEastAsia" w:hAnsiTheme="minorEastAsia" w:hint="eastAsia"/>
          <w:szCs w:val="21"/>
        </w:rPr>
        <w:t>4</w:t>
      </w:r>
      <w:r w:rsidRPr="009F7456">
        <w:rPr>
          <w:rFonts w:asciiTheme="minorEastAsia" w:hAnsiTheme="minorEastAsia" w:hint="eastAsia"/>
          <w:szCs w:val="21"/>
        </w:rPr>
        <w:t>時</w:t>
      </w:r>
      <w:r w:rsidR="00440482">
        <w:rPr>
          <w:rFonts w:asciiTheme="minorEastAsia" w:hAnsiTheme="minorEastAsia" w:hint="eastAsia"/>
          <w:szCs w:val="21"/>
        </w:rPr>
        <w:t>00</w:t>
      </w:r>
      <w:r w:rsidRPr="009F7456">
        <w:rPr>
          <w:rFonts w:asciiTheme="minorEastAsia" w:hAnsiTheme="minorEastAsia" w:hint="eastAsia"/>
          <w:szCs w:val="21"/>
        </w:rPr>
        <w:t>分から</w:t>
      </w:r>
    </w:p>
    <w:p w:rsidR="00967447" w:rsidRPr="00945461" w:rsidRDefault="00967447" w:rsidP="009406BC">
      <w:pPr>
        <w:ind w:left="850" w:hangingChars="405" w:hanging="850"/>
        <w:rPr>
          <w:rFonts w:asciiTheme="minorEastAsia" w:hAnsiTheme="minorEastAsia"/>
          <w:szCs w:val="21"/>
        </w:rPr>
      </w:pPr>
      <w:r w:rsidRPr="00945461">
        <w:rPr>
          <w:rFonts w:asciiTheme="minorEastAsia" w:hAnsiTheme="minorEastAsia" w:hint="eastAsia"/>
          <w:szCs w:val="21"/>
        </w:rPr>
        <w:t>（２）場　所：</w:t>
      </w:r>
      <w:r w:rsidR="00EC3427">
        <w:rPr>
          <w:rFonts w:asciiTheme="minorEastAsia" w:hAnsiTheme="minorEastAsia" w:hint="eastAsia"/>
          <w:szCs w:val="21"/>
        </w:rPr>
        <w:t>アクロス福岡605会議室</w:t>
      </w:r>
      <w:bookmarkStart w:id="0" w:name="_GoBack"/>
      <w:bookmarkEnd w:id="0"/>
    </w:p>
    <w:p w:rsidR="00967447" w:rsidRPr="00945461" w:rsidRDefault="00967447" w:rsidP="009406BC">
      <w:pPr>
        <w:ind w:left="850" w:hangingChars="405" w:hanging="850"/>
        <w:rPr>
          <w:rFonts w:asciiTheme="minorEastAsia" w:hAnsiTheme="minorEastAsia"/>
          <w:szCs w:val="21"/>
        </w:rPr>
      </w:pPr>
      <w:r w:rsidRPr="00945461">
        <w:rPr>
          <w:rFonts w:asciiTheme="minorEastAsia" w:hAnsiTheme="minorEastAsia" w:hint="eastAsia"/>
          <w:szCs w:val="21"/>
        </w:rPr>
        <w:t>（３）説明会参加申込</w:t>
      </w:r>
    </w:p>
    <w:p w:rsidR="00E832A0" w:rsidRDefault="00E832A0" w:rsidP="00B80966">
      <w:pPr>
        <w:ind w:left="424" w:hangingChars="202" w:hanging="424"/>
        <w:rPr>
          <w:rFonts w:asciiTheme="minorEastAsia" w:hAnsiTheme="minorEastAsia"/>
          <w:szCs w:val="21"/>
        </w:rPr>
      </w:pPr>
      <w:r>
        <w:rPr>
          <w:rFonts w:asciiTheme="minorEastAsia" w:hAnsiTheme="minorEastAsia" w:hint="eastAsia"/>
          <w:szCs w:val="21"/>
        </w:rPr>
        <w:t xml:space="preserve">　　</w:t>
      </w:r>
      <w:r w:rsidR="00967447" w:rsidRPr="00945461">
        <w:rPr>
          <w:rFonts w:asciiTheme="minorEastAsia" w:hAnsiTheme="minorEastAsia" w:hint="eastAsia"/>
          <w:szCs w:val="21"/>
        </w:rPr>
        <w:t>説明会参加希望者は、</w:t>
      </w:r>
      <w:r w:rsidR="0088060B">
        <w:rPr>
          <w:rFonts w:asciiTheme="minorEastAsia" w:hAnsiTheme="minorEastAsia" w:hint="eastAsia"/>
          <w:szCs w:val="21"/>
        </w:rPr>
        <w:t>令和</w:t>
      </w:r>
      <w:r w:rsidR="00EB45B1">
        <w:rPr>
          <w:rFonts w:asciiTheme="minorEastAsia" w:hAnsiTheme="minorEastAsia" w:hint="eastAsia"/>
          <w:szCs w:val="21"/>
        </w:rPr>
        <w:t>３</w:t>
      </w:r>
      <w:r w:rsidR="0088060B">
        <w:rPr>
          <w:rFonts w:asciiTheme="minorEastAsia" w:hAnsiTheme="minorEastAsia" w:hint="eastAsia"/>
          <w:szCs w:val="21"/>
        </w:rPr>
        <w:t>年</w:t>
      </w:r>
      <w:r w:rsidR="00F90146">
        <w:rPr>
          <w:rFonts w:asciiTheme="minorEastAsia" w:hAnsiTheme="minorEastAsia" w:hint="eastAsia"/>
          <w:szCs w:val="21"/>
        </w:rPr>
        <w:t>６</w:t>
      </w:r>
      <w:r w:rsidR="00967447" w:rsidRPr="00945461">
        <w:rPr>
          <w:rFonts w:asciiTheme="minorEastAsia" w:hAnsiTheme="minorEastAsia" w:hint="eastAsia"/>
          <w:szCs w:val="21"/>
        </w:rPr>
        <w:t>月</w:t>
      </w:r>
      <w:r w:rsidR="00FB0555">
        <w:rPr>
          <w:rFonts w:asciiTheme="minorEastAsia" w:hAnsiTheme="minorEastAsia" w:hint="eastAsia"/>
          <w:szCs w:val="21"/>
        </w:rPr>
        <w:t>18</w:t>
      </w:r>
      <w:r w:rsidR="00967447" w:rsidRPr="00945461">
        <w:rPr>
          <w:rFonts w:asciiTheme="minorEastAsia" w:hAnsiTheme="minorEastAsia" w:hint="eastAsia"/>
          <w:szCs w:val="21"/>
        </w:rPr>
        <w:t>日（</w:t>
      </w:r>
      <w:r w:rsidR="00FB0555">
        <w:rPr>
          <w:rFonts w:asciiTheme="minorEastAsia" w:hAnsiTheme="minorEastAsia" w:hint="eastAsia"/>
          <w:szCs w:val="21"/>
        </w:rPr>
        <w:t>金</w:t>
      </w:r>
      <w:r w:rsidR="00967447" w:rsidRPr="00945461">
        <w:rPr>
          <w:rFonts w:asciiTheme="minorEastAsia" w:hAnsiTheme="minorEastAsia" w:hint="eastAsia"/>
          <w:szCs w:val="21"/>
        </w:rPr>
        <w:t>）１７時まで</w:t>
      </w:r>
      <w:r w:rsidR="00AE7948">
        <w:rPr>
          <w:rFonts w:asciiTheme="minorEastAsia" w:hAnsiTheme="minorEastAsia" w:hint="eastAsia"/>
          <w:szCs w:val="21"/>
        </w:rPr>
        <w:t>に</w:t>
      </w:r>
      <w:r w:rsidR="00967447" w:rsidRPr="00945461">
        <w:rPr>
          <w:rFonts w:asciiTheme="minorEastAsia" w:hAnsiTheme="minorEastAsia" w:hint="eastAsia"/>
          <w:szCs w:val="21"/>
        </w:rPr>
        <w:t>「</w:t>
      </w:r>
      <w:r w:rsidR="004024E8">
        <w:rPr>
          <w:rFonts w:asciiTheme="minorEastAsia" w:hAnsiTheme="minorEastAsia" w:hint="eastAsia"/>
          <w:szCs w:val="21"/>
        </w:rPr>
        <w:t>19</w:t>
      </w:r>
      <w:r w:rsidR="00967447" w:rsidRPr="00945461">
        <w:rPr>
          <w:rFonts w:asciiTheme="minorEastAsia" w:hAnsiTheme="minorEastAsia" w:hint="eastAsia"/>
          <w:szCs w:val="21"/>
        </w:rPr>
        <w:t xml:space="preserve">　問い合わせ・提案提出先」</w:t>
      </w:r>
    </w:p>
    <w:p w:rsidR="00B80966" w:rsidRDefault="00967447" w:rsidP="00E832A0">
      <w:pPr>
        <w:ind w:leftChars="100" w:left="424" w:hangingChars="102" w:hanging="214"/>
        <w:rPr>
          <w:rFonts w:asciiTheme="minorEastAsia" w:hAnsiTheme="minorEastAsia"/>
          <w:szCs w:val="21"/>
        </w:rPr>
      </w:pPr>
      <w:r w:rsidRPr="00945461">
        <w:rPr>
          <w:rFonts w:asciiTheme="minorEastAsia" w:hAnsiTheme="minorEastAsia" w:hint="eastAsia"/>
          <w:szCs w:val="21"/>
        </w:rPr>
        <w:t>宛てに</w:t>
      </w:r>
      <w:r w:rsidR="00EF23A0">
        <w:rPr>
          <w:rFonts w:asciiTheme="minorEastAsia" w:hAnsiTheme="minorEastAsia" w:hint="eastAsia"/>
          <w:szCs w:val="21"/>
        </w:rPr>
        <w:t>、</w:t>
      </w:r>
      <w:r w:rsidR="00006897">
        <w:rPr>
          <w:rFonts w:asciiTheme="minorEastAsia" w:hAnsiTheme="minorEastAsia" w:hint="eastAsia"/>
          <w:szCs w:val="21"/>
        </w:rPr>
        <w:t>電子</w:t>
      </w:r>
      <w:r w:rsidRPr="00945461">
        <w:rPr>
          <w:rFonts w:asciiTheme="minorEastAsia" w:hAnsiTheme="minorEastAsia" w:hint="eastAsia"/>
          <w:szCs w:val="21"/>
        </w:rPr>
        <w:t>メール</w:t>
      </w:r>
      <w:r w:rsidR="00C2376D">
        <w:rPr>
          <w:rFonts w:asciiTheme="minorEastAsia" w:hAnsiTheme="minorEastAsia" w:hint="eastAsia"/>
          <w:szCs w:val="21"/>
        </w:rPr>
        <w:t>にて</w:t>
      </w:r>
      <w:r w:rsidRPr="00945461">
        <w:rPr>
          <w:rFonts w:asciiTheme="minorEastAsia" w:hAnsiTheme="minorEastAsia" w:hint="eastAsia"/>
          <w:szCs w:val="21"/>
        </w:rPr>
        <w:t>説明会参加申込</w:t>
      </w:r>
      <w:r w:rsidRPr="00C14DB5">
        <w:rPr>
          <w:rFonts w:asciiTheme="minorEastAsia" w:hAnsiTheme="minorEastAsia" w:hint="eastAsia"/>
          <w:szCs w:val="21"/>
        </w:rPr>
        <w:t>書（様式１）</w:t>
      </w:r>
      <w:r w:rsidR="00737447">
        <w:rPr>
          <w:rFonts w:asciiTheme="minorEastAsia" w:hAnsiTheme="minorEastAsia" w:hint="eastAsia"/>
          <w:szCs w:val="21"/>
        </w:rPr>
        <w:t>を提出すること。</w:t>
      </w:r>
    </w:p>
    <w:p w:rsidR="00967447" w:rsidRDefault="00B80966" w:rsidP="00B80966">
      <w:pPr>
        <w:ind w:left="424" w:hangingChars="202" w:hanging="424"/>
        <w:rPr>
          <w:rFonts w:asciiTheme="minorEastAsia" w:hAnsiTheme="minorEastAsia"/>
          <w:szCs w:val="21"/>
        </w:rPr>
      </w:pPr>
      <w:r>
        <w:rPr>
          <w:rFonts w:asciiTheme="minorEastAsia" w:hAnsiTheme="minorEastAsia" w:hint="eastAsia"/>
          <w:szCs w:val="21"/>
        </w:rPr>
        <w:t xml:space="preserve"> </w:t>
      </w:r>
      <w:r w:rsidR="00A01753">
        <w:rPr>
          <w:rFonts w:asciiTheme="minorEastAsia" w:hAnsiTheme="minorEastAsia" w:hint="eastAsia"/>
          <w:szCs w:val="21"/>
        </w:rPr>
        <w:t>(４) その他</w:t>
      </w:r>
    </w:p>
    <w:p w:rsidR="00A01753" w:rsidRPr="00C473B7" w:rsidRDefault="00A01753" w:rsidP="00A01753">
      <w:pPr>
        <w:ind w:left="142"/>
        <w:rPr>
          <w:rFonts w:asciiTheme="minorEastAsia" w:hAnsiTheme="minorEastAsia"/>
          <w:szCs w:val="21"/>
        </w:rPr>
      </w:pPr>
      <w:r w:rsidRPr="00C473B7">
        <w:rPr>
          <w:rFonts w:asciiTheme="minorEastAsia" w:hAnsiTheme="minorEastAsia" w:hint="eastAsia"/>
          <w:szCs w:val="21"/>
        </w:rPr>
        <w:t xml:space="preserve">　</w:t>
      </w:r>
      <w:r w:rsidR="00E85F23" w:rsidRPr="00C473B7">
        <w:rPr>
          <w:rFonts w:asciiTheme="minorEastAsia" w:hAnsiTheme="minorEastAsia" w:hint="eastAsia"/>
          <w:szCs w:val="21"/>
        </w:rPr>
        <w:t xml:space="preserve"> </w:t>
      </w:r>
      <w:r w:rsidRPr="00C473B7">
        <w:rPr>
          <w:rFonts w:asciiTheme="minorEastAsia" w:hAnsiTheme="minorEastAsia" w:hint="eastAsia"/>
          <w:szCs w:val="21"/>
        </w:rPr>
        <w:t>①</w:t>
      </w:r>
      <w:r w:rsidR="00E85F23" w:rsidRPr="00C473B7">
        <w:rPr>
          <w:rFonts w:asciiTheme="minorEastAsia" w:hAnsiTheme="minorEastAsia" w:hint="eastAsia"/>
          <w:szCs w:val="21"/>
        </w:rPr>
        <w:t xml:space="preserve"> </w:t>
      </w:r>
      <w:r w:rsidR="00E85F23" w:rsidRPr="00C473B7">
        <w:rPr>
          <w:rFonts w:asciiTheme="minorEastAsia" w:hAnsiTheme="minorEastAsia" w:hint="eastAsia"/>
          <w:szCs w:val="21"/>
          <w:u w:val="single"/>
        </w:rPr>
        <w:t xml:space="preserve"> </w:t>
      </w:r>
      <w:r w:rsidR="00B80966" w:rsidRPr="00C473B7">
        <w:rPr>
          <w:rFonts w:asciiTheme="minorEastAsia" w:hAnsiTheme="minorEastAsia" w:hint="eastAsia"/>
          <w:szCs w:val="21"/>
          <w:u w:val="single"/>
        </w:rPr>
        <w:t>説明会</w:t>
      </w:r>
      <w:r w:rsidR="00E029D6" w:rsidRPr="00C473B7">
        <w:rPr>
          <w:rFonts w:asciiTheme="minorEastAsia" w:hAnsiTheme="minorEastAsia" w:hint="eastAsia"/>
          <w:szCs w:val="21"/>
          <w:u w:val="single"/>
        </w:rPr>
        <w:t>への参加</w:t>
      </w:r>
      <w:r w:rsidR="000164C1" w:rsidRPr="00C473B7">
        <w:rPr>
          <w:rFonts w:asciiTheme="minorEastAsia" w:hAnsiTheme="minorEastAsia" w:hint="eastAsia"/>
          <w:szCs w:val="21"/>
          <w:u w:val="single"/>
        </w:rPr>
        <w:t>は、提案競技参加の必須条件とする。</w:t>
      </w:r>
    </w:p>
    <w:p w:rsidR="00B80966" w:rsidRDefault="00B80966" w:rsidP="00A01753">
      <w:pPr>
        <w:ind w:left="142"/>
        <w:rPr>
          <w:rFonts w:asciiTheme="minorEastAsia" w:hAnsiTheme="minorEastAsia"/>
          <w:szCs w:val="21"/>
        </w:rPr>
      </w:pPr>
      <w:r>
        <w:rPr>
          <w:rFonts w:asciiTheme="minorEastAsia" w:hAnsiTheme="minorEastAsia" w:hint="eastAsia"/>
          <w:szCs w:val="21"/>
        </w:rPr>
        <w:t xml:space="preserve"> </w:t>
      </w:r>
      <w:r w:rsidR="00E85F23">
        <w:rPr>
          <w:rFonts w:asciiTheme="minorEastAsia" w:hAnsiTheme="minorEastAsia" w:hint="eastAsia"/>
          <w:szCs w:val="21"/>
        </w:rPr>
        <w:t xml:space="preserve"> </w:t>
      </w:r>
      <w:r>
        <w:rPr>
          <w:rFonts w:asciiTheme="minorEastAsia" w:hAnsiTheme="minorEastAsia" w:hint="eastAsia"/>
          <w:szCs w:val="21"/>
        </w:rPr>
        <w:t xml:space="preserve"> ②</w:t>
      </w:r>
      <w:r w:rsidR="00E85F23">
        <w:rPr>
          <w:rFonts w:asciiTheme="minorEastAsia" w:hAnsiTheme="minorEastAsia" w:hint="eastAsia"/>
          <w:szCs w:val="21"/>
        </w:rPr>
        <w:t xml:space="preserve"> </w:t>
      </w:r>
      <w:r>
        <w:rPr>
          <w:rFonts w:asciiTheme="minorEastAsia" w:hAnsiTheme="minorEastAsia" w:hint="eastAsia"/>
          <w:szCs w:val="21"/>
        </w:rPr>
        <w:t xml:space="preserve"> 説</w:t>
      </w:r>
      <w:r w:rsidR="00737447">
        <w:rPr>
          <w:rFonts w:asciiTheme="minorEastAsia" w:hAnsiTheme="minorEastAsia" w:hint="eastAsia"/>
          <w:szCs w:val="21"/>
        </w:rPr>
        <w:t>明会には、本提案競技実施要領と提案仕様書を印刷の上、持参すること。</w:t>
      </w:r>
    </w:p>
    <w:p w:rsidR="00B80966" w:rsidRPr="00945461" w:rsidRDefault="00B80966" w:rsidP="00A01753">
      <w:pPr>
        <w:ind w:left="142"/>
        <w:rPr>
          <w:rFonts w:asciiTheme="minorEastAsia" w:hAnsiTheme="minorEastAsia"/>
          <w:szCs w:val="21"/>
        </w:rPr>
      </w:pPr>
    </w:p>
    <w:p w:rsidR="009406BC" w:rsidRPr="00EB6F58" w:rsidRDefault="00E61213" w:rsidP="00EB6F58">
      <w:pPr>
        <w:ind w:left="854" w:hangingChars="405" w:hanging="854"/>
        <w:rPr>
          <w:rFonts w:asciiTheme="minorEastAsia" w:hAnsiTheme="minorEastAsia"/>
          <w:b/>
          <w:szCs w:val="21"/>
        </w:rPr>
      </w:pPr>
      <w:r w:rsidRPr="00EB6F58">
        <w:rPr>
          <w:rFonts w:asciiTheme="minorEastAsia" w:hAnsiTheme="minorEastAsia" w:hint="eastAsia"/>
          <w:b/>
          <w:szCs w:val="21"/>
        </w:rPr>
        <w:t>11</w:t>
      </w:r>
      <w:r w:rsidR="009406BC" w:rsidRPr="00EB6F58">
        <w:rPr>
          <w:rFonts w:asciiTheme="minorEastAsia" w:hAnsiTheme="minorEastAsia" w:hint="eastAsia"/>
          <w:b/>
          <w:szCs w:val="21"/>
        </w:rPr>
        <w:t xml:space="preserve">　</w:t>
      </w:r>
      <w:r w:rsidR="00967447" w:rsidRPr="00EB6F58">
        <w:rPr>
          <w:rFonts w:asciiTheme="minorEastAsia" w:hAnsiTheme="minorEastAsia" w:hint="eastAsia"/>
          <w:b/>
          <w:szCs w:val="21"/>
        </w:rPr>
        <w:t>質問書の提出</w:t>
      </w:r>
    </w:p>
    <w:p w:rsidR="00DA0D0C" w:rsidRDefault="00967447" w:rsidP="00DA0D0C">
      <w:pPr>
        <w:ind w:left="424" w:hangingChars="202" w:hanging="424"/>
        <w:rPr>
          <w:rFonts w:asciiTheme="minorEastAsia" w:hAnsiTheme="minorEastAsia"/>
          <w:szCs w:val="21"/>
        </w:rPr>
      </w:pPr>
      <w:r w:rsidRPr="00945461">
        <w:rPr>
          <w:rFonts w:asciiTheme="minorEastAsia" w:hAnsiTheme="minorEastAsia" w:hint="eastAsia"/>
          <w:szCs w:val="21"/>
        </w:rPr>
        <w:t xml:space="preserve">　　提案を行うにあたり疑義が生じた場合は、</w:t>
      </w:r>
      <w:r w:rsidR="0088060B">
        <w:rPr>
          <w:rFonts w:asciiTheme="minorEastAsia" w:hAnsiTheme="minorEastAsia" w:hint="eastAsia"/>
          <w:szCs w:val="21"/>
        </w:rPr>
        <w:t>令和</w:t>
      </w:r>
      <w:r w:rsidR="00B842E7">
        <w:rPr>
          <w:rFonts w:asciiTheme="minorEastAsia" w:hAnsiTheme="minorEastAsia" w:hint="eastAsia"/>
          <w:szCs w:val="21"/>
        </w:rPr>
        <w:t>３</w:t>
      </w:r>
      <w:r w:rsidR="0088060B">
        <w:rPr>
          <w:rFonts w:asciiTheme="minorEastAsia" w:hAnsiTheme="minorEastAsia" w:hint="eastAsia"/>
          <w:szCs w:val="21"/>
        </w:rPr>
        <w:t>年</w:t>
      </w:r>
      <w:r w:rsidR="00B842E7">
        <w:rPr>
          <w:rFonts w:asciiTheme="minorEastAsia" w:hAnsiTheme="minorEastAsia" w:hint="eastAsia"/>
          <w:szCs w:val="21"/>
        </w:rPr>
        <w:t>６</w:t>
      </w:r>
      <w:r w:rsidR="0088060B">
        <w:rPr>
          <w:rFonts w:asciiTheme="minorEastAsia" w:hAnsiTheme="minorEastAsia" w:hint="eastAsia"/>
          <w:szCs w:val="21"/>
        </w:rPr>
        <w:t>月</w:t>
      </w:r>
      <w:r w:rsidR="007427FA">
        <w:rPr>
          <w:rFonts w:asciiTheme="minorEastAsia" w:hAnsiTheme="minorEastAsia" w:hint="eastAsia"/>
          <w:szCs w:val="21"/>
        </w:rPr>
        <w:t>25</w:t>
      </w:r>
      <w:r w:rsidRPr="00945461">
        <w:rPr>
          <w:rFonts w:asciiTheme="minorEastAsia" w:hAnsiTheme="minorEastAsia" w:hint="eastAsia"/>
          <w:szCs w:val="21"/>
        </w:rPr>
        <w:t>日（</w:t>
      </w:r>
      <w:r w:rsidR="00A66872">
        <w:rPr>
          <w:rFonts w:asciiTheme="minorEastAsia" w:hAnsiTheme="minorEastAsia" w:hint="eastAsia"/>
          <w:szCs w:val="21"/>
        </w:rPr>
        <w:t>金</w:t>
      </w:r>
      <w:r w:rsidRPr="00945461">
        <w:rPr>
          <w:rFonts w:asciiTheme="minorEastAsia" w:hAnsiTheme="minorEastAsia" w:hint="eastAsia"/>
          <w:szCs w:val="21"/>
        </w:rPr>
        <w:t>）</w:t>
      </w:r>
      <w:r w:rsidR="00DA0D0C">
        <w:rPr>
          <w:rFonts w:asciiTheme="minorEastAsia" w:hAnsiTheme="minorEastAsia" w:hint="eastAsia"/>
          <w:szCs w:val="21"/>
        </w:rPr>
        <w:t>16</w:t>
      </w:r>
      <w:r w:rsidRPr="00945461">
        <w:rPr>
          <w:rFonts w:asciiTheme="minorEastAsia" w:hAnsiTheme="minorEastAsia" w:hint="eastAsia"/>
          <w:szCs w:val="21"/>
        </w:rPr>
        <w:t>時までに提案競技質問書</w:t>
      </w:r>
    </w:p>
    <w:p w:rsidR="009D3F80" w:rsidRDefault="00967447" w:rsidP="00E832A0">
      <w:pPr>
        <w:ind w:leftChars="100" w:left="424" w:hangingChars="102" w:hanging="214"/>
        <w:rPr>
          <w:rFonts w:asciiTheme="minorEastAsia" w:hAnsiTheme="minorEastAsia"/>
          <w:szCs w:val="21"/>
        </w:rPr>
      </w:pPr>
      <w:r w:rsidRPr="00C14DB5">
        <w:rPr>
          <w:rFonts w:asciiTheme="minorEastAsia" w:hAnsiTheme="minorEastAsia" w:hint="eastAsia"/>
          <w:szCs w:val="21"/>
        </w:rPr>
        <w:t>（様式２）に</w:t>
      </w:r>
      <w:r w:rsidRPr="00945461">
        <w:rPr>
          <w:rFonts w:asciiTheme="minorEastAsia" w:hAnsiTheme="minorEastAsia" w:hint="eastAsia"/>
          <w:szCs w:val="21"/>
        </w:rPr>
        <w:t>記載のうえ、「</w:t>
      </w:r>
      <w:r w:rsidR="00E61213">
        <w:rPr>
          <w:rFonts w:asciiTheme="minorEastAsia" w:hAnsiTheme="minorEastAsia" w:hint="eastAsia"/>
          <w:szCs w:val="21"/>
        </w:rPr>
        <w:t>20</w:t>
      </w:r>
      <w:r w:rsidRPr="00945461">
        <w:rPr>
          <w:rFonts w:asciiTheme="minorEastAsia" w:hAnsiTheme="minorEastAsia" w:hint="eastAsia"/>
          <w:szCs w:val="21"/>
        </w:rPr>
        <w:t xml:space="preserve">　問い合わせ・提案提出先」宛てに</w:t>
      </w:r>
      <w:r w:rsidR="00A66872">
        <w:rPr>
          <w:rFonts w:asciiTheme="minorEastAsia" w:hAnsiTheme="minorEastAsia" w:hint="eastAsia"/>
          <w:szCs w:val="21"/>
        </w:rPr>
        <w:t>電子メール</w:t>
      </w:r>
      <w:r w:rsidR="005A777E">
        <w:rPr>
          <w:rFonts w:asciiTheme="minorEastAsia" w:hAnsiTheme="minorEastAsia" w:hint="eastAsia"/>
          <w:szCs w:val="21"/>
        </w:rPr>
        <w:t>にて</w:t>
      </w:r>
      <w:r w:rsidRPr="00945461">
        <w:rPr>
          <w:rFonts w:asciiTheme="minorEastAsia" w:hAnsiTheme="minorEastAsia" w:hint="eastAsia"/>
          <w:szCs w:val="21"/>
        </w:rPr>
        <w:t>提出し、質問書</w:t>
      </w:r>
    </w:p>
    <w:p w:rsidR="0088060B" w:rsidRDefault="00967447" w:rsidP="00287E55">
      <w:pPr>
        <w:ind w:firstLineChars="100" w:firstLine="210"/>
        <w:rPr>
          <w:rFonts w:asciiTheme="minorEastAsia" w:hAnsiTheme="minorEastAsia"/>
          <w:szCs w:val="21"/>
        </w:rPr>
      </w:pPr>
      <w:r w:rsidRPr="00945461">
        <w:rPr>
          <w:rFonts w:asciiTheme="minorEastAsia" w:hAnsiTheme="minorEastAsia" w:hint="eastAsia"/>
          <w:szCs w:val="21"/>
        </w:rPr>
        <w:t>を提出した旨</w:t>
      </w:r>
      <w:r w:rsidR="00CF532B">
        <w:rPr>
          <w:rFonts w:asciiTheme="minorEastAsia" w:hAnsiTheme="minorEastAsia" w:hint="eastAsia"/>
          <w:szCs w:val="21"/>
        </w:rPr>
        <w:t>の電話連絡を</w:t>
      </w:r>
      <w:r w:rsidR="008750CB">
        <w:rPr>
          <w:rFonts w:asciiTheme="minorEastAsia" w:hAnsiTheme="minorEastAsia" w:hint="eastAsia"/>
          <w:szCs w:val="21"/>
        </w:rPr>
        <w:t>行うこと</w:t>
      </w:r>
      <w:r w:rsidRPr="00945461">
        <w:rPr>
          <w:rFonts w:asciiTheme="minorEastAsia" w:hAnsiTheme="minorEastAsia" w:hint="eastAsia"/>
          <w:szCs w:val="21"/>
        </w:rPr>
        <w:t>。</w:t>
      </w:r>
    </w:p>
    <w:p w:rsidR="0054279A" w:rsidRDefault="00732FFF" w:rsidP="0054279A">
      <w:pPr>
        <w:ind w:leftChars="200" w:left="420"/>
        <w:rPr>
          <w:rFonts w:asciiTheme="minorEastAsia" w:hAnsiTheme="minorEastAsia"/>
          <w:szCs w:val="21"/>
        </w:rPr>
      </w:pPr>
      <w:r>
        <w:rPr>
          <w:rFonts w:asciiTheme="minorEastAsia" w:hAnsiTheme="minorEastAsia" w:hint="eastAsia"/>
          <w:szCs w:val="21"/>
        </w:rPr>
        <w:t>質問に対す</w:t>
      </w:r>
      <w:r w:rsidR="004100FC">
        <w:rPr>
          <w:rFonts w:asciiTheme="minorEastAsia" w:hAnsiTheme="minorEastAsia" w:hint="eastAsia"/>
          <w:szCs w:val="21"/>
        </w:rPr>
        <w:t>る</w:t>
      </w:r>
      <w:r>
        <w:rPr>
          <w:rFonts w:asciiTheme="minorEastAsia" w:hAnsiTheme="minorEastAsia" w:hint="eastAsia"/>
          <w:szCs w:val="21"/>
        </w:rPr>
        <w:t>回答は</w:t>
      </w:r>
      <w:r w:rsidR="0088060B">
        <w:rPr>
          <w:rFonts w:asciiTheme="minorEastAsia" w:hAnsiTheme="minorEastAsia" w:hint="eastAsia"/>
          <w:szCs w:val="21"/>
        </w:rPr>
        <w:t>令和</w:t>
      </w:r>
      <w:r w:rsidR="00737447">
        <w:rPr>
          <w:rFonts w:asciiTheme="minorEastAsia" w:hAnsiTheme="minorEastAsia" w:hint="eastAsia"/>
          <w:szCs w:val="21"/>
        </w:rPr>
        <w:t>３</w:t>
      </w:r>
      <w:r w:rsidR="0088060B">
        <w:rPr>
          <w:rFonts w:asciiTheme="minorEastAsia" w:hAnsiTheme="minorEastAsia" w:hint="eastAsia"/>
          <w:szCs w:val="21"/>
        </w:rPr>
        <w:t>年</w:t>
      </w:r>
      <w:r w:rsidR="00737447">
        <w:rPr>
          <w:rFonts w:asciiTheme="minorEastAsia" w:hAnsiTheme="minorEastAsia" w:hint="eastAsia"/>
          <w:szCs w:val="21"/>
        </w:rPr>
        <w:t>６</w:t>
      </w:r>
      <w:r w:rsidR="00C3183B">
        <w:rPr>
          <w:rFonts w:asciiTheme="minorEastAsia" w:hAnsiTheme="minorEastAsia" w:hint="eastAsia"/>
          <w:szCs w:val="21"/>
        </w:rPr>
        <w:t>月</w:t>
      </w:r>
      <w:r w:rsidR="00626614">
        <w:rPr>
          <w:rFonts w:asciiTheme="minorEastAsia" w:hAnsiTheme="minorEastAsia" w:hint="eastAsia"/>
          <w:szCs w:val="21"/>
        </w:rPr>
        <w:t>28</w:t>
      </w:r>
      <w:r w:rsidR="00967447" w:rsidRPr="00945461">
        <w:rPr>
          <w:rFonts w:asciiTheme="minorEastAsia" w:hAnsiTheme="minorEastAsia" w:hint="eastAsia"/>
          <w:szCs w:val="21"/>
        </w:rPr>
        <w:t>日（</w:t>
      </w:r>
      <w:r w:rsidR="00C3183B">
        <w:rPr>
          <w:rFonts w:asciiTheme="minorEastAsia" w:hAnsiTheme="minorEastAsia" w:hint="eastAsia"/>
          <w:szCs w:val="21"/>
        </w:rPr>
        <w:t>月</w:t>
      </w:r>
      <w:r w:rsidR="00967447" w:rsidRPr="00945461">
        <w:rPr>
          <w:rFonts w:asciiTheme="minorEastAsia" w:hAnsiTheme="minorEastAsia" w:hint="eastAsia"/>
          <w:szCs w:val="21"/>
        </w:rPr>
        <w:t>）までに、説明会全参加者に対し、</w:t>
      </w:r>
      <w:r>
        <w:rPr>
          <w:rFonts w:asciiTheme="minorEastAsia" w:hAnsiTheme="minorEastAsia" w:hint="eastAsia"/>
          <w:szCs w:val="21"/>
        </w:rPr>
        <w:t>電子</w:t>
      </w:r>
      <w:r w:rsidR="00967447" w:rsidRPr="00945461">
        <w:rPr>
          <w:rFonts w:asciiTheme="minorEastAsia" w:hAnsiTheme="minorEastAsia" w:hint="eastAsia"/>
          <w:szCs w:val="21"/>
        </w:rPr>
        <w:t>メール</w:t>
      </w:r>
      <w:r>
        <w:rPr>
          <w:rFonts w:asciiTheme="minorEastAsia" w:hAnsiTheme="minorEastAsia" w:hint="eastAsia"/>
          <w:szCs w:val="21"/>
        </w:rPr>
        <w:t>にて</w:t>
      </w:r>
    </w:p>
    <w:p w:rsidR="00967447" w:rsidRPr="00945461" w:rsidRDefault="00732FFF" w:rsidP="0054279A">
      <w:pPr>
        <w:ind w:firstLineChars="100" w:firstLine="210"/>
        <w:rPr>
          <w:rFonts w:asciiTheme="minorEastAsia" w:hAnsiTheme="minorEastAsia"/>
          <w:szCs w:val="21"/>
        </w:rPr>
      </w:pPr>
      <w:r>
        <w:rPr>
          <w:rFonts w:asciiTheme="minorEastAsia" w:hAnsiTheme="minorEastAsia" w:hint="eastAsia"/>
          <w:szCs w:val="21"/>
        </w:rPr>
        <w:t>通知する</w:t>
      </w:r>
      <w:r w:rsidR="00967447" w:rsidRPr="00945461">
        <w:rPr>
          <w:rFonts w:asciiTheme="minorEastAsia" w:hAnsiTheme="minorEastAsia" w:hint="eastAsia"/>
          <w:szCs w:val="21"/>
        </w:rPr>
        <w:t>。</w:t>
      </w:r>
    </w:p>
    <w:p w:rsidR="00967447" w:rsidRPr="00E832A0" w:rsidRDefault="00967447" w:rsidP="00967447">
      <w:pPr>
        <w:ind w:left="424" w:hangingChars="202" w:hanging="424"/>
        <w:rPr>
          <w:rFonts w:asciiTheme="minorEastAsia" w:hAnsiTheme="minorEastAsia"/>
          <w:szCs w:val="21"/>
        </w:rPr>
      </w:pPr>
    </w:p>
    <w:p w:rsidR="00967447" w:rsidRPr="00EB6F58" w:rsidRDefault="00E61213" w:rsidP="00EB6F58">
      <w:pPr>
        <w:ind w:left="426" w:hangingChars="202" w:hanging="426"/>
        <w:rPr>
          <w:rFonts w:asciiTheme="minorEastAsia" w:hAnsiTheme="minorEastAsia"/>
          <w:b/>
          <w:szCs w:val="21"/>
        </w:rPr>
      </w:pPr>
      <w:r w:rsidRPr="00EB6F58">
        <w:rPr>
          <w:rFonts w:asciiTheme="minorEastAsia" w:hAnsiTheme="minorEastAsia" w:hint="eastAsia"/>
          <w:b/>
          <w:szCs w:val="21"/>
        </w:rPr>
        <w:t>12</w:t>
      </w:r>
      <w:r w:rsidR="00967447" w:rsidRPr="00EB6F58">
        <w:rPr>
          <w:rFonts w:asciiTheme="minorEastAsia" w:hAnsiTheme="minorEastAsia" w:hint="eastAsia"/>
          <w:b/>
          <w:szCs w:val="21"/>
        </w:rPr>
        <w:t xml:space="preserve">　提案参加申込</w:t>
      </w:r>
    </w:p>
    <w:p w:rsidR="00B04047" w:rsidRDefault="00967447" w:rsidP="00967447">
      <w:pPr>
        <w:ind w:left="424" w:hangingChars="202" w:hanging="424"/>
        <w:rPr>
          <w:rFonts w:asciiTheme="minorEastAsia" w:hAnsiTheme="minorEastAsia"/>
          <w:szCs w:val="21"/>
        </w:rPr>
      </w:pPr>
      <w:r w:rsidRPr="00945461">
        <w:rPr>
          <w:rFonts w:asciiTheme="minorEastAsia" w:hAnsiTheme="minorEastAsia" w:hint="eastAsia"/>
          <w:szCs w:val="21"/>
        </w:rPr>
        <w:t xml:space="preserve">　　</w:t>
      </w:r>
      <w:r w:rsidR="00DC61F0">
        <w:rPr>
          <w:rFonts w:asciiTheme="minorEastAsia" w:hAnsiTheme="minorEastAsia" w:hint="eastAsia"/>
          <w:szCs w:val="21"/>
        </w:rPr>
        <w:t>提案競技への</w:t>
      </w:r>
      <w:r w:rsidRPr="00945461">
        <w:rPr>
          <w:rFonts w:asciiTheme="minorEastAsia" w:hAnsiTheme="minorEastAsia" w:hint="eastAsia"/>
          <w:szCs w:val="21"/>
        </w:rPr>
        <w:t>参加を希望</w:t>
      </w:r>
      <w:r w:rsidR="00DC61F0">
        <w:rPr>
          <w:rFonts w:asciiTheme="minorEastAsia" w:hAnsiTheme="minorEastAsia" w:hint="eastAsia"/>
          <w:szCs w:val="21"/>
        </w:rPr>
        <w:t>する</w:t>
      </w:r>
      <w:r w:rsidRPr="00945461">
        <w:rPr>
          <w:rFonts w:asciiTheme="minorEastAsia" w:hAnsiTheme="minorEastAsia" w:hint="eastAsia"/>
          <w:szCs w:val="21"/>
        </w:rPr>
        <w:t>場合は、「</w:t>
      </w:r>
      <w:r w:rsidR="00E61213">
        <w:rPr>
          <w:rFonts w:asciiTheme="minorEastAsia" w:hAnsiTheme="minorEastAsia" w:hint="eastAsia"/>
          <w:szCs w:val="21"/>
        </w:rPr>
        <w:t>９</w:t>
      </w:r>
      <w:r w:rsidRPr="00945461">
        <w:rPr>
          <w:rFonts w:asciiTheme="minorEastAsia" w:hAnsiTheme="minorEastAsia" w:hint="eastAsia"/>
          <w:szCs w:val="21"/>
        </w:rPr>
        <w:t xml:space="preserve">　参加資格」を確認し、次のとおり参加申込書等を</w:t>
      </w:r>
    </w:p>
    <w:p w:rsidR="00967447" w:rsidRDefault="00967447" w:rsidP="00576AFA">
      <w:pPr>
        <w:ind w:leftChars="100" w:left="424" w:hangingChars="102" w:hanging="214"/>
        <w:rPr>
          <w:rFonts w:asciiTheme="minorEastAsia" w:hAnsiTheme="minorEastAsia"/>
          <w:szCs w:val="21"/>
        </w:rPr>
      </w:pPr>
      <w:r w:rsidRPr="00945461">
        <w:rPr>
          <w:rFonts w:asciiTheme="minorEastAsia" w:hAnsiTheme="minorEastAsia" w:hint="eastAsia"/>
          <w:szCs w:val="21"/>
        </w:rPr>
        <w:t>提出</w:t>
      </w:r>
      <w:r w:rsidR="00B04047">
        <w:rPr>
          <w:rFonts w:asciiTheme="minorEastAsia" w:hAnsiTheme="minorEastAsia" w:hint="eastAsia"/>
          <w:szCs w:val="21"/>
        </w:rPr>
        <w:t>すること</w:t>
      </w:r>
      <w:r w:rsidRPr="00945461">
        <w:rPr>
          <w:rFonts w:asciiTheme="minorEastAsia" w:hAnsiTheme="minorEastAsia" w:hint="eastAsia"/>
          <w:szCs w:val="21"/>
        </w:rPr>
        <w:t>。</w:t>
      </w:r>
    </w:p>
    <w:p w:rsidR="0006476D" w:rsidRPr="00945461" w:rsidRDefault="0006476D" w:rsidP="00967447">
      <w:pPr>
        <w:ind w:left="424" w:hangingChars="202" w:hanging="424"/>
        <w:rPr>
          <w:rFonts w:asciiTheme="minorEastAsia" w:hAnsiTheme="minorEastAsia"/>
          <w:szCs w:val="21"/>
        </w:rPr>
      </w:pPr>
    </w:p>
    <w:p w:rsidR="00637FF1" w:rsidRDefault="00967447" w:rsidP="00967447">
      <w:pPr>
        <w:ind w:left="424" w:hangingChars="202" w:hanging="424"/>
        <w:rPr>
          <w:rFonts w:asciiTheme="minorEastAsia" w:hAnsiTheme="minorEastAsia"/>
          <w:szCs w:val="21"/>
        </w:rPr>
      </w:pPr>
      <w:r w:rsidRPr="00945461">
        <w:rPr>
          <w:rFonts w:asciiTheme="minorEastAsia" w:hAnsiTheme="minorEastAsia" w:hint="eastAsia"/>
          <w:szCs w:val="21"/>
        </w:rPr>
        <w:t xml:space="preserve">（１）提出書類　　</w:t>
      </w:r>
    </w:p>
    <w:p w:rsidR="00967447" w:rsidRPr="00C14DB5" w:rsidRDefault="00637FF1" w:rsidP="00967447">
      <w:pPr>
        <w:ind w:left="424" w:hangingChars="202" w:hanging="424"/>
        <w:rPr>
          <w:rFonts w:asciiTheme="minorEastAsia" w:hAnsiTheme="minorEastAsia"/>
          <w:szCs w:val="21"/>
        </w:rPr>
      </w:pPr>
      <w:r>
        <w:rPr>
          <w:rFonts w:asciiTheme="minorEastAsia" w:hAnsiTheme="minorEastAsia" w:hint="eastAsia"/>
          <w:szCs w:val="21"/>
        </w:rPr>
        <w:t xml:space="preserve">　</w:t>
      </w:r>
      <w:r w:rsidR="00967447" w:rsidRPr="00945461">
        <w:rPr>
          <w:rFonts w:asciiTheme="minorEastAsia" w:hAnsiTheme="minorEastAsia" w:hint="eastAsia"/>
          <w:szCs w:val="21"/>
        </w:rPr>
        <w:t>①　提案参加</w:t>
      </w:r>
      <w:r w:rsidR="00967447" w:rsidRPr="00C14DB5">
        <w:rPr>
          <w:rFonts w:asciiTheme="minorEastAsia" w:hAnsiTheme="minorEastAsia" w:hint="eastAsia"/>
          <w:szCs w:val="21"/>
        </w:rPr>
        <w:t>申込書（様式３）</w:t>
      </w:r>
    </w:p>
    <w:p w:rsidR="00967447" w:rsidRPr="00945461" w:rsidRDefault="00967447" w:rsidP="00967447">
      <w:pPr>
        <w:ind w:left="424" w:hangingChars="202" w:hanging="424"/>
        <w:rPr>
          <w:rFonts w:asciiTheme="minorEastAsia" w:hAnsiTheme="minorEastAsia"/>
          <w:szCs w:val="21"/>
        </w:rPr>
      </w:pPr>
      <w:r w:rsidRPr="00945461">
        <w:rPr>
          <w:rFonts w:asciiTheme="minorEastAsia" w:hAnsiTheme="minorEastAsia" w:hint="eastAsia"/>
          <w:szCs w:val="21"/>
        </w:rPr>
        <w:t xml:space="preserve">　②　会社概要（様式は自由、事業が分かるパンフレットでも可）</w:t>
      </w:r>
    </w:p>
    <w:p w:rsidR="00967447" w:rsidRPr="00945461" w:rsidRDefault="00967447" w:rsidP="00967447">
      <w:pPr>
        <w:ind w:left="424" w:hangingChars="202" w:hanging="424"/>
        <w:rPr>
          <w:rFonts w:asciiTheme="minorEastAsia" w:hAnsiTheme="minorEastAsia"/>
          <w:szCs w:val="21"/>
        </w:rPr>
      </w:pPr>
      <w:r w:rsidRPr="00945461">
        <w:rPr>
          <w:rFonts w:asciiTheme="minorEastAsia" w:hAnsiTheme="minorEastAsia" w:hint="eastAsia"/>
          <w:szCs w:val="21"/>
        </w:rPr>
        <w:t xml:space="preserve">　③　</w:t>
      </w:r>
      <w:r w:rsidR="00BA6846" w:rsidRPr="00945461">
        <w:rPr>
          <w:rFonts w:asciiTheme="minorEastAsia" w:hAnsiTheme="minorEastAsia" w:hint="eastAsia"/>
          <w:szCs w:val="21"/>
        </w:rPr>
        <w:t>事業所在地の市町村が発行する市税を滞納していないことの証明</w:t>
      </w:r>
    </w:p>
    <w:p w:rsidR="00BA6846" w:rsidRPr="0088060B" w:rsidRDefault="00BA6846" w:rsidP="00967447">
      <w:pPr>
        <w:ind w:left="424" w:hangingChars="202" w:hanging="424"/>
        <w:rPr>
          <w:rFonts w:asciiTheme="minorEastAsia" w:hAnsiTheme="minorEastAsia"/>
          <w:szCs w:val="21"/>
        </w:rPr>
      </w:pPr>
      <w:r w:rsidRPr="00945461">
        <w:rPr>
          <w:rFonts w:asciiTheme="minorEastAsia" w:hAnsiTheme="minorEastAsia" w:hint="eastAsia"/>
          <w:szCs w:val="21"/>
        </w:rPr>
        <w:t xml:space="preserve">　</w:t>
      </w:r>
      <w:r w:rsidRPr="0088060B">
        <w:rPr>
          <w:rFonts w:asciiTheme="minorEastAsia" w:hAnsiTheme="minorEastAsia" w:hint="eastAsia"/>
          <w:szCs w:val="21"/>
        </w:rPr>
        <w:t>④　消費税及び地方消費税を滞納していないことの証明</w:t>
      </w:r>
    </w:p>
    <w:p w:rsidR="00BA6846" w:rsidRPr="00945461" w:rsidRDefault="00BA6846" w:rsidP="00967447">
      <w:pPr>
        <w:ind w:left="424" w:hangingChars="202" w:hanging="424"/>
        <w:rPr>
          <w:rFonts w:asciiTheme="minorEastAsia" w:hAnsiTheme="minorEastAsia"/>
          <w:szCs w:val="21"/>
        </w:rPr>
      </w:pPr>
      <w:r w:rsidRPr="00945461">
        <w:rPr>
          <w:rFonts w:asciiTheme="minorEastAsia" w:hAnsiTheme="minorEastAsia" w:hint="eastAsia"/>
          <w:szCs w:val="21"/>
        </w:rPr>
        <w:t xml:space="preserve">　</w:t>
      </w:r>
      <w:r w:rsidR="0088060B">
        <w:rPr>
          <w:rFonts w:asciiTheme="minorEastAsia" w:hAnsiTheme="minorEastAsia" w:hint="eastAsia"/>
          <w:szCs w:val="21"/>
        </w:rPr>
        <w:t>⑤</w:t>
      </w:r>
      <w:r w:rsidRPr="00945461">
        <w:rPr>
          <w:rFonts w:asciiTheme="minorEastAsia" w:hAnsiTheme="minorEastAsia" w:hint="eastAsia"/>
          <w:szCs w:val="21"/>
        </w:rPr>
        <w:t xml:space="preserve">　法人登記簿（現在事項全部証明書）</w:t>
      </w:r>
    </w:p>
    <w:p w:rsidR="00B24758" w:rsidRDefault="00BA6846" w:rsidP="00B24758">
      <w:pPr>
        <w:ind w:left="424" w:hangingChars="202" w:hanging="424"/>
        <w:rPr>
          <w:rFonts w:asciiTheme="minorEastAsia" w:hAnsiTheme="minorEastAsia"/>
          <w:szCs w:val="21"/>
          <w:u w:val="single"/>
        </w:rPr>
      </w:pPr>
      <w:r w:rsidRPr="00945461">
        <w:rPr>
          <w:rFonts w:asciiTheme="minorEastAsia" w:hAnsiTheme="minorEastAsia" w:hint="eastAsia"/>
          <w:szCs w:val="21"/>
        </w:rPr>
        <w:t xml:space="preserve">　　　※③～</w:t>
      </w:r>
      <w:r w:rsidR="0088060B">
        <w:rPr>
          <w:rFonts w:asciiTheme="minorEastAsia" w:hAnsiTheme="minorEastAsia" w:hint="eastAsia"/>
          <w:szCs w:val="21"/>
        </w:rPr>
        <w:t>⑤</w:t>
      </w:r>
      <w:r w:rsidRPr="00945461">
        <w:rPr>
          <w:rFonts w:asciiTheme="minorEastAsia" w:hAnsiTheme="minorEastAsia" w:hint="eastAsia"/>
          <w:szCs w:val="21"/>
        </w:rPr>
        <w:t>は、原本とし、</w:t>
      </w:r>
      <w:r w:rsidRPr="00C14DB5">
        <w:rPr>
          <w:rFonts w:asciiTheme="minorEastAsia" w:hAnsiTheme="minorEastAsia" w:hint="eastAsia"/>
          <w:szCs w:val="21"/>
        </w:rPr>
        <w:t>発行日から３か月以内のものを提出</w:t>
      </w:r>
      <w:r w:rsidR="00913110">
        <w:rPr>
          <w:rFonts w:asciiTheme="minorEastAsia" w:hAnsiTheme="minorEastAsia" w:hint="eastAsia"/>
          <w:szCs w:val="21"/>
        </w:rPr>
        <w:t>すること</w:t>
      </w:r>
      <w:r w:rsidRPr="00C14DB5">
        <w:rPr>
          <w:rFonts w:asciiTheme="minorEastAsia" w:hAnsiTheme="minorEastAsia" w:hint="eastAsia"/>
          <w:szCs w:val="21"/>
        </w:rPr>
        <w:t>。ただし、</w:t>
      </w:r>
      <w:r w:rsidRPr="00913110">
        <w:rPr>
          <w:rFonts w:asciiTheme="minorEastAsia" w:hAnsiTheme="minorEastAsia" w:hint="eastAsia"/>
          <w:szCs w:val="21"/>
          <w:u w:val="single"/>
        </w:rPr>
        <w:t>福岡市</w:t>
      </w:r>
      <w:r w:rsidR="00EB6F58" w:rsidRPr="00913110">
        <w:rPr>
          <w:rFonts w:asciiTheme="minorEastAsia" w:hAnsiTheme="minorEastAsia" w:hint="eastAsia"/>
          <w:szCs w:val="21"/>
          <w:u w:val="single"/>
        </w:rPr>
        <w:t>・水道</w:t>
      </w:r>
    </w:p>
    <w:p w:rsidR="00BA6846" w:rsidRPr="00C14DB5" w:rsidRDefault="00EB6F58" w:rsidP="005B5E4D">
      <w:pPr>
        <w:ind w:leftChars="200" w:left="420" w:firstLineChars="100" w:firstLine="210"/>
        <w:rPr>
          <w:rFonts w:asciiTheme="minorEastAsia" w:hAnsiTheme="minorEastAsia"/>
          <w:szCs w:val="21"/>
        </w:rPr>
      </w:pPr>
      <w:r w:rsidRPr="00913110">
        <w:rPr>
          <w:rFonts w:asciiTheme="minorEastAsia" w:hAnsiTheme="minorEastAsia" w:hint="eastAsia"/>
          <w:szCs w:val="21"/>
          <w:u w:val="single"/>
        </w:rPr>
        <w:t>局・交通局</w:t>
      </w:r>
      <w:r w:rsidR="00BA6846" w:rsidRPr="00913110">
        <w:rPr>
          <w:rFonts w:asciiTheme="minorEastAsia" w:hAnsiTheme="minorEastAsia" w:hint="eastAsia"/>
          <w:szCs w:val="21"/>
          <w:u w:val="single"/>
        </w:rPr>
        <w:t>競争入札参加資格</w:t>
      </w:r>
      <w:r w:rsidRPr="00913110">
        <w:rPr>
          <w:rFonts w:asciiTheme="minorEastAsia" w:hAnsiTheme="minorEastAsia" w:hint="eastAsia"/>
          <w:szCs w:val="21"/>
          <w:u w:val="single"/>
        </w:rPr>
        <w:t>者</w:t>
      </w:r>
      <w:r w:rsidR="00BA6846" w:rsidRPr="00913110">
        <w:rPr>
          <w:rFonts w:asciiTheme="minorEastAsia" w:hAnsiTheme="minorEastAsia" w:hint="eastAsia"/>
          <w:szCs w:val="21"/>
          <w:u w:val="single"/>
        </w:rPr>
        <w:t>名簿に登録されて</w:t>
      </w:r>
      <w:r w:rsidR="00913110">
        <w:rPr>
          <w:rFonts w:asciiTheme="minorEastAsia" w:hAnsiTheme="minorEastAsia" w:hint="eastAsia"/>
          <w:szCs w:val="21"/>
          <w:u w:val="single"/>
        </w:rPr>
        <w:t>いる事業者は提出不要</w:t>
      </w:r>
      <w:r w:rsidR="001A6394">
        <w:rPr>
          <w:rFonts w:asciiTheme="minorEastAsia" w:hAnsiTheme="minorEastAsia" w:hint="eastAsia"/>
          <w:szCs w:val="21"/>
          <w:u w:val="single"/>
        </w:rPr>
        <w:t>とする</w:t>
      </w:r>
      <w:r w:rsidR="00BA6846" w:rsidRPr="00C14DB5">
        <w:rPr>
          <w:rFonts w:asciiTheme="minorEastAsia" w:hAnsiTheme="minorEastAsia" w:hint="eastAsia"/>
          <w:szCs w:val="21"/>
        </w:rPr>
        <w:t>。</w:t>
      </w:r>
    </w:p>
    <w:p w:rsidR="00BA6846" w:rsidRPr="00C14DB5" w:rsidRDefault="00BA6846" w:rsidP="00BA6846">
      <w:pPr>
        <w:ind w:left="850" w:hangingChars="405" w:hanging="850"/>
        <w:rPr>
          <w:rFonts w:asciiTheme="minorEastAsia" w:hAnsiTheme="minorEastAsia"/>
          <w:szCs w:val="21"/>
        </w:rPr>
      </w:pPr>
      <w:r w:rsidRPr="00C14DB5">
        <w:rPr>
          <w:rFonts w:asciiTheme="minorEastAsia" w:hAnsiTheme="minorEastAsia" w:hint="eastAsia"/>
          <w:szCs w:val="21"/>
        </w:rPr>
        <w:t xml:space="preserve">　</w:t>
      </w:r>
      <w:r w:rsidR="0088060B">
        <w:rPr>
          <w:rFonts w:asciiTheme="minorEastAsia" w:hAnsiTheme="minorEastAsia" w:hint="eastAsia"/>
          <w:szCs w:val="21"/>
        </w:rPr>
        <w:t>⑥</w:t>
      </w:r>
      <w:r w:rsidRPr="00C14DB5">
        <w:rPr>
          <w:rFonts w:asciiTheme="minorEastAsia" w:hAnsiTheme="minorEastAsia" w:hint="eastAsia"/>
          <w:szCs w:val="21"/>
        </w:rPr>
        <w:t xml:space="preserve">　暴力団の関与がない誓約書（様式４）</w:t>
      </w:r>
    </w:p>
    <w:p w:rsidR="00BA6846" w:rsidRPr="00C14DB5" w:rsidRDefault="00BA6846" w:rsidP="00BA6846">
      <w:pPr>
        <w:ind w:left="850" w:hangingChars="405" w:hanging="850"/>
        <w:rPr>
          <w:rFonts w:asciiTheme="minorEastAsia" w:hAnsiTheme="minorEastAsia"/>
          <w:szCs w:val="21"/>
        </w:rPr>
      </w:pPr>
      <w:r w:rsidRPr="00C14DB5">
        <w:rPr>
          <w:rFonts w:asciiTheme="minorEastAsia" w:hAnsiTheme="minorEastAsia" w:hint="eastAsia"/>
          <w:szCs w:val="21"/>
        </w:rPr>
        <w:lastRenderedPageBreak/>
        <w:t xml:space="preserve">　</w:t>
      </w:r>
      <w:r w:rsidR="0088060B" w:rsidRPr="0088060B">
        <w:rPr>
          <w:rFonts w:asciiTheme="minorEastAsia" w:hAnsiTheme="minorEastAsia" w:hint="eastAsia"/>
          <w:szCs w:val="21"/>
        </w:rPr>
        <w:t>⑦</w:t>
      </w:r>
      <w:r w:rsidRPr="00C14DB5">
        <w:rPr>
          <w:rFonts w:asciiTheme="minorEastAsia" w:hAnsiTheme="minorEastAsia" w:hint="eastAsia"/>
          <w:szCs w:val="21"/>
        </w:rPr>
        <w:t xml:space="preserve">　会社の役員名簿</w:t>
      </w:r>
      <w:r w:rsidR="00094CF9">
        <w:rPr>
          <w:rFonts w:asciiTheme="minorEastAsia" w:hAnsiTheme="minorEastAsia" w:hint="eastAsia"/>
          <w:szCs w:val="21"/>
        </w:rPr>
        <w:t>（様式５）</w:t>
      </w:r>
      <w:r w:rsidR="00220360">
        <w:rPr>
          <w:rFonts w:asciiTheme="minorEastAsia" w:hAnsiTheme="minorEastAsia" w:hint="eastAsia"/>
          <w:szCs w:val="21"/>
        </w:rPr>
        <w:t>※</w:t>
      </w:r>
      <w:r w:rsidRPr="00C14DB5">
        <w:rPr>
          <w:rFonts w:asciiTheme="minorEastAsia" w:hAnsiTheme="minorEastAsia" w:hint="eastAsia"/>
          <w:szCs w:val="21"/>
        </w:rPr>
        <w:t>登記簿謄本と異なる場合のみ提出</w:t>
      </w:r>
    </w:p>
    <w:p w:rsidR="00BA6846" w:rsidRPr="00C14DB5" w:rsidRDefault="00BA6846" w:rsidP="00BA6846">
      <w:pPr>
        <w:ind w:left="850" w:hangingChars="405" w:hanging="850"/>
        <w:rPr>
          <w:rFonts w:asciiTheme="minorEastAsia" w:hAnsiTheme="minorEastAsia"/>
          <w:szCs w:val="21"/>
        </w:rPr>
      </w:pPr>
      <w:r w:rsidRPr="00C14DB5">
        <w:rPr>
          <w:rFonts w:asciiTheme="minorEastAsia" w:hAnsiTheme="minorEastAsia" w:hint="eastAsia"/>
          <w:szCs w:val="21"/>
        </w:rPr>
        <w:t xml:space="preserve">　</w:t>
      </w:r>
      <w:r w:rsidR="0088060B">
        <w:rPr>
          <w:rFonts w:asciiTheme="minorEastAsia" w:hAnsiTheme="minorEastAsia" w:hint="eastAsia"/>
          <w:szCs w:val="21"/>
        </w:rPr>
        <w:t>⑧</w:t>
      </w:r>
      <w:r w:rsidRPr="00C14DB5">
        <w:rPr>
          <w:rFonts w:asciiTheme="minorEastAsia" w:hAnsiTheme="minorEastAsia" w:hint="eastAsia"/>
          <w:szCs w:val="21"/>
        </w:rPr>
        <w:t xml:space="preserve">　直近の決算書（貸借対照表、損益計算書）</w:t>
      </w:r>
    </w:p>
    <w:p w:rsidR="00BA6846" w:rsidRPr="00C14DB5" w:rsidRDefault="00BA6846" w:rsidP="00BA6846">
      <w:pPr>
        <w:ind w:left="850" w:hangingChars="405" w:hanging="850"/>
        <w:rPr>
          <w:rFonts w:asciiTheme="minorEastAsia" w:hAnsiTheme="minorEastAsia"/>
          <w:szCs w:val="21"/>
        </w:rPr>
      </w:pPr>
      <w:r w:rsidRPr="00C14DB5">
        <w:rPr>
          <w:rFonts w:asciiTheme="minorEastAsia" w:hAnsiTheme="minorEastAsia" w:hint="eastAsia"/>
          <w:szCs w:val="21"/>
        </w:rPr>
        <w:t xml:space="preserve">　</w:t>
      </w:r>
      <w:r w:rsidR="0088060B" w:rsidRPr="00362A10">
        <w:rPr>
          <w:rFonts w:asciiTheme="minorEastAsia" w:hAnsiTheme="minorEastAsia" w:hint="eastAsia"/>
          <w:szCs w:val="21"/>
        </w:rPr>
        <w:t>⑨</w:t>
      </w:r>
      <w:r w:rsidRPr="00C14DB5">
        <w:rPr>
          <w:rFonts w:asciiTheme="minorEastAsia" w:hAnsiTheme="minorEastAsia" w:hint="eastAsia"/>
          <w:szCs w:val="21"/>
        </w:rPr>
        <w:t xml:space="preserve">　委任状</w:t>
      </w:r>
      <w:r w:rsidR="00C16376" w:rsidRPr="00C14DB5">
        <w:rPr>
          <w:rFonts w:asciiTheme="minorEastAsia" w:hAnsiTheme="minorEastAsia" w:hint="eastAsia"/>
          <w:szCs w:val="21"/>
        </w:rPr>
        <w:t>（様式</w:t>
      </w:r>
      <w:r w:rsidR="00C14DB5" w:rsidRPr="00C14DB5">
        <w:rPr>
          <w:rFonts w:asciiTheme="minorEastAsia" w:hAnsiTheme="minorEastAsia" w:hint="eastAsia"/>
          <w:szCs w:val="21"/>
        </w:rPr>
        <w:t>６</w:t>
      </w:r>
      <w:r w:rsidR="00C16376" w:rsidRPr="00C14DB5">
        <w:rPr>
          <w:rFonts w:asciiTheme="minorEastAsia" w:hAnsiTheme="minorEastAsia" w:hint="eastAsia"/>
          <w:szCs w:val="21"/>
        </w:rPr>
        <w:t>）</w:t>
      </w:r>
    </w:p>
    <w:p w:rsidR="00BA6846" w:rsidRPr="00945461" w:rsidRDefault="00BA6846" w:rsidP="00BA6846">
      <w:pPr>
        <w:ind w:left="850" w:hangingChars="405" w:hanging="850"/>
        <w:rPr>
          <w:rFonts w:asciiTheme="minorEastAsia" w:hAnsiTheme="minorEastAsia"/>
          <w:szCs w:val="21"/>
        </w:rPr>
      </w:pPr>
      <w:r w:rsidRPr="00945461">
        <w:rPr>
          <w:rFonts w:asciiTheme="minorEastAsia" w:hAnsiTheme="minorEastAsia" w:hint="eastAsia"/>
          <w:szCs w:val="21"/>
        </w:rPr>
        <w:t>（２）提出部数　各１部</w:t>
      </w:r>
    </w:p>
    <w:p w:rsidR="00BA6846" w:rsidRPr="00945461" w:rsidRDefault="00BA6846" w:rsidP="00BA6846">
      <w:pPr>
        <w:ind w:left="850" w:hangingChars="405" w:hanging="850"/>
        <w:rPr>
          <w:rFonts w:asciiTheme="minorEastAsia" w:hAnsiTheme="minorEastAsia"/>
          <w:szCs w:val="21"/>
        </w:rPr>
      </w:pPr>
      <w:r w:rsidRPr="00945461">
        <w:rPr>
          <w:rFonts w:asciiTheme="minorEastAsia" w:hAnsiTheme="minorEastAsia" w:hint="eastAsia"/>
          <w:szCs w:val="21"/>
        </w:rPr>
        <w:t xml:space="preserve">（３）提出期限　</w:t>
      </w:r>
      <w:r w:rsidR="0088060B" w:rsidRPr="000B3B4C">
        <w:rPr>
          <w:rFonts w:asciiTheme="minorEastAsia" w:hAnsiTheme="minorEastAsia" w:hint="eastAsia"/>
          <w:szCs w:val="21"/>
          <w:u w:val="single"/>
        </w:rPr>
        <w:t>令和</w:t>
      </w:r>
      <w:r w:rsidR="00C467DD" w:rsidRPr="000B3B4C">
        <w:rPr>
          <w:rFonts w:asciiTheme="minorEastAsia" w:hAnsiTheme="minorEastAsia" w:hint="eastAsia"/>
          <w:szCs w:val="21"/>
          <w:u w:val="single"/>
        </w:rPr>
        <w:t>３</w:t>
      </w:r>
      <w:r w:rsidR="0088060B" w:rsidRPr="000B3B4C">
        <w:rPr>
          <w:rFonts w:asciiTheme="minorEastAsia" w:hAnsiTheme="minorEastAsia" w:hint="eastAsia"/>
          <w:szCs w:val="21"/>
          <w:u w:val="single"/>
        </w:rPr>
        <w:t>年</w:t>
      </w:r>
      <w:r w:rsidR="00FA242B">
        <w:rPr>
          <w:rFonts w:asciiTheme="minorEastAsia" w:hAnsiTheme="minorEastAsia" w:hint="eastAsia"/>
          <w:szCs w:val="21"/>
          <w:u w:val="single"/>
        </w:rPr>
        <w:t>６</w:t>
      </w:r>
      <w:r w:rsidRPr="000B3B4C">
        <w:rPr>
          <w:rFonts w:asciiTheme="minorEastAsia" w:hAnsiTheme="minorEastAsia" w:hint="eastAsia"/>
          <w:szCs w:val="21"/>
          <w:u w:val="single"/>
        </w:rPr>
        <w:t>月</w:t>
      </w:r>
      <w:r w:rsidR="00F37A23">
        <w:rPr>
          <w:rFonts w:asciiTheme="minorEastAsia" w:hAnsiTheme="minorEastAsia" w:hint="eastAsia"/>
          <w:szCs w:val="21"/>
          <w:u w:val="single"/>
        </w:rPr>
        <w:t>30</w:t>
      </w:r>
      <w:r w:rsidRPr="000B3B4C">
        <w:rPr>
          <w:rFonts w:asciiTheme="minorEastAsia" w:hAnsiTheme="minorEastAsia" w:hint="eastAsia"/>
          <w:szCs w:val="21"/>
          <w:u w:val="single"/>
        </w:rPr>
        <w:t>日（</w:t>
      </w:r>
      <w:r w:rsidR="00F37A23">
        <w:rPr>
          <w:rFonts w:asciiTheme="minorEastAsia" w:hAnsiTheme="minorEastAsia" w:hint="eastAsia"/>
          <w:szCs w:val="21"/>
          <w:u w:val="single"/>
        </w:rPr>
        <w:t>水</w:t>
      </w:r>
      <w:r w:rsidRPr="000B3B4C">
        <w:rPr>
          <w:rFonts w:asciiTheme="minorEastAsia" w:hAnsiTheme="minorEastAsia" w:hint="eastAsia"/>
          <w:szCs w:val="21"/>
          <w:u w:val="single"/>
        </w:rPr>
        <w:t>）</w:t>
      </w:r>
      <w:r w:rsidR="000B3B4C" w:rsidRPr="000B3B4C">
        <w:rPr>
          <w:rFonts w:asciiTheme="minorEastAsia" w:hAnsiTheme="minorEastAsia" w:hint="eastAsia"/>
          <w:szCs w:val="21"/>
          <w:u w:val="single"/>
        </w:rPr>
        <w:t>必着</w:t>
      </w:r>
    </w:p>
    <w:p w:rsidR="00BA6846" w:rsidRDefault="00BA6846" w:rsidP="00BA6846">
      <w:pPr>
        <w:ind w:left="850" w:hangingChars="405" w:hanging="850"/>
        <w:rPr>
          <w:rFonts w:asciiTheme="minorEastAsia" w:hAnsiTheme="minorEastAsia"/>
          <w:szCs w:val="21"/>
        </w:rPr>
      </w:pPr>
      <w:r w:rsidRPr="00945461">
        <w:rPr>
          <w:rFonts w:asciiTheme="minorEastAsia" w:hAnsiTheme="minorEastAsia" w:hint="eastAsia"/>
          <w:szCs w:val="21"/>
        </w:rPr>
        <w:t>（４）提出方法</w:t>
      </w:r>
      <w:r w:rsidR="00EF285F">
        <w:rPr>
          <w:rFonts w:asciiTheme="minorEastAsia" w:hAnsiTheme="minorEastAsia" w:hint="eastAsia"/>
          <w:szCs w:val="21"/>
        </w:rPr>
        <w:t xml:space="preserve">　</w:t>
      </w:r>
      <w:r w:rsidR="002E079F">
        <w:rPr>
          <w:rFonts w:asciiTheme="minorEastAsia" w:hAnsiTheme="minorEastAsia" w:hint="eastAsia"/>
          <w:szCs w:val="21"/>
        </w:rPr>
        <w:t>郵送（必着）または持参</w:t>
      </w:r>
      <w:r w:rsidR="00B94911">
        <w:rPr>
          <w:rFonts w:asciiTheme="minorEastAsia" w:hAnsiTheme="minorEastAsia" w:hint="eastAsia"/>
          <w:szCs w:val="21"/>
        </w:rPr>
        <w:t xml:space="preserve"> </w:t>
      </w:r>
    </w:p>
    <w:p w:rsidR="0033178A" w:rsidRPr="00945461" w:rsidRDefault="0033178A" w:rsidP="00BA6846">
      <w:pPr>
        <w:ind w:left="850" w:hangingChars="405" w:hanging="850"/>
        <w:rPr>
          <w:rFonts w:asciiTheme="minorEastAsia" w:hAnsiTheme="minorEastAsia"/>
          <w:szCs w:val="21"/>
        </w:rPr>
      </w:pPr>
      <w:r>
        <w:rPr>
          <w:rFonts w:asciiTheme="minorEastAsia" w:hAnsiTheme="minorEastAsia" w:hint="eastAsia"/>
          <w:szCs w:val="21"/>
        </w:rPr>
        <w:t>（５）提出先　　下記「</w:t>
      </w:r>
      <w:r w:rsidRPr="0033178A">
        <w:rPr>
          <w:rFonts w:asciiTheme="minorEastAsia" w:hAnsiTheme="minorEastAsia" w:hint="eastAsia"/>
          <w:szCs w:val="21"/>
        </w:rPr>
        <w:t>20　問い合わせ・提案提出先</w:t>
      </w:r>
      <w:r>
        <w:rPr>
          <w:rFonts w:asciiTheme="minorEastAsia" w:hAnsiTheme="minorEastAsia" w:hint="eastAsia"/>
          <w:szCs w:val="21"/>
        </w:rPr>
        <w:t>」 参照</w:t>
      </w:r>
    </w:p>
    <w:p w:rsidR="00BA6846" w:rsidRPr="00945461" w:rsidRDefault="00BA6846" w:rsidP="00BA6846">
      <w:pPr>
        <w:ind w:left="850" w:hangingChars="405" w:hanging="850"/>
        <w:rPr>
          <w:rFonts w:asciiTheme="minorEastAsia" w:hAnsiTheme="minorEastAsia"/>
          <w:szCs w:val="21"/>
        </w:rPr>
      </w:pPr>
      <w:r w:rsidRPr="00945461">
        <w:rPr>
          <w:rFonts w:asciiTheme="minorEastAsia" w:hAnsiTheme="minorEastAsia" w:hint="eastAsia"/>
          <w:szCs w:val="21"/>
        </w:rPr>
        <w:t>（</w:t>
      </w:r>
      <w:r w:rsidR="00157E82">
        <w:rPr>
          <w:rFonts w:asciiTheme="minorEastAsia" w:hAnsiTheme="minorEastAsia" w:hint="eastAsia"/>
          <w:szCs w:val="21"/>
        </w:rPr>
        <w:t>６</w:t>
      </w:r>
      <w:r w:rsidRPr="00945461">
        <w:rPr>
          <w:rFonts w:asciiTheme="minorEastAsia" w:hAnsiTheme="minorEastAsia" w:hint="eastAsia"/>
          <w:szCs w:val="21"/>
        </w:rPr>
        <w:t>）</w:t>
      </w:r>
      <w:r w:rsidRPr="00E85F23">
        <w:rPr>
          <w:rFonts w:asciiTheme="minorEastAsia" w:hAnsiTheme="minorEastAsia" w:hint="eastAsia"/>
          <w:kern w:val="0"/>
          <w:szCs w:val="21"/>
        </w:rPr>
        <w:t>その他</w:t>
      </w:r>
    </w:p>
    <w:p w:rsidR="00BA6846" w:rsidRPr="00945461" w:rsidRDefault="00BA6846" w:rsidP="00E85F23">
      <w:pPr>
        <w:ind w:left="567" w:rightChars="-162" w:right="-340" w:hangingChars="270" w:hanging="567"/>
        <w:rPr>
          <w:rFonts w:asciiTheme="minorEastAsia" w:hAnsiTheme="minorEastAsia"/>
          <w:szCs w:val="21"/>
        </w:rPr>
      </w:pPr>
      <w:r w:rsidRPr="00945461">
        <w:rPr>
          <w:rFonts w:asciiTheme="minorEastAsia" w:hAnsiTheme="minorEastAsia" w:hint="eastAsia"/>
          <w:szCs w:val="21"/>
        </w:rPr>
        <w:t xml:space="preserve">　</w:t>
      </w:r>
      <w:r w:rsidR="00E85F23">
        <w:rPr>
          <w:rFonts w:asciiTheme="minorEastAsia" w:hAnsiTheme="minorEastAsia" w:hint="eastAsia"/>
          <w:szCs w:val="21"/>
        </w:rPr>
        <w:t xml:space="preserve"> </w:t>
      </w:r>
      <w:r w:rsidR="00B94911">
        <w:rPr>
          <w:rFonts w:asciiTheme="minorEastAsia" w:hAnsiTheme="minorEastAsia" w:hint="eastAsia"/>
          <w:szCs w:val="21"/>
        </w:rPr>
        <w:t xml:space="preserve"> </w:t>
      </w:r>
      <w:r w:rsidR="000D3E09">
        <w:rPr>
          <w:rFonts w:asciiTheme="minorEastAsia" w:hAnsiTheme="minorEastAsia" w:hint="eastAsia"/>
          <w:szCs w:val="21"/>
        </w:rPr>
        <w:t>①</w:t>
      </w:r>
      <w:r w:rsidRPr="00945461">
        <w:rPr>
          <w:rFonts w:asciiTheme="minorEastAsia" w:hAnsiTheme="minorEastAsia" w:hint="eastAsia"/>
          <w:szCs w:val="21"/>
        </w:rPr>
        <w:t xml:space="preserve">　上記（１）の書類を提出していない事業者</w:t>
      </w:r>
      <w:r w:rsidR="00A957BB">
        <w:rPr>
          <w:rFonts w:asciiTheme="minorEastAsia" w:hAnsiTheme="minorEastAsia" w:hint="eastAsia"/>
          <w:szCs w:val="21"/>
        </w:rPr>
        <w:t>の提案競技参加は認めない</w:t>
      </w:r>
      <w:r w:rsidRPr="00945461">
        <w:rPr>
          <w:rFonts w:asciiTheme="minorEastAsia" w:hAnsiTheme="minorEastAsia" w:hint="eastAsia"/>
          <w:szCs w:val="21"/>
        </w:rPr>
        <w:t>。</w:t>
      </w:r>
    </w:p>
    <w:p w:rsidR="00BA6846" w:rsidRPr="006C31D8" w:rsidRDefault="00BA6846" w:rsidP="00BA6846">
      <w:pPr>
        <w:ind w:left="991" w:hangingChars="472" w:hanging="991"/>
        <w:rPr>
          <w:rFonts w:asciiTheme="minorEastAsia" w:hAnsiTheme="minorEastAsia"/>
          <w:szCs w:val="21"/>
          <w:u w:color="FF0000"/>
        </w:rPr>
      </w:pPr>
      <w:r w:rsidRPr="00945461">
        <w:rPr>
          <w:rFonts w:asciiTheme="minorEastAsia" w:hAnsiTheme="minorEastAsia" w:hint="eastAsia"/>
          <w:szCs w:val="21"/>
        </w:rPr>
        <w:t xml:space="preserve">　</w:t>
      </w:r>
      <w:r w:rsidR="00B94911">
        <w:rPr>
          <w:rFonts w:asciiTheme="minorEastAsia" w:hAnsiTheme="minorEastAsia" w:hint="eastAsia"/>
          <w:szCs w:val="21"/>
        </w:rPr>
        <w:t xml:space="preserve"> </w:t>
      </w:r>
      <w:r w:rsidR="00E85F23">
        <w:rPr>
          <w:rFonts w:asciiTheme="minorEastAsia" w:hAnsiTheme="minorEastAsia" w:hint="eastAsia"/>
          <w:szCs w:val="21"/>
        </w:rPr>
        <w:t xml:space="preserve"> </w:t>
      </w:r>
      <w:r w:rsidR="000D3E09">
        <w:rPr>
          <w:rFonts w:asciiTheme="minorEastAsia" w:hAnsiTheme="minorEastAsia" w:hint="eastAsia"/>
          <w:szCs w:val="21"/>
        </w:rPr>
        <w:t xml:space="preserve">②　</w:t>
      </w:r>
      <w:r w:rsidR="00CB65BF" w:rsidRPr="006C31D8">
        <w:rPr>
          <w:rFonts w:asciiTheme="minorEastAsia" w:hAnsiTheme="minorEastAsia" w:hint="eastAsia"/>
          <w:szCs w:val="21"/>
          <w:u w:color="FF0000"/>
        </w:rPr>
        <w:t>「</w:t>
      </w:r>
      <w:r w:rsidR="00E61213" w:rsidRPr="006C31D8">
        <w:rPr>
          <w:rFonts w:asciiTheme="minorEastAsia" w:hAnsiTheme="minorEastAsia" w:hint="eastAsia"/>
          <w:szCs w:val="21"/>
          <w:u w:color="FF0000"/>
        </w:rPr>
        <w:t>10</w:t>
      </w:r>
      <w:r w:rsidR="00CB65BF" w:rsidRPr="006C31D8">
        <w:rPr>
          <w:rFonts w:asciiTheme="minorEastAsia" w:hAnsiTheme="minorEastAsia" w:hint="eastAsia"/>
          <w:szCs w:val="21"/>
          <w:u w:color="FF0000"/>
        </w:rPr>
        <w:t xml:space="preserve">　</w:t>
      </w:r>
      <w:r w:rsidRPr="006C31D8">
        <w:rPr>
          <w:rFonts w:asciiTheme="minorEastAsia" w:hAnsiTheme="minorEastAsia" w:hint="eastAsia"/>
          <w:szCs w:val="21"/>
          <w:u w:color="FF0000"/>
        </w:rPr>
        <w:t>説明会</w:t>
      </w:r>
      <w:r w:rsidR="00CB65BF" w:rsidRPr="006C31D8">
        <w:rPr>
          <w:rFonts w:asciiTheme="minorEastAsia" w:hAnsiTheme="minorEastAsia" w:hint="eastAsia"/>
          <w:szCs w:val="21"/>
          <w:u w:color="FF0000"/>
        </w:rPr>
        <w:t>」</w:t>
      </w:r>
      <w:r w:rsidR="00555AC4" w:rsidRPr="006C31D8">
        <w:rPr>
          <w:rFonts w:asciiTheme="minorEastAsia" w:hAnsiTheme="minorEastAsia" w:hint="eastAsia"/>
          <w:szCs w:val="21"/>
          <w:u w:color="FF0000"/>
        </w:rPr>
        <w:t>に参加</w:t>
      </w:r>
      <w:r w:rsidR="00CB65BF" w:rsidRPr="006C31D8">
        <w:rPr>
          <w:rFonts w:asciiTheme="minorEastAsia" w:hAnsiTheme="minorEastAsia" w:hint="eastAsia"/>
          <w:szCs w:val="21"/>
          <w:u w:color="FF0000"/>
        </w:rPr>
        <w:t>して</w:t>
      </w:r>
      <w:r w:rsidR="00555AC4" w:rsidRPr="006C31D8">
        <w:rPr>
          <w:rFonts w:asciiTheme="minorEastAsia" w:hAnsiTheme="minorEastAsia" w:hint="eastAsia"/>
          <w:szCs w:val="21"/>
          <w:u w:color="FF0000"/>
        </w:rPr>
        <w:t>いない事業者からの参加申込</w:t>
      </w:r>
      <w:r w:rsidR="00466136" w:rsidRPr="006C31D8">
        <w:rPr>
          <w:rFonts w:asciiTheme="minorEastAsia" w:hAnsiTheme="minorEastAsia" w:hint="eastAsia"/>
          <w:szCs w:val="21"/>
          <w:u w:color="FF0000"/>
        </w:rPr>
        <w:t>は無効とする</w:t>
      </w:r>
      <w:r w:rsidR="004A2BC7" w:rsidRPr="006C31D8">
        <w:rPr>
          <w:rFonts w:asciiTheme="minorEastAsia" w:hAnsiTheme="minorEastAsia" w:hint="eastAsia"/>
          <w:szCs w:val="21"/>
          <w:u w:color="FF0000"/>
        </w:rPr>
        <w:t>。</w:t>
      </w:r>
    </w:p>
    <w:p w:rsidR="006A66E5" w:rsidRDefault="006A66E5" w:rsidP="006A66E5">
      <w:r>
        <w:rPr>
          <w:rFonts w:hint="eastAsia"/>
        </w:rPr>
        <w:t xml:space="preserve">　　③　提案競技への参加申込み後に参加を辞退する場合は、事前に組合へその旨連絡の上、</w:t>
      </w:r>
    </w:p>
    <w:p w:rsidR="006A66E5" w:rsidRPr="006A66E5" w:rsidRDefault="006A66E5" w:rsidP="006A66E5">
      <w:pPr>
        <w:ind w:firstLineChars="300" w:firstLine="630"/>
      </w:pPr>
      <w:r w:rsidRPr="00C44898">
        <w:rPr>
          <w:rFonts w:hint="eastAsia"/>
        </w:rPr>
        <w:t>辞退届</w:t>
      </w:r>
      <w:r>
        <w:rPr>
          <w:rFonts w:hint="eastAsia"/>
        </w:rPr>
        <w:t>を提出すること。</w:t>
      </w:r>
    </w:p>
    <w:p w:rsidR="004E1DCE" w:rsidRPr="00945461" w:rsidRDefault="000D3E09" w:rsidP="00AB42BC">
      <w:pPr>
        <w:ind w:left="850" w:hangingChars="405" w:hanging="850"/>
        <w:rPr>
          <w:rFonts w:asciiTheme="minorEastAsia" w:hAnsiTheme="minorEastAsia"/>
          <w:szCs w:val="21"/>
        </w:rPr>
      </w:pPr>
      <w:r>
        <w:rPr>
          <w:rFonts w:asciiTheme="minorEastAsia" w:hAnsiTheme="minorEastAsia" w:hint="eastAsia"/>
          <w:szCs w:val="21"/>
        </w:rPr>
        <w:t xml:space="preserve">　　</w:t>
      </w:r>
    </w:p>
    <w:p w:rsidR="00C168E7" w:rsidRPr="00EB6F58" w:rsidRDefault="00E61213" w:rsidP="00EB6F58">
      <w:pPr>
        <w:ind w:left="995" w:hangingChars="472" w:hanging="995"/>
        <w:rPr>
          <w:rFonts w:asciiTheme="minorEastAsia" w:hAnsiTheme="minorEastAsia"/>
          <w:b/>
          <w:szCs w:val="21"/>
        </w:rPr>
      </w:pPr>
      <w:r w:rsidRPr="00EB6F58">
        <w:rPr>
          <w:rFonts w:asciiTheme="minorEastAsia" w:hAnsiTheme="minorEastAsia" w:hint="eastAsia"/>
          <w:b/>
          <w:szCs w:val="21"/>
        </w:rPr>
        <w:t>13</w:t>
      </w:r>
      <w:r w:rsidR="00555AC4" w:rsidRPr="00EB6F58">
        <w:rPr>
          <w:rFonts w:asciiTheme="minorEastAsia" w:hAnsiTheme="minorEastAsia" w:hint="eastAsia"/>
          <w:b/>
          <w:szCs w:val="21"/>
        </w:rPr>
        <w:t xml:space="preserve">　提案書等の作成及び提出　</w:t>
      </w:r>
      <w:r w:rsidR="003F41D3" w:rsidRPr="00EB6F58">
        <w:rPr>
          <w:rFonts w:asciiTheme="minorEastAsia" w:hAnsiTheme="minorEastAsia" w:hint="eastAsia"/>
          <w:b/>
          <w:szCs w:val="21"/>
        </w:rPr>
        <w:t xml:space="preserve">　</w:t>
      </w:r>
      <w:r w:rsidR="00C168E7" w:rsidRPr="00EB6F58">
        <w:rPr>
          <w:rFonts w:asciiTheme="minorEastAsia" w:hAnsiTheme="minorEastAsia" w:hint="eastAsia"/>
          <w:b/>
          <w:szCs w:val="21"/>
        </w:rPr>
        <w:t xml:space="preserve">　　</w:t>
      </w:r>
    </w:p>
    <w:p w:rsidR="00B94911" w:rsidRDefault="003F41D3" w:rsidP="00B94911">
      <w:pPr>
        <w:ind w:left="991" w:hangingChars="472" w:hanging="991"/>
        <w:rPr>
          <w:rFonts w:asciiTheme="minorEastAsia" w:hAnsiTheme="minorEastAsia"/>
          <w:szCs w:val="21"/>
        </w:rPr>
      </w:pPr>
      <w:r>
        <w:rPr>
          <w:rFonts w:asciiTheme="minorEastAsia" w:hAnsiTheme="minorEastAsia" w:hint="eastAsia"/>
          <w:szCs w:val="21"/>
        </w:rPr>
        <w:t>（１）提出書類</w:t>
      </w:r>
      <w:r w:rsidR="00BA54DD">
        <w:rPr>
          <w:rFonts w:asciiTheme="minorEastAsia" w:hAnsiTheme="minorEastAsia" w:hint="eastAsia"/>
          <w:szCs w:val="21"/>
        </w:rPr>
        <w:t>の作成</w:t>
      </w:r>
    </w:p>
    <w:p w:rsidR="00B94911" w:rsidRDefault="00B94911" w:rsidP="00E85F23">
      <w:pPr>
        <w:ind w:leftChars="-67" w:left="567" w:hangingChars="337" w:hanging="708"/>
        <w:rPr>
          <w:rFonts w:asciiTheme="minorEastAsia" w:hAnsiTheme="minorEastAsia"/>
          <w:szCs w:val="21"/>
        </w:rPr>
      </w:pPr>
      <w:r>
        <w:rPr>
          <w:rFonts w:asciiTheme="minorEastAsia" w:hAnsiTheme="minorEastAsia" w:hint="eastAsia"/>
          <w:szCs w:val="21"/>
        </w:rPr>
        <w:t xml:space="preserve"> </w:t>
      </w:r>
      <w:r w:rsidR="00E85F23">
        <w:rPr>
          <w:rFonts w:asciiTheme="minorEastAsia" w:hAnsiTheme="minorEastAsia" w:hint="eastAsia"/>
          <w:szCs w:val="21"/>
        </w:rPr>
        <w:t xml:space="preserve"> </w:t>
      </w:r>
      <w:r>
        <w:rPr>
          <w:rFonts w:asciiTheme="minorEastAsia" w:hAnsiTheme="minorEastAsia" w:hint="eastAsia"/>
          <w:szCs w:val="21"/>
        </w:rPr>
        <w:t xml:space="preserve">  </w:t>
      </w:r>
      <w:r w:rsidR="00E85F23">
        <w:rPr>
          <w:rFonts w:asciiTheme="minorEastAsia" w:hAnsiTheme="minorEastAsia" w:hint="eastAsia"/>
          <w:szCs w:val="21"/>
        </w:rPr>
        <w:t xml:space="preserve"> </w:t>
      </w:r>
      <w:r>
        <w:rPr>
          <w:rFonts w:asciiTheme="minorEastAsia" w:hAnsiTheme="minorEastAsia" w:hint="eastAsia"/>
          <w:szCs w:val="21"/>
        </w:rPr>
        <w:t>①</w:t>
      </w:r>
      <w:r w:rsidR="00DF3BFA">
        <w:rPr>
          <w:rFonts w:asciiTheme="minorEastAsia" w:hAnsiTheme="minorEastAsia" w:hint="eastAsia"/>
          <w:sz w:val="22"/>
        </w:rPr>
        <w:t xml:space="preserve"> </w:t>
      </w:r>
      <w:r w:rsidR="00E85F23">
        <w:rPr>
          <w:rFonts w:asciiTheme="minorEastAsia" w:hAnsiTheme="minorEastAsia" w:hint="eastAsia"/>
          <w:sz w:val="22"/>
        </w:rPr>
        <w:t xml:space="preserve"> </w:t>
      </w:r>
      <w:r w:rsidR="00F71EA1" w:rsidRPr="00DF3BFA">
        <w:rPr>
          <w:rFonts w:asciiTheme="minorEastAsia" w:hAnsiTheme="minorEastAsia" w:hint="eastAsia"/>
          <w:sz w:val="22"/>
        </w:rPr>
        <w:t>提出書類の規格は、Ａ４</w:t>
      </w:r>
      <w:r w:rsidR="0088060B" w:rsidRPr="00BA54DD">
        <w:rPr>
          <w:rFonts w:asciiTheme="minorEastAsia" w:hAnsiTheme="minorEastAsia" w:hint="eastAsia"/>
          <w:sz w:val="22"/>
        </w:rPr>
        <w:t>縦</w:t>
      </w:r>
      <w:r w:rsidR="00EF675F" w:rsidRPr="00DF3BFA">
        <w:rPr>
          <w:rFonts w:asciiTheme="minorEastAsia" w:hAnsiTheme="minorEastAsia" w:hint="eastAsia"/>
          <w:sz w:val="22"/>
        </w:rPr>
        <w:t>サイズ、</w:t>
      </w:r>
      <w:r w:rsidR="000D38B5">
        <w:rPr>
          <w:rFonts w:asciiTheme="minorEastAsia" w:hAnsiTheme="minorEastAsia" w:hint="eastAsia"/>
          <w:sz w:val="22"/>
        </w:rPr>
        <w:t>横</w:t>
      </w:r>
      <w:r w:rsidR="00EF675F" w:rsidRPr="00DF3BFA">
        <w:rPr>
          <w:rFonts w:asciiTheme="minorEastAsia" w:hAnsiTheme="minorEastAsia" w:hint="eastAsia"/>
          <w:sz w:val="22"/>
        </w:rPr>
        <w:t>書き、両面印刷、長辺とじとして</w:t>
      </w:r>
      <w:r w:rsidR="00F71EA1" w:rsidRPr="00DF3BFA">
        <w:rPr>
          <w:rFonts w:asciiTheme="minorEastAsia" w:hAnsiTheme="minorEastAsia" w:hint="eastAsia"/>
          <w:sz w:val="22"/>
        </w:rPr>
        <w:t>、各ページに通し番号を</w:t>
      </w:r>
      <w:r w:rsidR="008F72A5" w:rsidRPr="00DF3BFA">
        <w:rPr>
          <w:rFonts w:asciiTheme="minorEastAsia" w:hAnsiTheme="minorEastAsia" w:hint="eastAsia"/>
          <w:sz w:val="22"/>
        </w:rPr>
        <w:t>入れ</w:t>
      </w:r>
      <w:r w:rsidR="003F41D3" w:rsidRPr="00DF3BFA">
        <w:rPr>
          <w:rFonts w:asciiTheme="minorEastAsia" w:hAnsiTheme="minorEastAsia" w:hint="eastAsia"/>
          <w:sz w:val="22"/>
        </w:rPr>
        <w:t>、</w:t>
      </w:r>
      <w:r w:rsidR="00F71EA1" w:rsidRPr="00DF3BFA">
        <w:rPr>
          <w:rFonts w:asciiTheme="minorEastAsia" w:hAnsiTheme="minorEastAsia" w:hint="eastAsia"/>
          <w:sz w:val="22"/>
        </w:rPr>
        <w:t>内容は正確かつ簡潔なもの</w:t>
      </w:r>
      <w:r w:rsidR="00FD2231">
        <w:rPr>
          <w:rFonts w:asciiTheme="minorEastAsia" w:hAnsiTheme="minorEastAsia" w:hint="eastAsia"/>
          <w:sz w:val="22"/>
        </w:rPr>
        <w:t>とすること</w:t>
      </w:r>
      <w:r w:rsidR="003F41D3" w:rsidRPr="00DF3BFA">
        <w:rPr>
          <w:rFonts w:asciiTheme="minorEastAsia" w:hAnsiTheme="minorEastAsia" w:hint="eastAsia"/>
          <w:sz w:val="22"/>
        </w:rPr>
        <w:t>。また</w:t>
      </w:r>
      <w:r w:rsidR="00F71EA1" w:rsidRPr="00DF3BFA">
        <w:rPr>
          <w:rFonts w:asciiTheme="minorEastAsia" w:hAnsiTheme="minorEastAsia" w:hint="eastAsia"/>
          <w:sz w:val="22"/>
        </w:rPr>
        <w:t>表紙・見積書等を含め</w:t>
      </w:r>
      <w:r w:rsidR="00FD2231">
        <w:rPr>
          <w:rFonts w:asciiTheme="minorEastAsia" w:hAnsiTheme="minorEastAsia" w:hint="eastAsia"/>
          <w:sz w:val="22"/>
        </w:rPr>
        <w:t>、合計20</w:t>
      </w:r>
      <w:r w:rsidR="00F71EA1" w:rsidRPr="00DF3BFA">
        <w:rPr>
          <w:rFonts w:asciiTheme="minorEastAsia" w:hAnsiTheme="minorEastAsia" w:hint="eastAsia"/>
          <w:sz w:val="22"/>
        </w:rPr>
        <w:t>ページ以内と</w:t>
      </w:r>
      <w:r w:rsidR="00FD2231">
        <w:rPr>
          <w:rFonts w:asciiTheme="minorEastAsia" w:hAnsiTheme="minorEastAsia" w:hint="eastAsia"/>
          <w:sz w:val="22"/>
        </w:rPr>
        <w:t>する</w:t>
      </w:r>
      <w:r w:rsidR="003F41D3" w:rsidRPr="00DF3BFA">
        <w:rPr>
          <w:rFonts w:asciiTheme="minorEastAsia" w:hAnsiTheme="minorEastAsia" w:hint="eastAsia"/>
          <w:sz w:val="22"/>
        </w:rPr>
        <w:t>。（</w:t>
      </w:r>
      <w:r w:rsidR="00F71EA1" w:rsidRPr="00DF3BFA">
        <w:rPr>
          <w:rFonts w:asciiTheme="minorEastAsia" w:hAnsiTheme="minorEastAsia" w:hint="eastAsia"/>
          <w:sz w:val="22"/>
        </w:rPr>
        <w:t>Ａ３版</w:t>
      </w:r>
      <w:r w:rsidR="00EF675F" w:rsidRPr="00DF3BFA">
        <w:rPr>
          <w:rFonts w:asciiTheme="minorEastAsia" w:hAnsiTheme="minorEastAsia" w:hint="eastAsia"/>
          <w:sz w:val="22"/>
        </w:rPr>
        <w:t>資料がある場合は、折込</w:t>
      </w:r>
      <w:r w:rsidR="00C168E7" w:rsidRPr="00DF3BFA">
        <w:rPr>
          <w:rFonts w:asciiTheme="minorEastAsia" w:hAnsiTheme="minorEastAsia" w:hint="eastAsia"/>
          <w:sz w:val="22"/>
        </w:rPr>
        <w:t>み</w:t>
      </w:r>
      <w:r w:rsidR="00EF675F" w:rsidRPr="00DF3BFA">
        <w:rPr>
          <w:rFonts w:asciiTheme="minorEastAsia" w:hAnsiTheme="minorEastAsia" w:hint="eastAsia"/>
          <w:sz w:val="22"/>
        </w:rPr>
        <w:t>、</w:t>
      </w:r>
      <w:r w:rsidR="00F71EA1" w:rsidRPr="00DF3BFA">
        <w:rPr>
          <w:rFonts w:asciiTheme="minorEastAsia" w:hAnsiTheme="minorEastAsia" w:hint="eastAsia"/>
          <w:sz w:val="22"/>
        </w:rPr>
        <w:t>１枚２ページ</w:t>
      </w:r>
      <w:r w:rsidR="00EF675F" w:rsidRPr="00DF3BFA">
        <w:rPr>
          <w:rFonts w:asciiTheme="minorEastAsia" w:hAnsiTheme="minorEastAsia" w:hint="eastAsia"/>
          <w:sz w:val="22"/>
        </w:rPr>
        <w:t>として扱</w:t>
      </w:r>
      <w:r w:rsidR="00052F96">
        <w:rPr>
          <w:rFonts w:asciiTheme="minorEastAsia" w:hAnsiTheme="minorEastAsia" w:hint="eastAsia"/>
          <w:sz w:val="22"/>
        </w:rPr>
        <w:t>う</w:t>
      </w:r>
      <w:r w:rsidR="00EF675F" w:rsidRPr="00DF3BFA">
        <w:rPr>
          <w:rFonts w:asciiTheme="minorEastAsia" w:hAnsiTheme="minorEastAsia" w:hint="eastAsia"/>
          <w:sz w:val="22"/>
        </w:rPr>
        <w:t>。</w:t>
      </w:r>
      <w:r w:rsidR="00F71EA1" w:rsidRPr="00DF3BFA">
        <w:rPr>
          <w:rFonts w:asciiTheme="minorEastAsia" w:hAnsiTheme="minorEastAsia" w:hint="eastAsia"/>
          <w:sz w:val="22"/>
        </w:rPr>
        <w:t>）</w:t>
      </w:r>
    </w:p>
    <w:p w:rsidR="00737023" w:rsidRDefault="00B94911" w:rsidP="00E85F23">
      <w:pPr>
        <w:ind w:leftChars="-67" w:left="567" w:hangingChars="337" w:hanging="708"/>
        <w:rPr>
          <w:rFonts w:asciiTheme="minorEastAsia" w:hAnsiTheme="minorEastAsia"/>
          <w:szCs w:val="21"/>
        </w:rPr>
      </w:pPr>
      <w:r>
        <w:rPr>
          <w:rFonts w:asciiTheme="minorEastAsia" w:hAnsiTheme="minorEastAsia" w:hint="eastAsia"/>
          <w:szCs w:val="21"/>
        </w:rPr>
        <w:t xml:space="preserve">　 </w:t>
      </w:r>
      <w:r w:rsidR="00E85F23">
        <w:rPr>
          <w:rFonts w:asciiTheme="minorEastAsia" w:hAnsiTheme="minorEastAsia" w:hint="eastAsia"/>
          <w:szCs w:val="21"/>
        </w:rPr>
        <w:t xml:space="preserve">  </w:t>
      </w:r>
      <w:r>
        <w:rPr>
          <w:rFonts w:asciiTheme="minorEastAsia" w:hAnsiTheme="minorEastAsia" w:hint="eastAsia"/>
          <w:szCs w:val="21"/>
        </w:rPr>
        <w:t xml:space="preserve">②  </w:t>
      </w:r>
      <w:r w:rsidR="003F41D3" w:rsidRPr="00B94911">
        <w:rPr>
          <w:rFonts w:asciiTheme="minorEastAsia" w:hAnsiTheme="minorEastAsia" w:hint="eastAsia"/>
          <w:szCs w:val="21"/>
        </w:rPr>
        <w:t>全体にわたって参加事業者名が分からないように</w:t>
      </w:r>
      <w:r w:rsidR="003105F9">
        <w:rPr>
          <w:rFonts w:asciiTheme="minorEastAsia" w:hAnsiTheme="minorEastAsia" w:hint="eastAsia"/>
          <w:szCs w:val="21"/>
        </w:rPr>
        <w:t>すること</w:t>
      </w:r>
      <w:r w:rsidR="003F41D3" w:rsidRPr="00B94911">
        <w:rPr>
          <w:rFonts w:asciiTheme="minorEastAsia" w:hAnsiTheme="minorEastAsia" w:hint="eastAsia"/>
          <w:szCs w:val="21"/>
        </w:rPr>
        <w:t xml:space="preserve">。　　</w:t>
      </w:r>
    </w:p>
    <w:p w:rsidR="00F71EA1" w:rsidRPr="00737023" w:rsidRDefault="00737023" w:rsidP="00737023">
      <w:pPr>
        <w:ind w:left="594" w:hangingChars="270" w:hanging="594"/>
        <w:rPr>
          <w:rFonts w:asciiTheme="minorEastAsia" w:hAnsiTheme="minorEastAsia"/>
          <w:szCs w:val="21"/>
        </w:rPr>
      </w:pPr>
      <w:r>
        <w:rPr>
          <w:rFonts w:asciiTheme="minorEastAsia" w:hAnsiTheme="minorEastAsia" w:hint="eastAsia"/>
          <w:sz w:val="22"/>
        </w:rPr>
        <w:t xml:space="preserve"> </w:t>
      </w:r>
      <w:r w:rsidR="00F44B79">
        <w:rPr>
          <w:rFonts w:asciiTheme="minorEastAsia" w:hAnsiTheme="minorEastAsia" w:hint="eastAsia"/>
          <w:sz w:val="22"/>
        </w:rPr>
        <w:t>(</w:t>
      </w:r>
      <w:r w:rsidR="003F41D3">
        <w:rPr>
          <w:rFonts w:asciiTheme="minorEastAsia" w:hAnsiTheme="minorEastAsia" w:hint="eastAsia"/>
          <w:sz w:val="22"/>
        </w:rPr>
        <w:t>２</w:t>
      </w:r>
      <w:r w:rsidR="00F44B79">
        <w:rPr>
          <w:rFonts w:asciiTheme="minorEastAsia" w:hAnsiTheme="minorEastAsia" w:hint="eastAsia"/>
          <w:sz w:val="22"/>
        </w:rPr>
        <w:t xml:space="preserve">) </w:t>
      </w:r>
      <w:r w:rsidR="003F41D3" w:rsidRPr="00945461">
        <w:rPr>
          <w:rFonts w:asciiTheme="minorEastAsia" w:hAnsiTheme="minorEastAsia" w:hint="eastAsia"/>
          <w:szCs w:val="21"/>
        </w:rPr>
        <w:t>提出書類は、次の</w:t>
      </w:r>
      <w:r w:rsidR="008F72A5">
        <w:rPr>
          <w:rFonts w:asciiTheme="minorEastAsia" w:hAnsiTheme="minorEastAsia" w:hint="eastAsia"/>
          <w:szCs w:val="21"/>
        </w:rPr>
        <w:t>①～</w:t>
      </w:r>
      <w:r w:rsidR="00D90C89">
        <w:rPr>
          <w:rFonts w:asciiTheme="minorEastAsia" w:hAnsiTheme="minorEastAsia" w:hint="eastAsia"/>
          <w:szCs w:val="21"/>
        </w:rPr>
        <w:t>⑥</w:t>
      </w:r>
      <w:r w:rsidR="00D910CA">
        <w:rPr>
          <w:rFonts w:asciiTheme="minorEastAsia" w:hAnsiTheme="minorEastAsia" w:hint="eastAsia"/>
          <w:szCs w:val="21"/>
        </w:rPr>
        <w:t>の順に</w:t>
      </w:r>
      <w:r w:rsidR="00FC7902">
        <w:rPr>
          <w:rFonts w:asciiTheme="minorEastAsia" w:hAnsiTheme="minorEastAsia" w:hint="eastAsia"/>
          <w:szCs w:val="21"/>
        </w:rPr>
        <w:t>編綴</w:t>
      </w:r>
      <w:r w:rsidR="00D910CA">
        <w:rPr>
          <w:rFonts w:asciiTheme="minorEastAsia" w:hAnsiTheme="minorEastAsia" w:hint="eastAsia"/>
          <w:szCs w:val="21"/>
        </w:rPr>
        <w:t>のうえ、提出</w:t>
      </w:r>
      <w:r w:rsidR="0088047D">
        <w:rPr>
          <w:rFonts w:asciiTheme="minorEastAsia" w:hAnsiTheme="minorEastAsia" w:hint="eastAsia"/>
          <w:szCs w:val="21"/>
        </w:rPr>
        <w:t>する</w:t>
      </w:r>
      <w:r w:rsidR="00436812">
        <w:rPr>
          <w:rFonts w:asciiTheme="minorEastAsia" w:hAnsiTheme="minorEastAsia" w:hint="eastAsia"/>
          <w:szCs w:val="21"/>
        </w:rPr>
        <w:t>こと</w:t>
      </w:r>
      <w:r w:rsidR="00D910CA">
        <w:rPr>
          <w:rFonts w:asciiTheme="minorEastAsia" w:hAnsiTheme="minorEastAsia" w:hint="eastAsia"/>
          <w:szCs w:val="21"/>
        </w:rPr>
        <w:t>。</w:t>
      </w:r>
    </w:p>
    <w:p w:rsidR="005164F8" w:rsidRDefault="003F41D3" w:rsidP="0053047B">
      <w:pPr>
        <w:ind w:leftChars="-67" w:hangingChars="64" w:hanging="141"/>
        <w:jc w:val="left"/>
        <w:rPr>
          <w:rFonts w:asciiTheme="minorEastAsia" w:hAnsiTheme="minorEastAsia"/>
          <w:sz w:val="22"/>
        </w:rPr>
      </w:pPr>
      <w:r>
        <w:rPr>
          <w:rFonts w:asciiTheme="minorEastAsia" w:hAnsiTheme="minorEastAsia" w:hint="eastAsia"/>
          <w:sz w:val="22"/>
        </w:rPr>
        <w:t xml:space="preserve"> </w:t>
      </w:r>
      <w:r w:rsidR="00E85F23">
        <w:rPr>
          <w:rFonts w:asciiTheme="minorEastAsia" w:hAnsiTheme="minorEastAsia" w:hint="eastAsia"/>
          <w:sz w:val="22"/>
        </w:rPr>
        <w:t xml:space="preserve"> </w:t>
      </w:r>
      <w:r>
        <w:rPr>
          <w:rFonts w:asciiTheme="minorEastAsia" w:hAnsiTheme="minorEastAsia" w:hint="eastAsia"/>
          <w:sz w:val="22"/>
        </w:rPr>
        <w:t xml:space="preserve">　</w:t>
      </w:r>
      <w:r w:rsidR="00E85F23">
        <w:rPr>
          <w:rFonts w:asciiTheme="minorEastAsia" w:hAnsiTheme="minorEastAsia" w:hint="eastAsia"/>
          <w:sz w:val="22"/>
        </w:rPr>
        <w:t xml:space="preserve"> </w:t>
      </w:r>
      <w:r w:rsidR="00F71EA1" w:rsidRPr="00945461">
        <w:rPr>
          <w:rFonts w:asciiTheme="minorEastAsia" w:hAnsiTheme="minorEastAsia" w:hint="eastAsia"/>
          <w:szCs w:val="21"/>
        </w:rPr>
        <w:t xml:space="preserve">①　</w:t>
      </w:r>
      <w:r w:rsidR="005164F8">
        <w:rPr>
          <w:rFonts w:asciiTheme="minorEastAsia" w:hAnsiTheme="minorEastAsia" w:hint="eastAsia"/>
          <w:sz w:val="22"/>
        </w:rPr>
        <w:t>本業務の概念(コンセプト方針）</w:t>
      </w:r>
    </w:p>
    <w:p w:rsidR="005164F8" w:rsidRDefault="005164F8" w:rsidP="005164F8">
      <w:pPr>
        <w:jc w:val="left"/>
        <w:rPr>
          <w:rFonts w:asciiTheme="minorEastAsia" w:hAnsiTheme="minorEastAsia"/>
          <w:sz w:val="22"/>
        </w:rPr>
      </w:pPr>
      <w:r>
        <w:rPr>
          <w:rFonts w:asciiTheme="minorEastAsia" w:hAnsiTheme="minorEastAsia" w:hint="eastAsia"/>
          <w:sz w:val="22"/>
        </w:rPr>
        <w:t xml:space="preserve">　　　　</w:t>
      </w:r>
      <w:r w:rsidR="00B94911">
        <w:rPr>
          <w:rFonts w:asciiTheme="minorEastAsia" w:hAnsiTheme="minorEastAsia" w:hint="eastAsia"/>
          <w:sz w:val="22"/>
        </w:rPr>
        <w:t xml:space="preserve"> </w:t>
      </w:r>
      <w:r>
        <w:rPr>
          <w:rFonts w:asciiTheme="minorEastAsia" w:hAnsiTheme="minorEastAsia" w:hint="eastAsia"/>
          <w:sz w:val="22"/>
        </w:rPr>
        <w:t>※　本業務を行うにあたってのコンセプトを</w:t>
      </w:r>
      <w:r w:rsidR="00EF675F">
        <w:rPr>
          <w:rFonts w:asciiTheme="minorEastAsia" w:hAnsiTheme="minorEastAsia" w:hint="eastAsia"/>
          <w:sz w:val="22"/>
        </w:rPr>
        <w:t>２</w:t>
      </w:r>
      <w:r>
        <w:rPr>
          <w:rFonts w:asciiTheme="minorEastAsia" w:hAnsiTheme="minorEastAsia" w:hint="eastAsia"/>
          <w:sz w:val="22"/>
        </w:rPr>
        <w:t>ページ以内で作成</w:t>
      </w:r>
      <w:r w:rsidR="00E61185">
        <w:rPr>
          <w:rFonts w:asciiTheme="minorEastAsia" w:hAnsiTheme="minorEastAsia" w:hint="eastAsia"/>
          <w:sz w:val="22"/>
        </w:rPr>
        <w:t>すること</w:t>
      </w:r>
      <w:r>
        <w:rPr>
          <w:rFonts w:asciiTheme="minorEastAsia" w:hAnsiTheme="minorEastAsia" w:hint="eastAsia"/>
          <w:sz w:val="22"/>
        </w:rPr>
        <w:t>。</w:t>
      </w:r>
    </w:p>
    <w:p w:rsidR="005164F8" w:rsidRDefault="00B94911" w:rsidP="00BE28FC">
      <w:pPr>
        <w:ind w:leftChars="-67" w:hangingChars="64" w:hanging="141"/>
        <w:jc w:val="left"/>
        <w:rPr>
          <w:rFonts w:asciiTheme="minorEastAsia" w:hAnsiTheme="minorEastAsia"/>
          <w:sz w:val="22"/>
        </w:rPr>
      </w:pPr>
      <w:r>
        <w:rPr>
          <w:rFonts w:asciiTheme="minorEastAsia" w:hAnsiTheme="minorEastAsia" w:hint="eastAsia"/>
          <w:sz w:val="22"/>
        </w:rPr>
        <w:t xml:space="preserve">  </w:t>
      </w:r>
      <w:r w:rsidR="00E85F23">
        <w:rPr>
          <w:rFonts w:asciiTheme="minorEastAsia" w:hAnsiTheme="minorEastAsia" w:hint="eastAsia"/>
          <w:sz w:val="22"/>
        </w:rPr>
        <w:t xml:space="preserve">  </w:t>
      </w:r>
      <w:r>
        <w:rPr>
          <w:rFonts w:asciiTheme="minorEastAsia" w:hAnsiTheme="minorEastAsia" w:hint="eastAsia"/>
          <w:sz w:val="22"/>
        </w:rPr>
        <w:t xml:space="preserve"> </w:t>
      </w:r>
      <w:r w:rsidR="003F41D3">
        <w:rPr>
          <w:rFonts w:asciiTheme="minorEastAsia" w:hAnsiTheme="minorEastAsia" w:hint="eastAsia"/>
          <w:sz w:val="22"/>
        </w:rPr>
        <w:t>②</w:t>
      </w:r>
      <w:r w:rsidR="00F71EA1">
        <w:rPr>
          <w:rFonts w:asciiTheme="minorEastAsia" w:hAnsiTheme="minorEastAsia" w:hint="eastAsia"/>
          <w:sz w:val="22"/>
        </w:rPr>
        <w:t xml:space="preserve">　</w:t>
      </w:r>
      <w:r w:rsidR="005164F8">
        <w:rPr>
          <w:rFonts w:asciiTheme="minorEastAsia" w:hAnsiTheme="minorEastAsia" w:hint="eastAsia"/>
          <w:sz w:val="22"/>
        </w:rPr>
        <w:t xml:space="preserve">本業務の企画提案内容　　　　　　　</w:t>
      </w:r>
    </w:p>
    <w:p w:rsidR="00C168E7" w:rsidRPr="006C31D8" w:rsidRDefault="005164F8" w:rsidP="005164F8">
      <w:pPr>
        <w:rPr>
          <w:rFonts w:asciiTheme="minorEastAsia" w:hAnsiTheme="minorEastAsia"/>
          <w:color w:val="FF0000"/>
          <w:sz w:val="22"/>
          <w:u w:val="single"/>
        </w:rPr>
      </w:pPr>
      <w:r>
        <w:rPr>
          <w:rFonts w:asciiTheme="minorEastAsia" w:hAnsiTheme="minorEastAsia" w:hint="eastAsia"/>
          <w:sz w:val="22"/>
        </w:rPr>
        <w:t xml:space="preserve">　　　　 ※</w:t>
      </w:r>
      <w:r w:rsidRPr="006C31D8">
        <w:rPr>
          <w:rFonts w:asciiTheme="minorEastAsia" w:hAnsiTheme="minorEastAsia" w:hint="eastAsia"/>
          <w:sz w:val="22"/>
        </w:rPr>
        <w:t xml:space="preserve">　</w:t>
      </w:r>
      <w:r w:rsidRPr="006C31D8">
        <w:rPr>
          <w:rFonts w:asciiTheme="minorEastAsia" w:hAnsiTheme="minorEastAsia" w:hint="eastAsia"/>
          <w:sz w:val="22"/>
          <w:u w:val="single"/>
        </w:rPr>
        <w:t>提案内容は、</w:t>
      </w:r>
      <w:r w:rsidR="005F5788" w:rsidRPr="006C31D8">
        <w:rPr>
          <w:rFonts w:asciiTheme="minorEastAsia" w:hAnsiTheme="minorEastAsia" w:hint="eastAsia"/>
          <w:sz w:val="22"/>
          <w:u w:val="single"/>
        </w:rPr>
        <w:t>十分</w:t>
      </w:r>
      <w:r w:rsidRPr="006C31D8">
        <w:rPr>
          <w:rFonts w:asciiTheme="minorEastAsia" w:hAnsiTheme="minorEastAsia" w:hint="eastAsia"/>
          <w:sz w:val="22"/>
          <w:u w:val="single"/>
        </w:rPr>
        <w:t>実現</w:t>
      </w:r>
      <w:r w:rsidRPr="006C31D8">
        <w:rPr>
          <w:rFonts w:asciiTheme="minorEastAsia" w:hAnsiTheme="minorEastAsia" w:hint="eastAsia"/>
          <w:szCs w:val="21"/>
          <w:u w:val="single"/>
        </w:rPr>
        <w:t>可能なもの</w:t>
      </w:r>
      <w:r w:rsidR="00E61185" w:rsidRPr="006C31D8">
        <w:rPr>
          <w:rFonts w:asciiTheme="minorEastAsia" w:hAnsiTheme="minorEastAsia" w:hint="eastAsia"/>
          <w:szCs w:val="21"/>
          <w:u w:val="single"/>
        </w:rPr>
        <w:t>とすること</w:t>
      </w:r>
      <w:r w:rsidRPr="006C31D8">
        <w:rPr>
          <w:rFonts w:asciiTheme="minorEastAsia" w:hAnsiTheme="minorEastAsia" w:hint="eastAsia"/>
          <w:szCs w:val="21"/>
          <w:u w:val="single"/>
        </w:rPr>
        <w:t>。</w:t>
      </w:r>
    </w:p>
    <w:p w:rsidR="005164F8" w:rsidRDefault="003F41D3" w:rsidP="004D7FF6">
      <w:pPr>
        <w:ind w:leftChars="-67" w:hangingChars="64" w:hanging="141"/>
        <w:jc w:val="left"/>
        <w:rPr>
          <w:rFonts w:asciiTheme="minorEastAsia" w:hAnsiTheme="minorEastAsia"/>
          <w:sz w:val="22"/>
        </w:rPr>
      </w:pPr>
      <w:r>
        <w:rPr>
          <w:rFonts w:asciiTheme="minorEastAsia" w:hAnsiTheme="minorEastAsia" w:hint="eastAsia"/>
          <w:sz w:val="22"/>
        </w:rPr>
        <w:t xml:space="preserve">　</w:t>
      </w:r>
      <w:r w:rsidR="00E85F23">
        <w:rPr>
          <w:rFonts w:asciiTheme="minorEastAsia" w:hAnsiTheme="minorEastAsia" w:hint="eastAsia"/>
          <w:sz w:val="22"/>
        </w:rPr>
        <w:t xml:space="preserve"> </w:t>
      </w:r>
      <w:r w:rsidR="004D7FF6">
        <w:rPr>
          <w:rFonts w:asciiTheme="minorEastAsia" w:hAnsiTheme="minorEastAsia" w:hint="eastAsia"/>
          <w:sz w:val="22"/>
        </w:rPr>
        <w:t xml:space="preserve"> </w:t>
      </w:r>
      <w:r w:rsidR="00B94911">
        <w:rPr>
          <w:rFonts w:asciiTheme="minorEastAsia" w:hAnsiTheme="minorEastAsia" w:hint="eastAsia"/>
          <w:sz w:val="22"/>
        </w:rPr>
        <w:t xml:space="preserve"> </w:t>
      </w:r>
      <w:r>
        <w:rPr>
          <w:rFonts w:asciiTheme="minorEastAsia" w:hAnsiTheme="minorEastAsia" w:hint="eastAsia"/>
          <w:sz w:val="22"/>
        </w:rPr>
        <w:t>③</w:t>
      </w:r>
      <w:r w:rsidR="00F71EA1">
        <w:rPr>
          <w:rFonts w:asciiTheme="minorEastAsia" w:hAnsiTheme="minorEastAsia" w:hint="eastAsia"/>
          <w:sz w:val="22"/>
        </w:rPr>
        <w:t xml:space="preserve">　</w:t>
      </w:r>
      <w:r w:rsidR="005164F8">
        <w:rPr>
          <w:rFonts w:asciiTheme="minorEastAsia" w:hAnsiTheme="minorEastAsia" w:hint="eastAsia"/>
          <w:sz w:val="22"/>
        </w:rPr>
        <w:t xml:space="preserve">主要業務実績　</w:t>
      </w:r>
    </w:p>
    <w:p w:rsidR="00F71EA1" w:rsidRDefault="005164F8" w:rsidP="005164F8">
      <w:pPr>
        <w:ind w:left="1276" w:hangingChars="580" w:hanging="1276"/>
        <w:jc w:val="left"/>
        <w:rPr>
          <w:rFonts w:asciiTheme="minorEastAsia" w:hAnsiTheme="minorEastAsia"/>
          <w:sz w:val="22"/>
        </w:rPr>
      </w:pPr>
      <w:r>
        <w:rPr>
          <w:rFonts w:asciiTheme="minorEastAsia" w:hAnsiTheme="minorEastAsia" w:hint="eastAsia"/>
          <w:sz w:val="22"/>
        </w:rPr>
        <w:t xml:space="preserve">　　　　 ※ </w:t>
      </w:r>
      <w:r w:rsidR="00B94911">
        <w:rPr>
          <w:rFonts w:asciiTheme="minorEastAsia" w:hAnsiTheme="minorEastAsia" w:hint="eastAsia"/>
          <w:sz w:val="22"/>
        </w:rPr>
        <w:t xml:space="preserve"> </w:t>
      </w:r>
      <w:r w:rsidR="00D9649E" w:rsidRPr="00E61185">
        <w:rPr>
          <w:rFonts w:asciiTheme="minorEastAsia" w:hAnsiTheme="minorEastAsia" w:hint="eastAsia"/>
          <w:sz w:val="22"/>
        </w:rPr>
        <w:t>本件業務</w:t>
      </w:r>
      <w:r w:rsidR="00D9649E" w:rsidRPr="00E61185">
        <w:rPr>
          <w:rFonts w:asciiTheme="minorEastAsia" w:hAnsiTheme="minorEastAsia" w:hint="eastAsia"/>
          <w:sz w:val="22"/>
          <w:u w:val="single"/>
        </w:rPr>
        <w:t>以外で</w:t>
      </w:r>
      <w:r>
        <w:rPr>
          <w:rFonts w:asciiTheme="minorEastAsia" w:hAnsiTheme="minorEastAsia" w:hint="eastAsia"/>
          <w:sz w:val="22"/>
        </w:rPr>
        <w:t>得意分野や中心的な業務でアピールできる業務があれば１ページ以内で簡潔に作成</w:t>
      </w:r>
      <w:r w:rsidR="0026209B">
        <w:rPr>
          <w:rFonts w:asciiTheme="minorEastAsia" w:hAnsiTheme="minorEastAsia" w:hint="eastAsia"/>
          <w:sz w:val="22"/>
        </w:rPr>
        <w:t>すること</w:t>
      </w:r>
      <w:r>
        <w:rPr>
          <w:rFonts w:asciiTheme="minorEastAsia" w:hAnsiTheme="minorEastAsia" w:hint="eastAsia"/>
          <w:sz w:val="22"/>
        </w:rPr>
        <w:t>。</w:t>
      </w:r>
    </w:p>
    <w:p w:rsidR="005164F8" w:rsidRDefault="00B94911" w:rsidP="004D7FF6">
      <w:pPr>
        <w:ind w:leftChars="-67" w:hangingChars="64" w:hanging="141"/>
        <w:jc w:val="left"/>
        <w:rPr>
          <w:rFonts w:asciiTheme="minorEastAsia" w:hAnsiTheme="minorEastAsia"/>
          <w:sz w:val="22"/>
        </w:rPr>
      </w:pPr>
      <w:r>
        <w:rPr>
          <w:rFonts w:asciiTheme="minorEastAsia" w:hAnsiTheme="minorEastAsia" w:hint="eastAsia"/>
          <w:sz w:val="22"/>
        </w:rPr>
        <w:t xml:space="preserve">　 </w:t>
      </w:r>
      <w:r w:rsidR="004D7FF6">
        <w:rPr>
          <w:rFonts w:asciiTheme="minorEastAsia" w:hAnsiTheme="minorEastAsia" w:hint="eastAsia"/>
          <w:sz w:val="22"/>
        </w:rPr>
        <w:t xml:space="preserve"> </w:t>
      </w:r>
      <w:r w:rsidR="00E85F23">
        <w:rPr>
          <w:rFonts w:asciiTheme="minorEastAsia" w:hAnsiTheme="minorEastAsia" w:hint="eastAsia"/>
          <w:sz w:val="22"/>
        </w:rPr>
        <w:t xml:space="preserve"> </w:t>
      </w:r>
      <w:r w:rsidR="003F41D3">
        <w:rPr>
          <w:rFonts w:asciiTheme="minorEastAsia" w:hAnsiTheme="minorEastAsia" w:hint="eastAsia"/>
          <w:sz w:val="22"/>
        </w:rPr>
        <w:t>④</w:t>
      </w:r>
      <w:r w:rsidR="00F71EA1">
        <w:rPr>
          <w:rFonts w:asciiTheme="minorEastAsia" w:hAnsiTheme="minorEastAsia" w:hint="eastAsia"/>
          <w:sz w:val="22"/>
        </w:rPr>
        <w:t xml:space="preserve">　</w:t>
      </w:r>
      <w:r w:rsidR="005164F8">
        <w:rPr>
          <w:rFonts w:asciiTheme="minorEastAsia" w:hAnsiTheme="minorEastAsia" w:hint="eastAsia"/>
          <w:sz w:val="22"/>
        </w:rPr>
        <w:t>業務執行体制等（次のア～ウについて、１ページ以内で作成。）</w:t>
      </w:r>
    </w:p>
    <w:p w:rsidR="00637FDD" w:rsidRDefault="005164F8" w:rsidP="005164F8">
      <w:pPr>
        <w:jc w:val="left"/>
        <w:rPr>
          <w:rFonts w:asciiTheme="minorEastAsia" w:hAnsiTheme="minorEastAsia"/>
          <w:sz w:val="22"/>
        </w:rPr>
      </w:pPr>
      <w:r>
        <w:rPr>
          <w:rFonts w:asciiTheme="minorEastAsia" w:hAnsiTheme="minorEastAsia" w:hint="eastAsia"/>
          <w:sz w:val="22"/>
        </w:rPr>
        <w:t xml:space="preserve">　　</w:t>
      </w:r>
      <w:r w:rsidR="00B94911">
        <w:rPr>
          <w:rFonts w:asciiTheme="minorEastAsia" w:hAnsiTheme="minorEastAsia" w:hint="eastAsia"/>
          <w:sz w:val="22"/>
        </w:rPr>
        <w:t xml:space="preserve"> </w:t>
      </w:r>
      <w:r>
        <w:rPr>
          <w:rFonts w:asciiTheme="minorEastAsia" w:hAnsiTheme="minorEastAsia" w:hint="eastAsia"/>
          <w:sz w:val="22"/>
        </w:rPr>
        <w:t>ア　業務執行体制 … 本業務を担当するチーム体制</w:t>
      </w:r>
      <w:r w:rsidR="008018EC">
        <w:rPr>
          <w:rFonts w:asciiTheme="minorEastAsia" w:hAnsiTheme="minorEastAsia" w:hint="eastAsia"/>
          <w:sz w:val="22"/>
        </w:rPr>
        <w:t>（</w:t>
      </w:r>
      <w:r>
        <w:rPr>
          <w:rFonts w:asciiTheme="minorEastAsia" w:hAnsiTheme="minorEastAsia" w:hint="eastAsia"/>
          <w:sz w:val="22"/>
        </w:rPr>
        <w:t>職名を含む</w:t>
      </w:r>
      <w:r w:rsidR="008018EC">
        <w:rPr>
          <w:rFonts w:asciiTheme="minorEastAsia" w:hAnsiTheme="minorEastAsia" w:hint="eastAsia"/>
          <w:sz w:val="22"/>
        </w:rPr>
        <w:t>）</w:t>
      </w:r>
      <w:r>
        <w:rPr>
          <w:rFonts w:asciiTheme="minorEastAsia" w:hAnsiTheme="minorEastAsia" w:hint="eastAsia"/>
          <w:sz w:val="22"/>
        </w:rPr>
        <w:t>を作成</w:t>
      </w:r>
      <w:r w:rsidR="006C31D8">
        <w:rPr>
          <w:rFonts w:asciiTheme="minorEastAsia" w:hAnsiTheme="minorEastAsia" w:hint="eastAsia"/>
          <w:sz w:val="22"/>
        </w:rPr>
        <w:t>する。</w:t>
      </w:r>
    </w:p>
    <w:p w:rsidR="005164F8" w:rsidRDefault="005164F8" w:rsidP="005164F8">
      <w:pPr>
        <w:jc w:val="left"/>
        <w:rPr>
          <w:rFonts w:asciiTheme="minorEastAsia" w:hAnsiTheme="minorEastAsia"/>
          <w:sz w:val="22"/>
        </w:rPr>
      </w:pPr>
      <w:r>
        <w:rPr>
          <w:rFonts w:asciiTheme="minorEastAsia" w:hAnsiTheme="minorEastAsia" w:hint="eastAsia"/>
          <w:sz w:val="22"/>
        </w:rPr>
        <w:t xml:space="preserve">　　</w:t>
      </w:r>
      <w:r w:rsidR="00B94911">
        <w:rPr>
          <w:rFonts w:asciiTheme="minorEastAsia" w:hAnsiTheme="minorEastAsia" w:hint="eastAsia"/>
          <w:sz w:val="22"/>
        </w:rPr>
        <w:t xml:space="preserve"> </w:t>
      </w:r>
      <w:r>
        <w:rPr>
          <w:rFonts w:asciiTheme="minorEastAsia" w:hAnsiTheme="minorEastAsia" w:hint="eastAsia"/>
          <w:sz w:val="22"/>
        </w:rPr>
        <w:t>イ　協力会社の概要… 協力機関や協力者等があ</w:t>
      </w:r>
      <w:r w:rsidR="006C31D8">
        <w:rPr>
          <w:rFonts w:asciiTheme="minorEastAsia" w:hAnsiTheme="minorEastAsia" w:hint="eastAsia"/>
          <w:sz w:val="22"/>
        </w:rPr>
        <w:t>る場合は、その概要を作成する</w:t>
      </w:r>
      <w:r>
        <w:rPr>
          <w:rFonts w:asciiTheme="minorEastAsia" w:hAnsiTheme="minorEastAsia" w:hint="eastAsia"/>
          <w:sz w:val="22"/>
        </w:rPr>
        <w:t>。</w:t>
      </w:r>
    </w:p>
    <w:p w:rsidR="001524BD" w:rsidRPr="004F20E6" w:rsidRDefault="005164F8" w:rsidP="005164F8">
      <w:pPr>
        <w:jc w:val="left"/>
        <w:rPr>
          <w:rFonts w:asciiTheme="minorEastAsia" w:hAnsiTheme="minorEastAsia"/>
          <w:sz w:val="22"/>
        </w:rPr>
      </w:pPr>
      <w:r>
        <w:rPr>
          <w:rFonts w:asciiTheme="minorEastAsia" w:hAnsiTheme="minorEastAsia" w:hint="eastAsia"/>
          <w:sz w:val="22"/>
        </w:rPr>
        <w:t xml:space="preserve">　　</w:t>
      </w:r>
      <w:r w:rsidR="00B94911">
        <w:rPr>
          <w:rFonts w:asciiTheme="minorEastAsia" w:hAnsiTheme="minorEastAsia" w:hint="eastAsia"/>
          <w:sz w:val="22"/>
        </w:rPr>
        <w:t xml:space="preserve"> </w:t>
      </w:r>
      <w:r>
        <w:rPr>
          <w:rFonts w:asciiTheme="minorEastAsia" w:hAnsiTheme="minorEastAsia" w:hint="eastAsia"/>
          <w:sz w:val="22"/>
        </w:rPr>
        <w:t>ウ　個人情報保護方針 … 個人情報保護に対する対応措置を簡潔に作成</w:t>
      </w:r>
      <w:r w:rsidR="009E07C3">
        <w:rPr>
          <w:rFonts w:asciiTheme="minorEastAsia" w:hAnsiTheme="minorEastAsia" w:hint="eastAsia"/>
          <w:sz w:val="22"/>
        </w:rPr>
        <w:t>する</w:t>
      </w:r>
      <w:r>
        <w:rPr>
          <w:rFonts w:asciiTheme="minorEastAsia" w:hAnsiTheme="minorEastAsia" w:hint="eastAsia"/>
          <w:sz w:val="22"/>
        </w:rPr>
        <w:t>。</w:t>
      </w:r>
    </w:p>
    <w:p w:rsidR="00F71EA1" w:rsidRDefault="001524BD" w:rsidP="004D7FF6">
      <w:pPr>
        <w:ind w:leftChars="-67" w:hangingChars="64" w:hanging="141"/>
        <w:jc w:val="left"/>
        <w:rPr>
          <w:rFonts w:asciiTheme="minorEastAsia" w:hAnsiTheme="minorEastAsia"/>
          <w:sz w:val="22"/>
        </w:rPr>
      </w:pPr>
      <w:r>
        <w:rPr>
          <w:rFonts w:asciiTheme="minorEastAsia" w:hAnsiTheme="minorEastAsia" w:hint="eastAsia"/>
          <w:sz w:val="22"/>
        </w:rPr>
        <w:t xml:space="preserve">　</w:t>
      </w:r>
      <w:r w:rsidR="00B94911">
        <w:rPr>
          <w:rFonts w:asciiTheme="minorEastAsia" w:hAnsiTheme="minorEastAsia" w:hint="eastAsia"/>
          <w:sz w:val="22"/>
        </w:rPr>
        <w:t xml:space="preserve"> </w:t>
      </w:r>
      <w:r w:rsidR="004D7FF6">
        <w:rPr>
          <w:rFonts w:asciiTheme="minorEastAsia" w:hAnsiTheme="minorEastAsia" w:hint="eastAsia"/>
          <w:sz w:val="22"/>
        </w:rPr>
        <w:t xml:space="preserve"> </w:t>
      </w:r>
      <w:r w:rsidR="00E85F23">
        <w:rPr>
          <w:rFonts w:asciiTheme="minorEastAsia" w:hAnsiTheme="minorEastAsia" w:hint="eastAsia"/>
          <w:sz w:val="22"/>
        </w:rPr>
        <w:t xml:space="preserve"> </w:t>
      </w:r>
      <w:r w:rsidR="008F72A5">
        <w:rPr>
          <w:rFonts w:asciiTheme="minorEastAsia" w:hAnsiTheme="minorEastAsia" w:hint="eastAsia"/>
          <w:sz w:val="22"/>
        </w:rPr>
        <w:t>⑤</w:t>
      </w:r>
      <w:r w:rsidR="00F71EA1">
        <w:rPr>
          <w:rFonts w:asciiTheme="minorEastAsia" w:hAnsiTheme="minorEastAsia" w:hint="eastAsia"/>
          <w:sz w:val="22"/>
        </w:rPr>
        <w:t xml:space="preserve">　本業務の実施スケジュール</w:t>
      </w:r>
      <w:r w:rsidR="00041399">
        <w:rPr>
          <w:rFonts w:asciiTheme="minorEastAsia" w:hAnsiTheme="minorEastAsia" w:hint="eastAsia"/>
          <w:sz w:val="22"/>
        </w:rPr>
        <w:t>（工程表）</w:t>
      </w:r>
    </w:p>
    <w:p w:rsidR="00F71EA1" w:rsidRDefault="00F71EA1" w:rsidP="00F71EA1">
      <w:pPr>
        <w:jc w:val="left"/>
        <w:rPr>
          <w:rFonts w:asciiTheme="minorEastAsia" w:hAnsiTheme="minorEastAsia"/>
          <w:sz w:val="22"/>
        </w:rPr>
      </w:pPr>
      <w:r>
        <w:rPr>
          <w:rFonts w:asciiTheme="minorEastAsia" w:hAnsiTheme="minorEastAsia" w:hint="eastAsia"/>
          <w:sz w:val="22"/>
        </w:rPr>
        <w:t xml:space="preserve">　　　</w:t>
      </w:r>
      <w:r w:rsidR="003F41D3">
        <w:rPr>
          <w:rFonts w:asciiTheme="minorEastAsia" w:hAnsiTheme="minorEastAsia" w:hint="eastAsia"/>
          <w:sz w:val="22"/>
        </w:rPr>
        <w:t xml:space="preserve">　</w:t>
      </w:r>
      <w:r w:rsidR="00B94911">
        <w:rPr>
          <w:rFonts w:asciiTheme="minorEastAsia" w:hAnsiTheme="minorEastAsia" w:hint="eastAsia"/>
          <w:sz w:val="22"/>
        </w:rPr>
        <w:t xml:space="preserve"> </w:t>
      </w:r>
      <w:r w:rsidR="008F72A5">
        <w:rPr>
          <w:rFonts w:asciiTheme="minorEastAsia" w:hAnsiTheme="minorEastAsia" w:hint="eastAsia"/>
          <w:sz w:val="22"/>
        </w:rPr>
        <w:t>※</w:t>
      </w:r>
      <w:r w:rsidR="003F41D3">
        <w:rPr>
          <w:rFonts w:asciiTheme="minorEastAsia" w:hAnsiTheme="minorEastAsia" w:hint="eastAsia"/>
          <w:sz w:val="22"/>
        </w:rPr>
        <w:t xml:space="preserve">　</w:t>
      </w:r>
      <w:r w:rsidR="005164F8">
        <w:rPr>
          <w:rFonts w:asciiTheme="minorEastAsia" w:hAnsiTheme="minorEastAsia" w:hint="eastAsia"/>
          <w:sz w:val="22"/>
        </w:rPr>
        <w:t>②</w:t>
      </w:r>
      <w:r w:rsidR="008F72A5">
        <w:rPr>
          <w:rFonts w:asciiTheme="minorEastAsia" w:hAnsiTheme="minorEastAsia" w:hint="eastAsia"/>
          <w:sz w:val="22"/>
        </w:rPr>
        <w:t>に</w:t>
      </w:r>
      <w:r>
        <w:rPr>
          <w:rFonts w:asciiTheme="minorEastAsia" w:hAnsiTheme="minorEastAsia" w:hint="eastAsia"/>
          <w:sz w:val="22"/>
        </w:rPr>
        <w:t>基づいた工程計画を１ページ以内で作成</w:t>
      </w:r>
      <w:r w:rsidR="009C3532">
        <w:rPr>
          <w:rFonts w:asciiTheme="minorEastAsia" w:hAnsiTheme="minorEastAsia" w:hint="eastAsia"/>
          <w:sz w:val="22"/>
        </w:rPr>
        <w:t>すること</w:t>
      </w:r>
      <w:r w:rsidR="008F72A5">
        <w:rPr>
          <w:rFonts w:asciiTheme="minorEastAsia" w:hAnsiTheme="minorEastAsia" w:hint="eastAsia"/>
          <w:sz w:val="22"/>
        </w:rPr>
        <w:t>。</w:t>
      </w:r>
    </w:p>
    <w:p w:rsidR="00555AC4" w:rsidRPr="00C14DB5" w:rsidRDefault="00B94911" w:rsidP="004D7FF6">
      <w:pPr>
        <w:ind w:leftChars="-67" w:hangingChars="64" w:hanging="141"/>
        <w:jc w:val="left"/>
        <w:rPr>
          <w:rFonts w:asciiTheme="minorEastAsia" w:hAnsiTheme="minorEastAsia"/>
          <w:szCs w:val="21"/>
        </w:rPr>
      </w:pPr>
      <w:r>
        <w:rPr>
          <w:rFonts w:asciiTheme="minorEastAsia" w:hAnsiTheme="minorEastAsia" w:hint="eastAsia"/>
          <w:sz w:val="22"/>
        </w:rPr>
        <w:t xml:space="preserve"> </w:t>
      </w:r>
      <w:r w:rsidR="008F72A5">
        <w:rPr>
          <w:rFonts w:asciiTheme="minorEastAsia" w:hAnsiTheme="minorEastAsia" w:hint="eastAsia"/>
          <w:sz w:val="22"/>
        </w:rPr>
        <w:t xml:space="preserve">　</w:t>
      </w:r>
      <w:r w:rsidR="00E85F23">
        <w:rPr>
          <w:rFonts w:asciiTheme="minorEastAsia" w:hAnsiTheme="minorEastAsia" w:hint="eastAsia"/>
          <w:sz w:val="22"/>
        </w:rPr>
        <w:t xml:space="preserve"> </w:t>
      </w:r>
      <w:r w:rsidR="004D7FF6">
        <w:rPr>
          <w:rFonts w:asciiTheme="minorEastAsia" w:hAnsiTheme="minorEastAsia" w:hint="eastAsia"/>
          <w:sz w:val="22"/>
        </w:rPr>
        <w:t xml:space="preserve"> </w:t>
      </w:r>
      <w:r w:rsidR="008F72A5">
        <w:rPr>
          <w:rFonts w:asciiTheme="minorEastAsia" w:hAnsiTheme="minorEastAsia" w:hint="eastAsia"/>
          <w:sz w:val="22"/>
        </w:rPr>
        <w:t>⑥</w:t>
      </w:r>
      <w:r w:rsidR="00F71EA1">
        <w:rPr>
          <w:rFonts w:asciiTheme="minorEastAsia" w:hAnsiTheme="minorEastAsia" w:hint="eastAsia"/>
          <w:sz w:val="22"/>
        </w:rPr>
        <w:t xml:space="preserve">　見積書</w:t>
      </w:r>
      <w:r w:rsidR="00F71EA1" w:rsidRPr="00C14DB5">
        <w:rPr>
          <w:rFonts w:asciiTheme="minorEastAsia" w:hAnsiTheme="minorEastAsia" w:hint="eastAsia"/>
          <w:sz w:val="22"/>
        </w:rPr>
        <w:t>（</w:t>
      </w:r>
      <w:r w:rsidR="00555AC4" w:rsidRPr="00C14DB5">
        <w:rPr>
          <w:rFonts w:asciiTheme="minorEastAsia" w:hAnsiTheme="minorEastAsia" w:hint="eastAsia"/>
          <w:szCs w:val="21"/>
        </w:rPr>
        <w:t>様式</w:t>
      </w:r>
      <w:r w:rsidR="00C14DB5" w:rsidRPr="00C14DB5">
        <w:rPr>
          <w:rFonts w:asciiTheme="minorEastAsia" w:hAnsiTheme="minorEastAsia" w:hint="eastAsia"/>
          <w:szCs w:val="21"/>
        </w:rPr>
        <w:t>７</w:t>
      </w:r>
      <w:r w:rsidR="00555AC4" w:rsidRPr="00C14DB5">
        <w:rPr>
          <w:rFonts w:asciiTheme="minorEastAsia" w:hAnsiTheme="minorEastAsia" w:hint="eastAsia"/>
          <w:szCs w:val="21"/>
        </w:rPr>
        <w:t>）</w:t>
      </w:r>
    </w:p>
    <w:p w:rsidR="00555AC4" w:rsidRPr="00C14DB5" w:rsidRDefault="00B94911" w:rsidP="008018EC">
      <w:pPr>
        <w:ind w:left="1275" w:hangingChars="607" w:hanging="1275"/>
        <w:rPr>
          <w:rFonts w:asciiTheme="minorEastAsia" w:hAnsiTheme="minorEastAsia"/>
          <w:szCs w:val="21"/>
        </w:rPr>
      </w:pPr>
      <w:r w:rsidRPr="00C14DB5">
        <w:rPr>
          <w:rFonts w:asciiTheme="minorEastAsia" w:hAnsiTheme="minorEastAsia" w:hint="eastAsia"/>
          <w:szCs w:val="21"/>
        </w:rPr>
        <w:t xml:space="preserve">　　　　  </w:t>
      </w:r>
      <w:r w:rsidR="00555AC4" w:rsidRPr="00C14DB5">
        <w:rPr>
          <w:rFonts w:asciiTheme="minorEastAsia" w:hAnsiTheme="minorEastAsia" w:hint="eastAsia"/>
          <w:szCs w:val="21"/>
        </w:rPr>
        <w:t>※　本業務期間内に実施する提案内容の一切を含んだ額と</w:t>
      </w:r>
      <w:r w:rsidR="009C3532">
        <w:rPr>
          <w:rFonts w:asciiTheme="minorEastAsia" w:hAnsiTheme="minorEastAsia" w:hint="eastAsia"/>
          <w:szCs w:val="21"/>
        </w:rPr>
        <w:t>する</w:t>
      </w:r>
      <w:r w:rsidR="00555AC4" w:rsidRPr="00C14DB5">
        <w:rPr>
          <w:rFonts w:asciiTheme="minorEastAsia" w:hAnsiTheme="minorEastAsia" w:hint="eastAsia"/>
          <w:szCs w:val="21"/>
        </w:rPr>
        <w:t>。なお、「</w:t>
      </w:r>
      <w:r w:rsidR="00E61213" w:rsidRPr="00C14DB5">
        <w:rPr>
          <w:rFonts w:asciiTheme="minorEastAsia" w:hAnsiTheme="minorEastAsia" w:hint="eastAsia"/>
          <w:szCs w:val="21"/>
        </w:rPr>
        <w:t>７</w:t>
      </w:r>
      <w:r w:rsidR="00555AC4" w:rsidRPr="00C14DB5">
        <w:rPr>
          <w:rFonts w:asciiTheme="minorEastAsia" w:hAnsiTheme="minorEastAsia" w:hint="eastAsia"/>
          <w:szCs w:val="21"/>
        </w:rPr>
        <w:t xml:space="preserve">　提案限度価格」に留意</w:t>
      </w:r>
      <w:r w:rsidR="00682FE3">
        <w:rPr>
          <w:rFonts w:asciiTheme="minorEastAsia" w:hAnsiTheme="minorEastAsia" w:hint="eastAsia"/>
          <w:szCs w:val="21"/>
        </w:rPr>
        <w:t>すること</w:t>
      </w:r>
      <w:r w:rsidR="00F47EA1" w:rsidRPr="00C14DB5">
        <w:rPr>
          <w:rFonts w:asciiTheme="minorEastAsia" w:hAnsiTheme="minorEastAsia" w:hint="eastAsia"/>
          <w:szCs w:val="21"/>
        </w:rPr>
        <w:t>。</w:t>
      </w:r>
    </w:p>
    <w:p w:rsidR="00555AC4" w:rsidRPr="00C14DB5" w:rsidRDefault="00B94911" w:rsidP="00BA6846">
      <w:pPr>
        <w:ind w:left="991" w:hangingChars="472" w:hanging="991"/>
        <w:rPr>
          <w:rFonts w:asciiTheme="minorEastAsia" w:hAnsiTheme="minorEastAsia"/>
          <w:szCs w:val="21"/>
        </w:rPr>
      </w:pPr>
      <w:r w:rsidRPr="00C14DB5">
        <w:rPr>
          <w:rFonts w:asciiTheme="minorEastAsia" w:hAnsiTheme="minorEastAsia" w:hint="eastAsia"/>
          <w:szCs w:val="21"/>
        </w:rPr>
        <w:t xml:space="preserve">　　　　　</w:t>
      </w:r>
      <w:r w:rsidR="00555AC4" w:rsidRPr="00C14DB5">
        <w:rPr>
          <w:rFonts w:asciiTheme="minorEastAsia" w:hAnsiTheme="minorEastAsia" w:hint="eastAsia"/>
          <w:szCs w:val="21"/>
        </w:rPr>
        <w:t xml:space="preserve">※　</w:t>
      </w:r>
      <w:r w:rsidR="00115973" w:rsidRPr="00C14DB5">
        <w:rPr>
          <w:rFonts w:asciiTheme="minorEastAsia" w:hAnsiTheme="minorEastAsia" w:hint="eastAsia"/>
          <w:szCs w:val="21"/>
        </w:rPr>
        <w:t>経費の内訳については、できる限り詳細に分けて記載</w:t>
      </w:r>
      <w:r w:rsidR="002A4D51">
        <w:rPr>
          <w:rFonts w:asciiTheme="minorEastAsia" w:hAnsiTheme="minorEastAsia" w:hint="eastAsia"/>
          <w:szCs w:val="21"/>
        </w:rPr>
        <w:t>すること</w:t>
      </w:r>
      <w:r w:rsidR="00115973" w:rsidRPr="00C14DB5">
        <w:rPr>
          <w:rFonts w:asciiTheme="minorEastAsia" w:hAnsiTheme="minorEastAsia" w:hint="eastAsia"/>
          <w:szCs w:val="21"/>
        </w:rPr>
        <w:t>。</w:t>
      </w:r>
    </w:p>
    <w:p w:rsidR="00115973" w:rsidRPr="00C14DB5" w:rsidRDefault="00115973" w:rsidP="00BA6846">
      <w:pPr>
        <w:ind w:left="991" w:hangingChars="472" w:hanging="991"/>
        <w:rPr>
          <w:rFonts w:asciiTheme="minorEastAsia" w:hAnsiTheme="minorEastAsia"/>
          <w:szCs w:val="21"/>
        </w:rPr>
      </w:pPr>
      <w:r w:rsidRPr="00C14DB5">
        <w:rPr>
          <w:rFonts w:asciiTheme="minorEastAsia" w:hAnsiTheme="minorEastAsia" w:hint="eastAsia"/>
          <w:szCs w:val="21"/>
        </w:rPr>
        <w:t>（</w:t>
      </w:r>
      <w:r w:rsidR="0021300F" w:rsidRPr="00C14DB5">
        <w:rPr>
          <w:rFonts w:asciiTheme="minorEastAsia" w:hAnsiTheme="minorEastAsia" w:hint="eastAsia"/>
          <w:szCs w:val="21"/>
        </w:rPr>
        <w:t>３</w:t>
      </w:r>
      <w:r w:rsidRPr="00C14DB5">
        <w:rPr>
          <w:rFonts w:asciiTheme="minorEastAsia" w:hAnsiTheme="minorEastAsia" w:hint="eastAsia"/>
          <w:szCs w:val="21"/>
        </w:rPr>
        <w:t xml:space="preserve">）提出部数　　</w:t>
      </w:r>
      <w:r w:rsidR="00B33ADA">
        <w:rPr>
          <w:rFonts w:asciiTheme="minorEastAsia" w:hAnsiTheme="minorEastAsia" w:hint="eastAsia"/>
          <w:szCs w:val="21"/>
        </w:rPr>
        <w:t>10</w:t>
      </w:r>
      <w:r w:rsidRPr="00C14DB5">
        <w:rPr>
          <w:rFonts w:asciiTheme="minorEastAsia" w:hAnsiTheme="minorEastAsia" w:hint="eastAsia"/>
          <w:szCs w:val="21"/>
        </w:rPr>
        <w:t>部</w:t>
      </w:r>
    </w:p>
    <w:p w:rsidR="00115973" w:rsidRPr="00C14DB5" w:rsidRDefault="00115973" w:rsidP="00BA6846">
      <w:pPr>
        <w:ind w:left="991" w:hangingChars="472" w:hanging="991"/>
        <w:rPr>
          <w:rFonts w:asciiTheme="minorEastAsia" w:hAnsiTheme="minorEastAsia"/>
          <w:szCs w:val="21"/>
        </w:rPr>
      </w:pPr>
      <w:r w:rsidRPr="00C14DB5">
        <w:rPr>
          <w:rFonts w:asciiTheme="minorEastAsia" w:hAnsiTheme="minorEastAsia" w:hint="eastAsia"/>
          <w:szCs w:val="21"/>
        </w:rPr>
        <w:t>（</w:t>
      </w:r>
      <w:r w:rsidR="0021300F" w:rsidRPr="00C14DB5">
        <w:rPr>
          <w:rFonts w:asciiTheme="minorEastAsia" w:hAnsiTheme="minorEastAsia" w:hint="eastAsia"/>
          <w:szCs w:val="21"/>
        </w:rPr>
        <w:t>４</w:t>
      </w:r>
      <w:r w:rsidRPr="00C14DB5">
        <w:rPr>
          <w:rFonts w:asciiTheme="minorEastAsia" w:hAnsiTheme="minorEastAsia" w:hint="eastAsia"/>
          <w:szCs w:val="21"/>
        </w:rPr>
        <w:t xml:space="preserve">）提出期限　　</w:t>
      </w:r>
      <w:r w:rsidR="0088060B">
        <w:rPr>
          <w:rFonts w:asciiTheme="minorEastAsia" w:hAnsiTheme="minorEastAsia" w:hint="eastAsia"/>
          <w:szCs w:val="21"/>
        </w:rPr>
        <w:t>令和</w:t>
      </w:r>
      <w:r w:rsidR="00DD0B92">
        <w:rPr>
          <w:rFonts w:asciiTheme="minorEastAsia" w:hAnsiTheme="minorEastAsia" w:hint="eastAsia"/>
          <w:szCs w:val="21"/>
        </w:rPr>
        <w:t>３</w:t>
      </w:r>
      <w:r w:rsidR="0088060B">
        <w:rPr>
          <w:rFonts w:asciiTheme="minorEastAsia" w:hAnsiTheme="minorEastAsia" w:hint="eastAsia"/>
          <w:szCs w:val="21"/>
        </w:rPr>
        <w:t>年</w:t>
      </w:r>
      <w:r w:rsidR="003E1B28">
        <w:rPr>
          <w:rFonts w:asciiTheme="minorEastAsia" w:hAnsiTheme="minorEastAsia" w:hint="eastAsia"/>
          <w:szCs w:val="21"/>
        </w:rPr>
        <w:t>７</w:t>
      </w:r>
      <w:r w:rsidRPr="00C14DB5">
        <w:rPr>
          <w:rFonts w:asciiTheme="minorEastAsia" w:hAnsiTheme="minorEastAsia" w:hint="eastAsia"/>
          <w:szCs w:val="21"/>
        </w:rPr>
        <w:t>月</w:t>
      </w:r>
      <w:r w:rsidR="003E1B28">
        <w:rPr>
          <w:rFonts w:asciiTheme="minorEastAsia" w:hAnsiTheme="minorEastAsia" w:hint="eastAsia"/>
          <w:szCs w:val="21"/>
        </w:rPr>
        <w:t>６</w:t>
      </w:r>
      <w:r w:rsidRPr="00C14DB5">
        <w:rPr>
          <w:rFonts w:asciiTheme="minorEastAsia" w:hAnsiTheme="minorEastAsia" w:hint="eastAsia"/>
          <w:szCs w:val="21"/>
        </w:rPr>
        <w:t>日（</w:t>
      </w:r>
      <w:r w:rsidR="00A31689">
        <w:rPr>
          <w:rFonts w:asciiTheme="minorEastAsia" w:hAnsiTheme="minorEastAsia" w:hint="eastAsia"/>
          <w:szCs w:val="21"/>
        </w:rPr>
        <w:t>火</w:t>
      </w:r>
      <w:r w:rsidRPr="00C14DB5">
        <w:rPr>
          <w:rFonts w:asciiTheme="minorEastAsia" w:hAnsiTheme="minorEastAsia" w:hint="eastAsia"/>
          <w:szCs w:val="21"/>
        </w:rPr>
        <w:t>）</w:t>
      </w:r>
      <w:r w:rsidR="00340918">
        <w:rPr>
          <w:rFonts w:asciiTheme="minorEastAsia" w:hAnsiTheme="minorEastAsia" w:hint="eastAsia"/>
          <w:szCs w:val="21"/>
        </w:rPr>
        <w:t>17</w:t>
      </w:r>
      <w:r w:rsidRPr="00C14DB5">
        <w:rPr>
          <w:rFonts w:asciiTheme="minorEastAsia" w:hAnsiTheme="minorEastAsia" w:hint="eastAsia"/>
          <w:szCs w:val="21"/>
        </w:rPr>
        <w:t>時まで</w:t>
      </w:r>
    </w:p>
    <w:p w:rsidR="00115973" w:rsidRPr="00C14DB5" w:rsidRDefault="00115973" w:rsidP="00BA6846">
      <w:pPr>
        <w:ind w:left="991" w:hangingChars="472" w:hanging="991"/>
        <w:rPr>
          <w:rFonts w:asciiTheme="minorEastAsia" w:hAnsiTheme="minorEastAsia"/>
          <w:szCs w:val="21"/>
        </w:rPr>
      </w:pPr>
      <w:r w:rsidRPr="00C14DB5">
        <w:rPr>
          <w:rFonts w:asciiTheme="minorEastAsia" w:hAnsiTheme="minorEastAsia" w:hint="eastAsia"/>
          <w:szCs w:val="21"/>
        </w:rPr>
        <w:lastRenderedPageBreak/>
        <w:t>（</w:t>
      </w:r>
      <w:r w:rsidR="0021300F" w:rsidRPr="00C14DB5">
        <w:rPr>
          <w:rFonts w:asciiTheme="minorEastAsia" w:hAnsiTheme="minorEastAsia" w:hint="eastAsia"/>
          <w:szCs w:val="21"/>
        </w:rPr>
        <w:t>５</w:t>
      </w:r>
      <w:r w:rsidRPr="00C14DB5">
        <w:rPr>
          <w:rFonts w:asciiTheme="minorEastAsia" w:hAnsiTheme="minorEastAsia" w:hint="eastAsia"/>
          <w:szCs w:val="21"/>
        </w:rPr>
        <w:t xml:space="preserve">）提出方法　　</w:t>
      </w:r>
      <w:r w:rsidR="00B22F07">
        <w:rPr>
          <w:rFonts w:asciiTheme="minorEastAsia" w:hAnsiTheme="minorEastAsia" w:hint="eastAsia"/>
          <w:szCs w:val="21"/>
        </w:rPr>
        <w:t>郵送（必着）または持参</w:t>
      </w:r>
    </w:p>
    <w:p w:rsidR="00AB42BC" w:rsidRDefault="00115973" w:rsidP="00BA6846">
      <w:pPr>
        <w:ind w:left="991" w:hangingChars="472" w:hanging="991"/>
        <w:rPr>
          <w:rFonts w:asciiTheme="minorEastAsia" w:hAnsiTheme="minorEastAsia"/>
          <w:szCs w:val="21"/>
        </w:rPr>
      </w:pPr>
      <w:r w:rsidRPr="00C14DB5">
        <w:rPr>
          <w:rFonts w:asciiTheme="minorEastAsia" w:hAnsiTheme="minorEastAsia" w:hint="eastAsia"/>
          <w:szCs w:val="21"/>
        </w:rPr>
        <w:t xml:space="preserve">　　　</w:t>
      </w:r>
      <w:r w:rsidR="008018EC" w:rsidRPr="00C14DB5">
        <w:rPr>
          <w:rFonts w:asciiTheme="minorEastAsia" w:hAnsiTheme="minorEastAsia" w:hint="eastAsia"/>
          <w:szCs w:val="21"/>
        </w:rPr>
        <w:t xml:space="preserve">　　　　</w:t>
      </w:r>
      <w:r w:rsidR="00B22F07">
        <w:rPr>
          <w:rFonts w:asciiTheme="minorEastAsia" w:hAnsiTheme="minorEastAsia" w:hint="eastAsia"/>
          <w:szCs w:val="21"/>
        </w:rPr>
        <w:t xml:space="preserve">　　※　郵送の場合は、特定記録または簡易書留で送付すること。</w:t>
      </w:r>
    </w:p>
    <w:p w:rsidR="00B22F07" w:rsidRPr="00C14DB5" w:rsidRDefault="00B22F07" w:rsidP="00BA6846">
      <w:pPr>
        <w:ind w:left="991" w:hangingChars="472" w:hanging="991"/>
        <w:rPr>
          <w:rFonts w:asciiTheme="minorEastAsia" w:hAnsiTheme="minorEastAsia"/>
          <w:szCs w:val="21"/>
        </w:rPr>
      </w:pPr>
      <w:r>
        <w:rPr>
          <w:rFonts w:asciiTheme="minorEastAsia" w:hAnsiTheme="minorEastAsia" w:hint="eastAsia"/>
          <w:szCs w:val="21"/>
        </w:rPr>
        <w:t>（６）提出先　　　下記「</w:t>
      </w:r>
      <w:r w:rsidRPr="00B22F07">
        <w:rPr>
          <w:rFonts w:asciiTheme="minorEastAsia" w:hAnsiTheme="minorEastAsia" w:hint="eastAsia"/>
          <w:szCs w:val="21"/>
        </w:rPr>
        <w:t>20　問い合わせ・提案提出先</w:t>
      </w:r>
      <w:r>
        <w:rPr>
          <w:rFonts w:asciiTheme="minorEastAsia" w:hAnsiTheme="minorEastAsia" w:hint="eastAsia"/>
          <w:szCs w:val="21"/>
        </w:rPr>
        <w:t>」</w:t>
      </w:r>
      <w:r w:rsidR="002E183E">
        <w:rPr>
          <w:rFonts w:asciiTheme="minorEastAsia" w:hAnsiTheme="minorEastAsia" w:hint="eastAsia"/>
          <w:szCs w:val="21"/>
        </w:rPr>
        <w:t>のとおり</w:t>
      </w:r>
    </w:p>
    <w:p w:rsidR="00115973" w:rsidRPr="00C14DB5" w:rsidRDefault="00115973" w:rsidP="00BA6846">
      <w:pPr>
        <w:ind w:left="991" w:hangingChars="472" w:hanging="991"/>
        <w:rPr>
          <w:rFonts w:asciiTheme="minorEastAsia" w:hAnsiTheme="minorEastAsia"/>
          <w:szCs w:val="21"/>
        </w:rPr>
      </w:pPr>
      <w:r w:rsidRPr="00C14DB5">
        <w:rPr>
          <w:rFonts w:asciiTheme="minorEastAsia" w:hAnsiTheme="minorEastAsia" w:hint="eastAsia"/>
          <w:szCs w:val="21"/>
        </w:rPr>
        <w:t>（</w:t>
      </w:r>
      <w:r w:rsidR="0021300F" w:rsidRPr="00C14DB5">
        <w:rPr>
          <w:rFonts w:asciiTheme="minorEastAsia" w:hAnsiTheme="minorEastAsia" w:hint="eastAsia"/>
          <w:szCs w:val="21"/>
        </w:rPr>
        <w:t>６</w:t>
      </w:r>
      <w:r w:rsidRPr="00C14DB5">
        <w:rPr>
          <w:rFonts w:asciiTheme="minorEastAsia" w:hAnsiTheme="minorEastAsia" w:hint="eastAsia"/>
          <w:szCs w:val="21"/>
        </w:rPr>
        <w:t xml:space="preserve">）その他　</w:t>
      </w:r>
    </w:p>
    <w:p w:rsidR="00494FFC" w:rsidRPr="00C14DB5" w:rsidRDefault="00115973" w:rsidP="00B94911">
      <w:pPr>
        <w:ind w:leftChars="-67" w:left="709" w:hangingChars="405" w:hanging="850"/>
        <w:rPr>
          <w:rFonts w:asciiTheme="minorEastAsia" w:hAnsiTheme="minorEastAsia"/>
          <w:szCs w:val="21"/>
        </w:rPr>
      </w:pPr>
      <w:r w:rsidRPr="00C14DB5">
        <w:rPr>
          <w:rFonts w:asciiTheme="minorEastAsia" w:hAnsiTheme="minorEastAsia" w:hint="eastAsia"/>
          <w:szCs w:val="21"/>
        </w:rPr>
        <w:t xml:space="preserve">　　</w:t>
      </w:r>
      <w:r w:rsidR="00B94911" w:rsidRPr="00C14DB5">
        <w:rPr>
          <w:rFonts w:asciiTheme="minorEastAsia" w:hAnsiTheme="minorEastAsia" w:hint="eastAsia"/>
          <w:szCs w:val="21"/>
        </w:rPr>
        <w:t xml:space="preserve"> </w:t>
      </w:r>
      <w:r w:rsidRPr="00C14DB5">
        <w:rPr>
          <w:rFonts w:asciiTheme="minorEastAsia" w:hAnsiTheme="minorEastAsia" w:hint="eastAsia"/>
          <w:szCs w:val="21"/>
        </w:rPr>
        <w:t>①</w:t>
      </w:r>
      <w:r w:rsidR="00B94911" w:rsidRPr="00C14DB5">
        <w:rPr>
          <w:rFonts w:asciiTheme="minorEastAsia" w:hAnsiTheme="minorEastAsia" w:hint="eastAsia"/>
          <w:szCs w:val="21"/>
        </w:rPr>
        <w:t xml:space="preserve">  </w:t>
      </w:r>
      <w:r w:rsidR="00374182" w:rsidRPr="00C14DB5">
        <w:rPr>
          <w:rFonts w:asciiTheme="minorEastAsia" w:hAnsiTheme="minorEastAsia" w:hint="eastAsia"/>
          <w:szCs w:val="21"/>
        </w:rPr>
        <w:t>１事業者１提案とし、複数の提案は認め</w:t>
      </w:r>
      <w:r w:rsidR="002E183E">
        <w:rPr>
          <w:rFonts w:asciiTheme="minorEastAsia" w:hAnsiTheme="minorEastAsia" w:hint="eastAsia"/>
          <w:szCs w:val="21"/>
        </w:rPr>
        <w:t>ない</w:t>
      </w:r>
      <w:r w:rsidR="00494FFC" w:rsidRPr="00C14DB5">
        <w:rPr>
          <w:rFonts w:asciiTheme="minorEastAsia" w:hAnsiTheme="minorEastAsia" w:hint="eastAsia"/>
          <w:szCs w:val="21"/>
        </w:rPr>
        <w:t>。</w:t>
      </w:r>
    </w:p>
    <w:p w:rsidR="00B94911" w:rsidRPr="00C14DB5" w:rsidRDefault="00B94911" w:rsidP="00B94911">
      <w:pPr>
        <w:ind w:leftChars="-67" w:left="709" w:hangingChars="405" w:hanging="850"/>
        <w:rPr>
          <w:rFonts w:asciiTheme="minorEastAsia" w:hAnsiTheme="minorEastAsia"/>
          <w:szCs w:val="21"/>
        </w:rPr>
      </w:pPr>
      <w:r w:rsidRPr="00C14DB5">
        <w:rPr>
          <w:rFonts w:asciiTheme="minorEastAsia" w:hAnsiTheme="minorEastAsia" w:hint="eastAsia"/>
          <w:szCs w:val="21"/>
        </w:rPr>
        <w:t xml:space="preserve">     </w:t>
      </w:r>
      <w:r w:rsidR="00115973" w:rsidRPr="00C14DB5">
        <w:rPr>
          <w:rFonts w:asciiTheme="minorEastAsia" w:hAnsiTheme="minorEastAsia" w:hint="eastAsia"/>
          <w:szCs w:val="21"/>
        </w:rPr>
        <w:t xml:space="preserve">②　</w:t>
      </w:r>
      <w:r w:rsidR="00374182" w:rsidRPr="00C14DB5">
        <w:rPr>
          <w:rFonts w:asciiTheme="minorEastAsia" w:hAnsiTheme="minorEastAsia" w:hint="eastAsia"/>
          <w:szCs w:val="21"/>
        </w:rPr>
        <w:t>提出書類に不備がある場合、</w:t>
      </w:r>
      <w:r w:rsidR="00B314DA">
        <w:rPr>
          <w:rFonts w:asciiTheme="minorEastAsia" w:hAnsiTheme="minorEastAsia" w:hint="eastAsia"/>
          <w:szCs w:val="21"/>
        </w:rPr>
        <w:t>原則として提案競技への参加不可とする。</w:t>
      </w:r>
    </w:p>
    <w:p w:rsidR="00374182" w:rsidRPr="00945461" w:rsidRDefault="00B94911" w:rsidP="004D7FF6">
      <w:pPr>
        <w:ind w:leftChars="-67" w:left="567" w:hangingChars="337" w:hanging="708"/>
        <w:rPr>
          <w:rFonts w:asciiTheme="minorEastAsia" w:hAnsiTheme="minorEastAsia"/>
          <w:szCs w:val="21"/>
        </w:rPr>
      </w:pPr>
      <w:r w:rsidRPr="00C14DB5">
        <w:rPr>
          <w:rFonts w:asciiTheme="minorEastAsia" w:hAnsiTheme="minorEastAsia" w:hint="eastAsia"/>
          <w:szCs w:val="21"/>
        </w:rPr>
        <w:t xml:space="preserve">   </w:t>
      </w:r>
      <w:r w:rsidR="004D7FF6" w:rsidRPr="00C14DB5">
        <w:rPr>
          <w:rFonts w:asciiTheme="minorEastAsia" w:hAnsiTheme="minorEastAsia" w:hint="eastAsia"/>
          <w:szCs w:val="21"/>
        </w:rPr>
        <w:t xml:space="preserve">  </w:t>
      </w:r>
      <w:r w:rsidR="00115973" w:rsidRPr="00C14DB5">
        <w:rPr>
          <w:rFonts w:asciiTheme="minorEastAsia" w:hAnsiTheme="minorEastAsia" w:hint="eastAsia"/>
          <w:szCs w:val="21"/>
        </w:rPr>
        <w:t xml:space="preserve">③　</w:t>
      </w:r>
      <w:r w:rsidR="00374182" w:rsidRPr="00C14DB5">
        <w:rPr>
          <w:rFonts w:asciiTheme="minorEastAsia" w:hAnsiTheme="minorEastAsia" w:hint="eastAsia"/>
          <w:szCs w:val="21"/>
        </w:rPr>
        <w:t>参加申し込み後、参加を辞退</w:t>
      </w:r>
      <w:r w:rsidR="00B314DA">
        <w:rPr>
          <w:rFonts w:asciiTheme="minorEastAsia" w:hAnsiTheme="minorEastAsia" w:hint="eastAsia"/>
          <w:szCs w:val="21"/>
        </w:rPr>
        <w:t>する</w:t>
      </w:r>
      <w:r w:rsidR="00374182" w:rsidRPr="00C14DB5">
        <w:rPr>
          <w:rFonts w:asciiTheme="minorEastAsia" w:hAnsiTheme="minorEastAsia" w:hint="eastAsia"/>
          <w:szCs w:val="21"/>
        </w:rPr>
        <w:t>場合は、提案競技参加辞退届（様式</w:t>
      </w:r>
      <w:r w:rsidR="00C14DB5" w:rsidRPr="00C14DB5">
        <w:rPr>
          <w:rFonts w:asciiTheme="minorEastAsia" w:hAnsiTheme="minorEastAsia" w:hint="eastAsia"/>
          <w:szCs w:val="21"/>
        </w:rPr>
        <w:t>８</w:t>
      </w:r>
      <w:r w:rsidR="00374182" w:rsidRPr="00C14DB5">
        <w:rPr>
          <w:rFonts w:asciiTheme="minorEastAsia" w:hAnsiTheme="minorEastAsia" w:hint="eastAsia"/>
          <w:szCs w:val="21"/>
        </w:rPr>
        <w:t>）をＥメールで</w:t>
      </w:r>
      <w:r w:rsidR="00374182" w:rsidRPr="00945461">
        <w:rPr>
          <w:rFonts w:asciiTheme="minorEastAsia" w:hAnsiTheme="minorEastAsia" w:hint="eastAsia"/>
          <w:szCs w:val="21"/>
        </w:rPr>
        <w:t>提出し、</w:t>
      </w:r>
      <w:r w:rsidR="00114A26">
        <w:rPr>
          <w:rFonts w:asciiTheme="minorEastAsia" w:hAnsiTheme="minorEastAsia" w:hint="eastAsia"/>
          <w:szCs w:val="21"/>
        </w:rPr>
        <w:t>当組合に対し、</w:t>
      </w:r>
      <w:r w:rsidR="00E266D1">
        <w:rPr>
          <w:rFonts w:asciiTheme="minorEastAsia" w:hAnsiTheme="minorEastAsia" w:hint="eastAsia"/>
          <w:szCs w:val="21"/>
        </w:rPr>
        <w:t>速やかに</w:t>
      </w:r>
      <w:r w:rsidR="00374182" w:rsidRPr="00945461">
        <w:rPr>
          <w:rFonts w:asciiTheme="minorEastAsia" w:hAnsiTheme="minorEastAsia" w:hint="eastAsia"/>
          <w:szCs w:val="21"/>
        </w:rPr>
        <w:t>提出した旨</w:t>
      </w:r>
      <w:r w:rsidR="00E266D1">
        <w:rPr>
          <w:rFonts w:asciiTheme="minorEastAsia" w:hAnsiTheme="minorEastAsia" w:hint="eastAsia"/>
          <w:szCs w:val="21"/>
        </w:rPr>
        <w:t>の</w:t>
      </w:r>
      <w:r w:rsidR="00374182" w:rsidRPr="00945461">
        <w:rPr>
          <w:rFonts w:asciiTheme="minorEastAsia" w:hAnsiTheme="minorEastAsia" w:hint="eastAsia"/>
          <w:szCs w:val="21"/>
        </w:rPr>
        <w:t>連絡</w:t>
      </w:r>
      <w:r w:rsidR="00E266D1">
        <w:rPr>
          <w:rFonts w:asciiTheme="minorEastAsia" w:hAnsiTheme="minorEastAsia" w:hint="eastAsia"/>
          <w:szCs w:val="21"/>
        </w:rPr>
        <w:t>を</w:t>
      </w:r>
      <w:r w:rsidR="00114A26">
        <w:rPr>
          <w:rFonts w:asciiTheme="minorEastAsia" w:hAnsiTheme="minorEastAsia" w:hint="eastAsia"/>
          <w:szCs w:val="21"/>
        </w:rPr>
        <w:t>行う</w:t>
      </w:r>
      <w:r w:rsidR="00374182" w:rsidRPr="00945461">
        <w:rPr>
          <w:rFonts w:asciiTheme="minorEastAsia" w:hAnsiTheme="minorEastAsia" w:hint="eastAsia"/>
          <w:szCs w:val="21"/>
        </w:rPr>
        <w:t>。</w:t>
      </w:r>
    </w:p>
    <w:p w:rsidR="00115973" w:rsidRPr="00945461" w:rsidRDefault="00115973" w:rsidP="00BA6846">
      <w:pPr>
        <w:ind w:left="991" w:hangingChars="472" w:hanging="991"/>
        <w:rPr>
          <w:rFonts w:asciiTheme="minorEastAsia" w:hAnsiTheme="minorEastAsia"/>
          <w:szCs w:val="21"/>
        </w:rPr>
      </w:pPr>
    </w:p>
    <w:p w:rsidR="00115973" w:rsidRPr="00EB6F58" w:rsidRDefault="004024E8" w:rsidP="00EB6F58">
      <w:pPr>
        <w:ind w:left="995" w:hangingChars="472" w:hanging="995"/>
        <w:rPr>
          <w:rFonts w:asciiTheme="minorEastAsia" w:hAnsiTheme="minorEastAsia"/>
          <w:b/>
          <w:szCs w:val="21"/>
        </w:rPr>
      </w:pPr>
      <w:r w:rsidRPr="00EB6F58">
        <w:rPr>
          <w:rFonts w:asciiTheme="minorEastAsia" w:hAnsiTheme="minorEastAsia" w:hint="eastAsia"/>
          <w:b/>
          <w:szCs w:val="21"/>
        </w:rPr>
        <w:t>1</w:t>
      </w:r>
      <w:r w:rsidR="00E61213" w:rsidRPr="00EB6F58">
        <w:rPr>
          <w:rFonts w:asciiTheme="minorEastAsia" w:hAnsiTheme="minorEastAsia" w:hint="eastAsia"/>
          <w:b/>
          <w:szCs w:val="21"/>
        </w:rPr>
        <w:t>4</w:t>
      </w:r>
      <w:r w:rsidR="00115973" w:rsidRPr="00EB6F58">
        <w:rPr>
          <w:rFonts w:asciiTheme="minorEastAsia" w:hAnsiTheme="minorEastAsia" w:hint="eastAsia"/>
          <w:b/>
          <w:szCs w:val="21"/>
        </w:rPr>
        <w:t xml:space="preserve">　審査概要</w:t>
      </w:r>
    </w:p>
    <w:p w:rsidR="00115973" w:rsidRPr="00945461" w:rsidRDefault="00115973" w:rsidP="00BA6846">
      <w:pPr>
        <w:ind w:left="991" w:hangingChars="472" w:hanging="991"/>
        <w:rPr>
          <w:rFonts w:asciiTheme="minorEastAsia" w:hAnsiTheme="minorEastAsia"/>
          <w:szCs w:val="21"/>
        </w:rPr>
      </w:pPr>
      <w:r w:rsidRPr="00945461">
        <w:rPr>
          <w:rFonts w:asciiTheme="minorEastAsia" w:hAnsiTheme="minorEastAsia" w:hint="eastAsia"/>
          <w:szCs w:val="21"/>
        </w:rPr>
        <w:t xml:space="preserve">　　　</w:t>
      </w:r>
      <w:r w:rsidR="00CE4474">
        <w:rPr>
          <w:rFonts w:asciiTheme="minorEastAsia" w:hAnsiTheme="minorEastAsia" w:hint="eastAsia"/>
          <w:szCs w:val="21"/>
        </w:rPr>
        <w:t>提案競技</w:t>
      </w:r>
      <w:r w:rsidR="00A5081C">
        <w:rPr>
          <w:rFonts w:asciiTheme="minorEastAsia" w:hAnsiTheme="minorEastAsia" w:hint="eastAsia"/>
          <w:szCs w:val="21"/>
        </w:rPr>
        <w:t>へ</w:t>
      </w:r>
      <w:r w:rsidR="008E1A3F">
        <w:rPr>
          <w:rFonts w:asciiTheme="minorEastAsia" w:hAnsiTheme="minorEastAsia" w:hint="eastAsia"/>
          <w:szCs w:val="21"/>
        </w:rPr>
        <w:t>の参加が認められた</w:t>
      </w:r>
      <w:r w:rsidR="00CE4474">
        <w:rPr>
          <w:rFonts w:asciiTheme="minorEastAsia" w:hAnsiTheme="minorEastAsia" w:hint="eastAsia"/>
          <w:szCs w:val="21"/>
        </w:rPr>
        <w:t>全</w:t>
      </w:r>
      <w:r w:rsidR="00434BD0">
        <w:rPr>
          <w:rFonts w:asciiTheme="minorEastAsia" w:hAnsiTheme="minorEastAsia" w:hint="eastAsia"/>
          <w:szCs w:val="21"/>
        </w:rPr>
        <w:t>事</w:t>
      </w:r>
      <w:r w:rsidR="001235CF">
        <w:rPr>
          <w:rFonts w:asciiTheme="minorEastAsia" w:hAnsiTheme="minorEastAsia" w:hint="eastAsia"/>
          <w:szCs w:val="21"/>
        </w:rPr>
        <w:t>業者によるプレゼンテーションを実施。</w:t>
      </w:r>
    </w:p>
    <w:p w:rsidR="00115973" w:rsidRPr="00945461" w:rsidRDefault="00115973" w:rsidP="00BA6846">
      <w:pPr>
        <w:ind w:left="991" w:hangingChars="472" w:hanging="991"/>
        <w:rPr>
          <w:rFonts w:asciiTheme="minorEastAsia" w:hAnsiTheme="minorEastAsia"/>
          <w:szCs w:val="21"/>
        </w:rPr>
      </w:pPr>
      <w:r w:rsidRPr="00945461">
        <w:rPr>
          <w:rFonts w:asciiTheme="minorEastAsia" w:hAnsiTheme="minorEastAsia" w:hint="eastAsia"/>
          <w:szCs w:val="21"/>
        </w:rPr>
        <w:t xml:space="preserve">　　プレゼンテーションは、契約を締結した場合に当該事業を主に担当する方が行</w:t>
      </w:r>
      <w:r w:rsidR="006370D3">
        <w:rPr>
          <w:rFonts w:asciiTheme="minorEastAsia" w:hAnsiTheme="minorEastAsia" w:hint="eastAsia"/>
          <w:szCs w:val="21"/>
        </w:rPr>
        <w:t>うこと</w:t>
      </w:r>
      <w:r w:rsidRPr="00945461">
        <w:rPr>
          <w:rFonts w:asciiTheme="minorEastAsia" w:hAnsiTheme="minorEastAsia" w:hint="eastAsia"/>
          <w:szCs w:val="21"/>
        </w:rPr>
        <w:t>。</w:t>
      </w:r>
    </w:p>
    <w:p w:rsidR="00115973" w:rsidRPr="00945461" w:rsidRDefault="006370D3" w:rsidP="00BA6846">
      <w:pPr>
        <w:ind w:left="991" w:hangingChars="472" w:hanging="991"/>
        <w:rPr>
          <w:rFonts w:asciiTheme="minorEastAsia" w:hAnsiTheme="minorEastAsia"/>
          <w:szCs w:val="21"/>
        </w:rPr>
      </w:pPr>
      <w:r>
        <w:rPr>
          <w:rFonts w:asciiTheme="minorEastAsia" w:hAnsiTheme="minorEastAsia" w:hint="eastAsia"/>
          <w:szCs w:val="21"/>
        </w:rPr>
        <w:t xml:space="preserve">　　　なお、プレゼンテーションについては、下記のとおり実施する</w:t>
      </w:r>
      <w:r w:rsidR="00115973" w:rsidRPr="00945461">
        <w:rPr>
          <w:rFonts w:asciiTheme="minorEastAsia" w:hAnsiTheme="minorEastAsia" w:hint="eastAsia"/>
          <w:szCs w:val="21"/>
        </w:rPr>
        <w:t>。</w:t>
      </w:r>
    </w:p>
    <w:p w:rsidR="00115973" w:rsidRPr="00945461" w:rsidRDefault="00A53122" w:rsidP="00BA6846">
      <w:pPr>
        <w:ind w:left="991" w:hangingChars="472" w:hanging="991"/>
        <w:rPr>
          <w:rFonts w:asciiTheme="minorEastAsia" w:hAnsiTheme="minorEastAsia"/>
          <w:szCs w:val="21"/>
        </w:rPr>
      </w:pPr>
      <w:r w:rsidRPr="00945461">
        <w:rPr>
          <w:rFonts w:asciiTheme="minorEastAsia" w:hAnsiTheme="minorEastAsia" w:hint="eastAsia"/>
          <w:szCs w:val="21"/>
        </w:rPr>
        <w:t>（１）日　時：</w:t>
      </w:r>
      <w:r w:rsidR="00362A10">
        <w:rPr>
          <w:rFonts w:asciiTheme="minorEastAsia" w:hAnsiTheme="minorEastAsia" w:hint="eastAsia"/>
          <w:szCs w:val="21"/>
        </w:rPr>
        <w:t>令和</w:t>
      </w:r>
      <w:r w:rsidR="006370D3">
        <w:rPr>
          <w:rFonts w:asciiTheme="minorEastAsia" w:hAnsiTheme="minorEastAsia" w:hint="eastAsia"/>
          <w:szCs w:val="21"/>
        </w:rPr>
        <w:t>３</w:t>
      </w:r>
      <w:r w:rsidR="00362A10">
        <w:rPr>
          <w:rFonts w:asciiTheme="minorEastAsia" w:hAnsiTheme="minorEastAsia" w:hint="eastAsia"/>
          <w:szCs w:val="21"/>
        </w:rPr>
        <w:t>年</w:t>
      </w:r>
      <w:r w:rsidRPr="00945461">
        <w:rPr>
          <w:rFonts w:asciiTheme="minorEastAsia" w:hAnsiTheme="minorEastAsia" w:hint="eastAsia"/>
          <w:szCs w:val="21"/>
        </w:rPr>
        <w:t>７月</w:t>
      </w:r>
      <w:r w:rsidR="009114B9">
        <w:rPr>
          <w:rFonts w:asciiTheme="minorEastAsia" w:hAnsiTheme="minorEastAsia" w:hint="eastAsia"/>
          <w:szCs w:val="21"/>
        </w:rPr>
        <w:t>13</w:t>
      </w:r>
      <w:r w:rsidRPr="00945461">
        <w:rPr>
          <w:rFonts w:asciiTheme="minorEastAsia" w:hAnsiTheme="minorEastAsia" w:hint="eastAsia"/>
          <w:szCs w:val="21"/>
        </w:rPr>
        <w:t>日（</w:t>
      </w:r>
      <w:r w:rsidR="009114B9">
        <w:rPr>
          <w:rFonts w:asciiTheme="minorEastAsia" w:hAnsiTheme="minorEastAsia" w:hint="eastAsia"/>
          <w:szCs w:val="21"/>
        </w:rPr>
        <w:t>火</w:t>
      </w:r>
      <w:r w:rsidRPr="00945461">
        <w:rPr>
          <w:rFonts w:asciiTheme="minorEastAsia" w:hAnsiTheme="minorEastAsia" w:hint="eastAsia"/>
          <w:szCs w:val="21"/>
        </w:rPr>
        <w:t>）</w:t>
      </w:r>
      <w:r w:rsidR="004062D5">
        <w:rPr>
          <w:rFonts w:asciiTheme="minorEastAsia" w:hAnsiTheme="minorEastAsia" w:hint="eastAsia"/>
          <w:szCs w:val="21"/>
        </w:rPr>
        <w:t xml:space="preserve">　</w:t>
      </w:r>
      <w:r w:rsidR="00EA08C4">
        <w:rPr>
          <w:rFonts w:asciiTheme="minorEastAsia" w:hAnsiTheme="minorEastAsia" w:hint="eastAsia"/>
          <w:szCs w:val="21"/>
        </w:rPr>
        <w:t>14</w:t>
      </w:r>
      <w:r w:rsidR="004062D5">
        <w:rPr>
          <w:rFonts w:asciiTheme="minorEastAsia" w:hAnsiTheme="minorEastAsia" w:hint="eastAsia"/>
          <w:szCs w:val="21"/>
        </w:rPr>
        <w:t>時</w:t>
      </w:r>
      <w:r w:rsidR="00EA08C4">
        <w:rPr>
          <w:rFonts w:asciiTheme="minorEastAsia" w:hAnsiTheme="minorEastAsia" w:hint="eastAsia"/>
          <w:szCs w:val="21"/>
        </w:rPr>
        <w:t>00</w:t>
      </w:r>
      <w:r w:rsidR="004062D5">
        <w:rPr>
          <w:rFonts w:asciiTheme="minorEastAsia" w:hAnsiTheme="minorEastAsia" w:hint="eastAsia"/>
          <w:szCs w:val="21"/>
        </w:rPr>
        <w:t>分から</w:t>
      </w:r>
    </w:p>
    <w:p w:rsidR="00A53122" w:rsidRPr="007B515C" w:rsidRDefault="00A53122" w:rsidP="00BA6846">
      <w:pPr>
        <w:ind w:left="991" w:hangingChars="472" w:hanging="991"/>
        <w:rPr>
          <w:rFonts w:asciiTheme="minorEastAsia" w:hAnsiTheme="minorEastAsia"/>
          <w:szCs w:val="21"/>
        </w:rPr>
      </w:pPr>
      <w:r w:rsidRPr="00945461">
        <w:rPr>
          <w:rFonts w:asciiTheme="minorEastAsia" w:hAnsiTheme="minorEastAsia" w:hint="eastAsia"/>
          <w:szCs w:val="21"/>
        </w:rPr>
        <w:t>（２）場　所：</w:t>
      </w:r>
      <w:r w:rsidR="0009538C" w:rsidRPr="00DE2CA6">
        <w:rPr>
          <w:rFonts w:asciiTheme="minorEastAsia" w:hAnsiTheme="minorEastAsia"/>
          <w:color w:val="FF0000"/>
          <w:szCs w:val="21"/>
        </w:rPr>
        <w:t xml:space="preserve"> </w:t>
      </w:r>
      <w:r w:rsidR="00461DF1" w:rsidRPr="007B515C">
        <w:rPr>
          <w:rFonts w:asciiTheme="minorEastAsia" w:hAnsiTheme="minorEastAsia" w:hint="eastAsia"/>
          <w:szCs w:val="21"/>
        </w:rPr>
        <w:t>アクロス福岡会議室（予定）※</w:t>
      </w:r>
      <w:r w:rsidR="000D12BC">
        <w:rPr>
          <w:rFonts w:asciiTheme="minorEastAsia" w:hAnsiTheme="minorEastAsia" w:hint="eastAsia"/>
          <w:szCs w:val="21"/>
        </w:rPr>
        <w:t>確定し次第、</w:t>
      </w:r>
      <w:r w:rsidR="00461DF1" w:rsidRPr="007B515C">
        <w:rPr>
          <w:rFonts w:asciiTheme="minorEastAsia" w:hAnsiTheme="minorEastAsia" w:hint="eastAsia"/>
          <w:szCs w:val="21"/>
        </w:rPr>
        <w:t>提案参加者に別途通知</w:t>
      </w:r>
      <w:r w:rsidR="007360AA" w:rsidRPr="007B515C">
        <w:rPr>
          <w:rFonts w:asciiTheme="minorEastAsia" w:hAnsiTheme="minorEastAsia" w:hint="eastAsia"/>
          <w:szCs w:val="21"/>
        </w:rPr>
        <w:t>する。</w:t>
      </w:r>
    </w:p>
    <w:p w:rsidR="00555AC4" w:rsidRPr="00945461" w:rsidRDefault="00A53122" w:rsidP="00BA6846">
      <w:pPr>
        <w:ind w:left="991" w:hangingChars="472" w:hanging="991"/>
        <w:rPr>
          <w:rFonts w:asciiTheme="minorEastAsia" w:hAnsiTheme="minorEastAsia"/>
          <w:szCs w:val="21"/>
        </w:rPr>
      </w:pPr>
      <w:r w:rsidRPr="007B515C">
        <w:rPr>
          <w:rFonts w:asciiTheme="minorEastAsia" w:hAnsiTheme="minorEastAsia" w:hint="eastAsia"/>
          <w:szCs w:val="21"/>
        </w:rPr>
        <w:t>（３）時　間：説</w:t>
      </w:r>
      <w:r w:rsidRPr="00470B6E">
        <w:rPr>
          <w:rFonts w:asciiTheme="minorEastAsia" w:hAnsiTheme="minorEastAsia" w:hint="eastAsia"/>
          <w:szCs w:val="21"/>
        </w:rPr>
        <w:t>明</w:t>
      </w:r>
      <w:r w:rsidR="00C55C85">
        <w:rPr>
          <w:rFonts w:asciiTheme="minorEastAsia" w:hAnsiTheme="minorEastAsia" w:hint="eastAsia"/>
          <w:szCs w:val="21"/>
        </w:rPr>
        <w:t>12</w:t>
      </w:r>
      <w:r w:rsidRPr="00470B6E">
        <w:rPr>
          <w:rFonts w:asciiTheme="minorEastAsia" w:hAnsiTheme="minorEastAsia" w:hint="eastAsia"/>
          <w:szCs w:val="21"/>
        </w:rPr>
        <w:t>分、質疑</w:t>
      </w:r>
      <w:r w:rsidR="00494FFC" w:rsidRPr="00470B6E">
        <w:rPr>
          <w:rFonts w:asciiTheme="minorEastAsia" w:hAnsiTheme="minorEastAsia" w:hint="eastAsia"/>
          <w:szCs w:val="21"/>
        </w:rPr>
        <w:t>８</w:t>
      </w:r>
      <w:r w:rsidRPr="00470B6E">
        <w:rPr>
          <w:rFonts w:asciiTheme="minorEastAsia" w:hAnsiTheme="minorEastAsia" w:hint="eastAsia"/>
          <w:szCs w:val="21"/>
        </w:rPr>
        <w:t>分</w:t>
      </w:r>
    </w:p>
    <w:p w:rsidR="00A53122" w:rsidRPr="00945461" w:rsidRDefault="00A53122" w:rsidP="00BA6846">
      <w:pPr>
        <w:ind w:left="991" w:hangingChars="472" w:hanging="991"/>
        <w:rPr>
          <w:rFonts w:asciiTheme="minorEastAsia" w:hAnsiTheme="minorEastAsia"/>
          <w:szCs w:val="21"/>
        </w:rPr>
      </w:pPr>
      <w:r w:rsidRPr="00945461">
        <w:rPr>
          <w:rFonts w:asciiTheme="minorEastAsia" w:hAnsiTheme="minorEastAsia" w:hint="eastAsia"/>
          <w:szCs w:val="21"/>
        </w:rPr>
        <w:t xml:space="preserve">　　　※　出席者は、</w:t>
      </w:r>
      <w:r w:rsidRPr="00792AFC">
        <w:rPr>
          <w:rFonts w:asciiTheme="minorEastAsia" w:hAnsiTheme="minorEastAsia" w:hint="eastAsia"/>
          <w:szCs w:val="21"/>
          <w:u w:val="single"/>
        </w:rPr>
        <w:t>１事業者３名まで</w:t>
      </w:r>
      <w:r w:rsidR="00462F9F">
        <w:rPr>
          <w:rFonts w:asciiTheme="minorEastAsia" w:hAnsiTheme="minorEastAsia" w:hint="eastAsia"/>
          <w:szCs w:val="21"/>
        </w:rPr>
        <w:t>とする</w:t>
      </w:r>
      <w:r w:rsidRPr="00945461">
        <w:rPr>
          <w:rFonts w:asciiTheme="minorEastAsia" w:hAnsiTheme="minorEastAsia" w:hint="eastAsia"/>
          <w:szCs w:val="21"/>
        </w:rPr>
        <w:t>。</w:t>
      </w:r>
    </w:p>
    <w:p w:rsidR="00A53122" w:rsidRPr="00945461" w:rsidRDefault="00A53122" w:rsidP="00A53122">
      <w:pPr>
        <w:ind w:left="850" w:hangingChars="405" w:hanging="850"/>
        <w:rPr>
          <w:rFonts w:asciiTheme="minorEastAsia" w:hAnsiTheme="minorEastAsia"/>
          <w:szCs w:val="21"/>
        </w:rPr>
      </w:pPr>
      <w:r w:rsidRPr="00945461">
        <w:rPr>
          <w:rFonts w:asciiTheme="minorEastAsia" w:hAnsiTheme="minorEastAsia" w:hint="eastAsia"/>
          <w:szCs w:val="21"/>
        </w:rPr>
        <w:t xml:space="preserve">　　　※　プレゼンテーションは、</w:t>
      </w:r>
      <w:r w:rsidR="00374182">
        <w:rPr>
          <w:rFonts w:asciiTheme="minorEastAsia" w:hAnsiTheme="minorEastAsia" w:hint="eastAsia"/>
          <w:szCs w:val="21"/>
        </w:rPr>
        <w:t>「</w:t>
      </w:r>
      <w:r w:rsidR="00E61213">
        <w:rPr>
          <w:rFonts w:asciiTheme="minorEastAsia" w:hAnsiTheme="minorEastAsia" w:hint="eastAsia"/>
          <w:szCs w:val="21"/>
        </w:rPr>
        <w:t>13</w:t>
      </w:r>
      <w:r w:rsidR="00374182">
        <w:rPr>
          <w:rFonts w:asciiTheme="minorEastAsia" w:hAnsiTheme="minorEastAsia" w:hint="eastAsia"/>
          <w:szCs w:val="21"/>
        </w:rPr>
        <w:t xml:space="preserve">　</w:t>
      </w:r>
      <w:r w:rsidRPr="00945461">
        <w:rPr>
          <w:rFonts w:asciiTheme="minorEastAsia" w:hAnsiTheme="minorEastAsia" w:hint="eastAsia"/>
          <w:szCs w:val="21"/>
        </w:rPr>
        <w:t>提案書</w:t>
      </w:r>
      <w:r w:rsidR="00374182">
        <w:rPr>
          <w:rFonts w:asciiTheme="minorEastAsia" w:hAnsiTheme="minorEastAsia" w:hint="eastAsia"/>
          <w:szCs w:val="21"/>
        </w:rPr>
        <w:t>の作成及び提出について」</w:t>
      </w:r>
      <w:r w:rsidR="00CB65BF">
        <w:rPr>
          <w:rFonts w:asciiTheme="minorEastAsia" w:hAnsiTheme="minorEastAsia" w:hint="eastAsia"/>
          <w:szCs w:val="21"/>
        </w:rPr>
        <w:t>で作成・提出した</w:t>
      </w:r>
      <w:r w:rsidR="00374182">
        <w:rPr>
          <w:rFonts w:asciiTheme="minorEastAsia" w:hAnsiTheme="minorEastAsia" w:hint="eastAsia"/>
          <w:szCs w:val="21"/>
        </w:rPr>
        <w:t>資料で行</w:t>
      </w:r>
      <w:r w:rsidR="00792AFC">
        <w:rPr>
          <w:rFonts w:asciiTheme="minorEastAsia" w:hAnsiTheme="minorEastAsia" w:hint="eastAsia"/>
          <w:szCs w:val="21"/>
        </w:rPr>
        <w:t>うこと</w:t>
      </w:r>
      <w:r w:rsidR="00190570">
        <w:rPr>
          <w:rFonts w:asciiTheme="minorEastAsia" w:hAnsiTheme="minorEastAsia" w:hint="eastAsia"/>
          <w:szCs w:val="21"/>
        </w:rPr>
        <w:t>とし、</w:t>
      </w:r>
      <w:r w:rsidRPr="00945461">
        <w:rPr>
          <w:rFonts w:asciiTheme="minorEastAsia" w:hAnsiTheme="minorEastAsia" w:hint="eastAsia"/>
          <w:szCs w:val="21"/>
        </w:rPr>
        <w:t>追加</w:t>
      </w:r>
      <w:r w:rsidR="00C71B77">
        <w:rPr>
          <w:rFonts w:asciiTheme="minorEastAsia" w:hAnsiTheme="minorEastAsia" w:hint="eastAsia"/>
          <w:szCs w:val="21"/>
        </w:rPr>
        <w:t>資料</w:t>
      </w:r>
      <w:r w:rsidRPr="00945461">
        <w:rPr>
          <w:rFonts w:asciiTheme="minorEastAsia" w:hAnsiTheme="minorEastAsia" w:hint="eastAsia"/>
          <w:szCs w:val="21"/>
        </w:rPr>
        <w:t>の配布は</w:t>
      </w:r>
      <w:r w:rsidR="00190570">
        <w:rPr>
          <w:rFonts w:asciiTheme="minorEastAsia" w:hAnsiTheme="minorEastAsia" w:hint="eastAsia"/>
          <w:szCs w:val="21"/>
        </w:rPr>
        <w:t>認めない</w:t>
      </w:r>
      <w:r w:rsidR="00B76EA0">
        <w:rPr>
          <w:rFonts w:asciiTheme="minorEastAsia" w:hAnsiTheme="minorEastAsia" w:hint="eastAsia"/>
          <w:szCs w:val="21"/>
        </w:rPr>
        <w:t>。</w:t>
      </w:r>
    </w:p>
    <w:p w:rsidR="008816D5" w:rsidRDefault="00A53122" w:rsidP="00CD481D">
      <w:pPr>
        <w:ind w:left="850" w:hangingChars="405" w:hanging="850"/>
        <w:rPr>
          <w:rFonts w:asciiTheme="minorEastAsia" w:hAnsiTheme="minorEastAsia"/>
          <w:szCs w:val="21"/>
        </w:rPr>
      </w:pPr>
      <w:r w:rsidRPr="00945461">
        <w:rPr>
          <w:rFonts w:asciiTheme="minorEastAsia" w:hAnsiTheme="minorEastAsia" w:hint="eastAsia"/>
          <w:szCs w:val="21"/>
        </w:rPr>
        <w:t xml:space="preserve">　　　</w:t>
      </w:r>
      <w:r w:rsidR="00910F96">
        <w:rPr>
          <w:rFonts w:asciiTheme="minorEastAsia" w:hAnsiTheme="minorEastAsia" w:hint="eastAsia"/>
          <w:szCs w:val="21"/>
        </w:rPr>
        <w:t>※</w:t>
      </w:r>
      <w:r w:rsidR="008816D5">
        <w:rPr>
          <w:rFonts w:asciiTheme="minorEastAsia" w:hAnsiTheme="minorEastAsia" w:hint="eastAsia"/>
          <w:szCs w:val="21"/>
        </w:rPr>
        <w:t xml:space="preserve">　</w:t>
      </w:r>
      <w:r w:rsidR="00910F96">
        <w:rPr>
          <w:rFonts w:asciiTheme="minorEastAsia" w:hAnsiTheme="minorEastAsia" w:hint="eastAsia"/>
          <w:szCs w:val="21"/>
        </w:rPr>
        <w:t>プレゼンテーション</w:t>
      </w:r>
      <w:r w:rsidRPr="00945461">
        <w:rPr>
          <w:rFonts w:asciiTheme="minorEastAsia" w:hAnsiTheme="minorEastAsia" w:hint="eastAsia"/>
          <w:szCs w:val="21"/>
        </w:rPr>
        <w:t>に器材、プロジェクタなどが必要な場合は、提案者側で準備</w:t>
      </w:r>
      <w:r w:rsidR="001052CE">
        <w:rPr>
          <w:rFonts w:asciiTheme="minorEastAsia" w:hAnsiTheme="minorEastAsia" w:hint="eastAsia"/>
          <w:szCs w:val="21"/>
        </w:rPr>
        <w:t>する</w:t>
      </w:r>
    </w:p>
    <w:p w:rsidR="00A53122" w:rsidRPr="00945461" w:rsidRDefault="00235A44" w:rsidP="008816D5">
      <w:pPr>
        <w:ind w:leftChars="400" w:left="850" w:hangingChars="5" w:hanging="10"/>
        <w:rPr>
          <w:rFonts w:asciiTheme="minorEastAsia" w:hAnsiTheme="minorEastAsia"/>
          <w:szCs w:val="21"/>
        </w:rPr>
      </w:pPr>
      <w:r>
        <w:rPr>
          <w:rFonts w:asciiTheme="minorEastAsia" w:hAnsiTheme="minorEastAsia" w:hint="eastAsia"/>
          <w:szCs w:val="21"/>
        </w:rPr>
        <w:t>こと</w:t>
      </w:r>
      <w:r w:rsidR="00A53122" w:rsidRPr="00945461">
        <w:rPr>
          <w:rFonts w:asciiTheme="minorEastAsia" w:hAnsiTheme="minorEastAsia" w:hint="eastAsia"/>
          <w:szCs w:val="21"/>
        </w:rPr>
        <w:t>。</w:t>
      </w:r>
    </w:p>
    <w:p w:rsidR="004942CB" w:rsidRDefault="00F47EA1" w:rsidP="00637FF1">
      <w:pPr>
        <w:ind w:left="850" w:hangingChars="405" w:hanging="850"/>
        <w:rPr>
          <w:rFonts w:asciiTheme="minorEastAsia" w:hAnsiTheme="minorEastAsia"/>
          <w:szCs w:val="21"/>
        </w:rPr>
      </w:pPr>
      <w:r w:rsidRPr="00945461">
        <w:rPr>
          <w:rFonts w:asciiTheme="minorEastAsia" w:hAnsiTheme="minorEastAsia" w:hint="eastAsia"/>
          <w:szCs w:val="21"/>
        </w:rPr>
        <w:t xml:space="preserve">　</w:t>
      </w:r>
      <w:r w:rsidR="00AB42BC">
        <w:rPr>
          <w:rFonts w:asciiTheme="minorEastAsia" w:hAnsiTheme="minorEastAsia" w:hint="eastAsia"/>
          <w:szCs w:val="21"/>
        </w:rPr>
        <w:t xml:space="preserve">　　※　プレゼンテーションの順番は、</w:t>
      </w:r>
      <w:r w:rsidR="00CB65BF">
        <w:rPr>
          <w:rFonts w:asciiTheme="minorEastAsia" w:hAnsiTheme="minorEastAsia" w:hint="eastAsia"/>
          <w:szCs w:val="21"/>
        </w:rPr>
        <w:t>「</w:t>
      </w:r>
      <w:r w:rsidR="00E61213">
        <w:rPr>
          <w:rFonts w:asciiTheme="minorEastAsia" w:hAnsiTheme="minorEastAsia" w:hint="eastAsia"/>
          <w:szCs w:val="21"/>
        </w:rPr>
        <w:t>10</w:t>
      </w:r>
      <w:r w:rsidR="0052186E" w:rsidRPr="00945461">
        <w:rPr>
          <w:rFonts w:asciiTheme="minorEastAsia" w:hAnsiTheme="minorEastAsia" w:hint="eastAsia"/>
          <w:szCs w:val="21"/>
        </w:rPr>
        <w:t xml:space="preserve">　説明会</w:t>
      </w:r>
      <w:r w:rsidR="00CB65BF">
        <w:rPr>
          <w:rFonts w:asciiTheme="minorEastAsia" w:hAnsiTheme="minorEastAsia" w:hint="eastAsia"/>
          <w:szCs w:val="21"/>
        </w:rPr>
        <w:t>」</w:t>
      </w:r>
      <w:r w:rsidR="000C4F50">
        <w:rPr>
          <w:rFonts w:asciiTheme="minorEastAsia" w:hAnsiTheme="minorEastAsia" w:hint="eastAsia"/>
          <w:szCs w:val="21"/>
        </w:rPr>
        <w:t>にて</w:t>
      </w:r>
      <w:r w:rsidR="0052186E">
        <w:rPr>
          <w:rFonts w:asciiTheme="minorEastAsia" w:hAnsiTheme="minorEastAsia" w:hint="eastAsia"/>
          <w:szCs w:val="21"/>
        </w:rPr>
        <w:t>抽選を行</w:t>
      </w:r>
      <w:r w:rsidR="00037392">
        <w:rPr>
          <w:rFonts w:asciiTheme="minorEastAsia" w:hAnsiTheme="minorEastAsia" w:hint="eastAsia"/>
          <w:szCs w:val="21"/>
        </w:rPr>
        <w:t>う</w:t>
      </w:r>
      <w:r w:rsidR="0052186E">
        <w:rPr>
          <w:rFonts w:asciiTheme="minorEastAsia" w:hAnsiTheme="minorEastAsia" w:hint="eastAsia"/>
          <w:szCs w:val="21"/>
        </w:rPr>
        <w:t>。抽選後に辞退者が出た</w:t>
      </w:r>
    </w:p>
    <w:p w:rsidR="00637FF1" w:rsidRDefault="0052186E" w:rsidP="004942CB">
      <w:pPr>
        <w:ind w:leftChars="400" w:left="850" w:hangingChars="5" w:hanging="10"/>
        <w:rPr>
          <w:rFonts w:asciiTheme="minorEastAsia" w:hAnsiTheme="minorEastAsia"/>
          <w:szCs w:val="21"/>
        </w:rPr>
      </w:pPr>
      <w:r>
        <w:rPr>
          <w:rFonts w:asciiTheme="minorEastAsia" w:hAnsiTheme="minorEastAsia" w:hint="eastAsia"/>
          <w:szCs w:val="21"/>
        </w:rPr>
        <w:t>場合は、</w:t>
      </w:r>
      <w:r w:rsidR="002922F8">
        <w:rPr>
          <w:rFonts w:asciiTheme="minorEastAsia" w:hAnsiTheme="minorEastAsia" w:hint="eastAsia"/>
          <w:szCs w:val="21"/>
        </w:rPr>
        <w:t>順番を</w:t>
      </w:r>
      <w:r>
        <w:rPr>
          <w:rFonts w:asciiTheme="minorEastAsia" w:hAnsiTheme="minorEastAsia" w:hint="eastAsia"/>
          <w:szCs w:val="21"/>
        </w:rPr>
        <w:t>繰上げ</w:t>
      </w:r>
      <w:r w:rsidR="002922F8">
        <w:rPr>
          <w:rFonts w:asciiTheme="minorEastAsia" w:hAnsiTheme="minorEastAsia" w:hint="eastAsia"/>
          <w:szCs w:val="21"/>
        </w:rPr>
        <w:t>るもの</w:t>
      </w:r>
      <w:r>
        <w:rPr>
          <w:rFonts w:asciiTheme="minorEastAsia" w:hAnsiTheme="minorEastAsia" w:hint="eastAsia"/>
          <w:szCs w:val="21"/>
        </w:rPr>
        <w:t>。</w:t>
      </w:r>
    </w:p>
    <w:p w:rsidR="00A53122" w:rsidRPr="00945461" w:rsidRDefault="00F47EA1" w:rsidP="00B37FE4">
      <w:pPr>
        <w:pStyle w:val="Default"/>
        <w:spacing w:line="340" w:lineRule="exact"/>
        <w:ind w:left="619" w:hangingChars="295" w:hanging="619"/>
        <w:rPr>
          <w:rFonts w:asciiTheme="minorEastAsia" w:eastAsiaTheme="minorEastAsia" w:hAnsiTheme="minorEastAsia"/>
          <w:sz w:val="21"/>
          <w:szCs w:val="21"/>
        </w:rPr>
      </w:pPr>
      <w:r w:rsidRPr="00945461">
        <w:rPr>
          <w:rFonts w:asciiTheme="minorEastAsia" w:eastAsiaTheme="minorEastAsia" w:hAnsiTheme="minorEastAsia" w:hint="eastAsia"/>
          <w:sz w:val="21"/>
          <w:szCs w:val="21"/>
        </w:rPr>
        <w:t>（４）</w:t>
      </w:r>
      <w:r w:rsidR="00A53122" w:rsidRPr="00945461">
        <w:rPr>
          <w:rFonts w:asciiTheme="minorEastAsia" w:eastAsiaTheme="minorEastAsia" w:hAnsiTheme="minorEastAsia" w:hint="eastAsia"/>
          <w:sz w:val="21"/>
          <w:szCs w:val="21"/>
        </w:rPr>
        <w:t xml:space="preserve">評価項目　　　</w:t>
      </w:r>
    </w:p>
    <w:tbl>
      <w:tblPr>
        <w:tblStyle w:val="a3"/>
        <w:tblW w:w="0" w:type="auto"/>
        <w:tblInd w:w="675" w:type="dxa"/>
        <w:tblLook w:val="04A0" w:firstRow="1" w:lastRow="0" w:firstColumn="1" w:lastColumn="0" w:noHBand="0" w:noVBand="1"/>
      </w:tblPr>
      <w:tblGrid>
        <w:gridCol w:w="1387"/>
        <w:gridCol w:w="2623"/>
        <w:gridCol w:w="3855"/>
        <w:gridCol w:w="748"/>
      </w:tblGrid>
      <w:tr w:rsidR="00982ED5" w:rsidRPr="00945461" w:rsidTr="008018EC">
        <w:trPr>
          <w:trHeight w:val="568"/>
        </w:trPr>
        <w:tc>
          <w:tcPr>
            <w:tcW w:w="1418" w:type="dxa"/>
            <w:vAlign w:val="center"/>
          </w:tcPr>
          <w:p w:rsidR="00982ED5" w:rsidRPr="00945461" w:rsidRDefault="00982ED5" w:rsidP="008018EC">
            <w:pPr>
              <w:jc w:val="center"/>
              <w:rPr>
                <w:rFonts w:asciiTheme="minorEastAsia" w:hAnsiTheme="minorEastAsia"/>
                <w:szCs w:val="21"/>
              </w:rPr>
            </w:pPr>
            <w:r w:rsidRPr="00945461">
              <w:rPr>
                <w:rFonts w:asciiTheme="minorEastAsia" w:hAnsiTheme="minorEastAsia" w:hint="eastAsia"/>
                <w:szCs w:val="21"/>
              </w:rPr>
              <w:t>評価項目</w:t>
            </w:r>
          </w:p>
        </w:tc>
        <w:tc>
          <w:tcPr>
            <w:tcW w:w="2693" w:type="dxa"/>
            <w:vAlign w:val="center"/>
          </w:tcPr>
          <w:p w:rsidR="00982ED5" w:rsidRPr="00945461" w:rsidRDefault="00982ED5" w:rsidP="008018EC">
            <w:pPr>
              <w:jc w:val="center"/>
              <w:rPr>
                <w:rFonts w:asciiTheme="minorEastAsia" w:hAnsiTheme="minorEastAsia"/>
                <w:szCs w:val="21"/>
              </w:rPr>
            </w:pPr>
            <w:r>
              <w:rPr>
                <w:rFonts w:asciiTheme="minorEastAsia" w:hAnsiTheme="minorEastAsia" w:hint="eastAsia"/>
                <w:szCs w:val="21"/>
              </w:rPr>
              <w:t>内　　　　容</w:t>
            </w:r>
          </w:p>
        </w:tc>
        <w:tc>
          <w:tcPr>
            <w:tcW w:w="3969" w:type="dxa"/>
            <w:vAlign w:val="center"/>
          </w:tcPr>
          <w:p w:rsidR="00982ED5" w:rsidRDefault="00982ED5" w:rsidP="008018EC">
            <w:pPr>
              <w:jc w:val="center"/>
              <w:rPr>
                <w:rFonts w:asciiTheme="minorEastAsia" w:hAnsiTheme="minorEastAsia"/>
                <w:szCs w:val="21"/>
              </w:rPr>
            </w:pPr>
            <w:r>
              <w:rPr>
                <w:rFonts w:asciiTheme="minorEastAsia" w:hAnsiTheme="minorEastAsia" w:hint="eastAsia"/>
                <w:szCs w:val="21"/>
              </w:rPr>
              <w:t>詳　　細</w:t>
            </w:r>
          </w:p>
        </w:tc>
        <w:tc>
          <w:tcPr>
            <w:tcW w:w="759" w:type="dxa"/>
            <w:vAlign w:val="center"/>
          </w:tcPr>
          <w:p w:rsidR="00982ED5" w:rsidRDefault="00982ED5" w:rsidP="008018EC">
            <w:pPr>
              <w:jc w:val="center"/>
              <w:rPr>
                <w:rFonts w:asciiTheme="minorEastAsia" w:hAnsiTheme="minorEastAsia"/>
                <w:szCs w:val="21"/>
              </w:rPr>
            </w:pPr>
            <w:r>
              <w:rPr>
                <w:rFonts w:asciiTheme="minorEastAsia" w:hAnsiTheme="minorEastAsia" w:hint="eastAsia"/>
                <w:szCs w:val="21"/>
              </w:rPr>
              <w:t>配点</w:t>
            </w:r>
          </w:p>
        </w:tc>
      </w:tr>
      <w:tr w:rsidR="00982ED5" w:rsidRPr="00945461" w:rsidTr="00982ED5">
        <w:trPr>
          <w:trHeight w:val="629"/>
        </w:trPr>
        <w:tc>
          <w:tcPr>
            <w:tcW w:w="1418" w:type="dxa"/>
            <w:vMerge w:val="restart"/>
            <w:vAlign w:val="center"/>
          </w:tcPr>
          <w:p w:rsidR="00982ED5" w:rsidRPr="00945461" w:rsidRDefault="00982ED5" w:rsidP="00982ED5">
            <w:pPr>
              <w:rPr>
                <w:rFonts w:asciiTheme="minorEastAsia" w:hAnsiTheme="minorEastAsia"/>
                <w:szCs w:val="21"/>
              </w:rPr>
            </w:pPr>
            <w:r w:rsidRPr="00945461">
              <w:rPr>
                <w:rFonts w:asciiTheme="minorEastAsia" w:hAnsiTheme="minorEastAsia" w:hint="eastAsia"/>
                <w:szCs w:val="21"/>
              </w:rPr>
              <w:t>1</w:t>
            </w:r>
            <w:r>
              <w:rPr>
                <w:rFonts w:asciiTheme="minorEastAsia" w:hAnsiTheme="minorEastAsia" w:hint="eastAsia"/>
                <w:szCs w:val="21"/>
              </w:rPr>
              <w:t xml:space="preserve"> </w:t>
            </w:r>
            <w:r w:rsidRPr="00CF3871">
              <w:rPr>
                <w:rFonts w:asciiTheme="minorEastAsia" w:hAnsiTheme="minorEastAsia" w:hint="eastAsia"/>
                <w:szCs w:val="21"/>
              </w:rPr>
              <w:t>会場配置･</w:t>
            </w:r>
            <w:r>
              <w:rPr>
                <w:rFonts w:asciiTheme="minorEastAsia" w:hAnsiTheme="minorEastAsia" w:hint="eastAsia"/>
                <w:szCs w:val="21"/>
              </w:rPr>
              <w:t xml:space="preserve"> </w:t>
            </w:r>
            <w:r w:rsidRPr="00CF3871">
              <w:rPr>
                <w:rFonts w:asciiTheme="minorEastAsia" w:hAnsiTheme="minorEastAsia" w:hint="eastAsia"/>
                <w:szCs w:val="21"/>
              </w:rPr>
              <w:t>装飾</w:t>
            </w:r>
          </w:p>
        </w:tc>
        <w:tc>
          <w:tcPr>
            <w:tcW w:w="2693" w:type="dxa"/>
            <w:vAlign w:val="center"/>
          </w:tcPr>
          <w:p w:rsidR="00982ED5" w:rsidRPr="00945461" w:rsidRDefault="00982ED5" w:rsidP="00CF3871">
            <w:pPr>
              <w:rPr>
                <w:rFonts w:asciiTheme="minorEastAsia" w:hAnsiTheme="minorEastAsia"/>
                <w:szCs w:val="21"/>
              </w:rPr>
            </w:pPr>
            <w:r>
              <w:rPr>
                <w:rFonts w:asciiTheme="minorEastAsia" w:hAnsiTheme="minorEastAsia" w:hint="eastAsia"/>
                <w:szCs w:val="21"/>
              </w:rPr>
              <w:t>会場レイアウト</w:t>
            </w:r>
          </w:p>
        </w:tc>
        <w:tc>
          <w:tcPr>
            <w:tcW w:w="3969" w:type="dxa"/>
            <w:vAlign w:val="center"/>
          </w:tcPr>
          <w:p w:rsidR="00982ED5" w:rsidRDefault="005A1F31" w:rsidP="005A1F31">
            <w:pPr>
              <w:rPr>
                <w:rFonts w:asciiTheme="minorEastAsia" w:hAnsiTheme="minorEastAsia"/>
                <w:szCs w:val="21"/>
              </w:rPr>
            </w:pPr>
            <w:r>
              <w:rPr>
                <w:rFonts w:asciiTheme="minorEastAsia" w:hAnsiTheme="minorEastAsia" w:hint="eastAsia"/>
                <w:szCs w:val="21"/>
              </w:rPr>
              <w:t>集客性</w:t>
            </w:r>
            <w:r w:rsidR="00982ED5">
              <w:rPr>
                <w:rFonts w:asciiTheme="minorEastAsia" w:hAnsiTheme="minorEastAsia" w:hint="eastAsia"/>
                <w:szCs w:val="21"/>
              </w:rPr>
              <w:t>安全性</w:t>
            </w:r>
            <w:r w:rsidR="00C850B8">
              <w:rPr>
                <w:rFonts w:asciiTheme="minorEastAsia" w:hAnsiTheme="minorEastAsia" w:hint="eastAsia"/>
                <w:szCs w:val="21"/>
              </w:rPr>
              <w:t>、</w:t>
            </w:r>
            <w:r w:rsidR="00D664D9">
              <w:rPr>
                <w:rFonts w:asciiTheme="minorEastAsia" w:hAnsiTheme="minorEastAsia" w:hint="eastAsia"/>
                <w:szCs w:val="21"/>
              </w:rPr>
              <w:t>感染症</w:t>
            </w:r>
            <w:r w:rsidR="00C850B8">
              <w:rPr>
                <w:rFonts w:asciiTheme="minorEastAsia" w:hAnsiTheme="minorEastAsia" w:hint="eastAsia"/>
                <w:szCs w:val="21"/>
              </w:rPr>
              <w:t>対策</w:t>
            </w:r>
            <w:r w:rsidR="00D664D9">
              <w:rPr>
                <w:rFonts w:asciiTheme="minorEastAsia" w:hAnsiTheme="minorEastAsia" w:hint="eastAsia"/>
                <w:szCs w:val="21"/>
              </w:rPr>
              <w:t>の実施レベル</w:t>
            </w:r>
            <w:r>
              <w:rPr>
                <w:rFonts w:asciiTheme="minorEastAsia" w:hAnsiTheme="minorEastAsia" w:hint="eastAsia"/>
                <w:szCs w:val="21"/>
              </w:rPr>
              <w:t>、来場者導線の工夫</w:t>
            </w:r>
          </w:p>
        </w:tc>
        <w:tc>
          <w:tcPr>
            <w:tcW w:w="759" w:type="dxa"/>
            <w:vAlign w:val="center"/>
          </w:tcPr>
          <w:p w:rsidR="00982ED5" w:rsidRPr="00C850B8" w:rsidRDefault="00D9649E" w:rsidP="00982ED5">
            <w:pPr>
              <w:jc w:val="center"/>
              <w:rPr>
                <w:rFonts w:asciiTheme="minorEastAsia" w:hAnsiTheme="minorEastAsia"/>
                <w:dstrike/>
                <w:szCs w:val="21"/>
              </w:rPr>
            </w:pPr>
            <w:r w:rsidRPr="00C850B8">
              <w:rPr>
                <w:rFonts w:asciiTheme="minorEastAsia" w:hAnsiTheme="minorEastAsia" w:hint="eastAsia"/>
                <w:szCs w:val="21"/>
              </w:rPr>
              <w:t>5</w:t>
            </w:r>
          </w:p>
        </w:tc>
      </w:tr>
      <w:tr w:rsidR="00982ED5" w:rsidRPr="00945461" w:rsidTr="00982ED5">
        <w:trPr>
          <w:trHeight w:val="363"/>
        </w:trPr>
        <w:tc>
          <w:tcPr>
            <w:tcW w:w="1418" w:type="dxa"/>
            <w:vMerge/>
            <w:vAlign w:val="center"/>
          </w:tcPr>
          <w:p w:rsidR="00982ED5" w:rsidRPr="00945461" w:rsidRDefault="00982ED5" w:rsidP="00CF3871">
            <w:pPr>
              <w:rPr>
                <w:rFonts w:asciiTheme="minorEastAsia" w:hAnsiTheme="minorEastAsia"/>
                <w:szCs w:val="21"/>
              </w:rPr>
            </w:pPr>
          </w:p>
        </w:tc>
        <w:tc>
          <w:tcPr>
            <w:tcW w:w="2693" w:type="dxa"/>
            <w:vAlign w:val="center"/>
          </w:tcPr>
          <w:p w:rsidR="00982ED5" w:rsidRPr="00945461" w:rsidRDefault="00982ED5" w:rsidP="00391B7E">
            <w:pPr>
              <w:rPr>
                <w:rFonts w:asciiTheme="minorEastAsia" w:hAnsiTheme="minorEastAsia"/>
                <w:szCs w:val="21"/>
              </w:rPr>
            </w:pPr>
            <w:r>
              <w:rPr>
                <w:rFonts w:asciiTheme="minorEastAsia" w:hAnsiTheme="minorEastAsia" w:hint="eastAsia"/>
                <w:szCs w:val="21"/>
              </w:rPr>
              <w:t>ステージバックパネル・入場門（デザインイメージ）</w:t>
            </w:r>
          </w:p>
        </w:tc>
        <w:tc>
          <w:tcPr>
            <w:tcW w:w="3969" w:type="dxa"/>
            <w:vAlign w:val="center"/>
          </w:tcPr>
          <w:p w:rsidR="00982ED5" w:rsidRDefault="00982ED5" w:rsidP="00A01753">
            <w:pPr>
              <w:rPr>
                <w:rFonts w:asciiTheme="minorEastAsia" w:hAnsiTheme="minorEastAsia"/>
                <w:szCs w:val="21"/>
              </w:rPr>
            </w:pPr>
            <w:r>
              <w:rPr>
                <w:rFonts w:asciiTheme="minorEastAsia" w:hAnsiTheme="minorEastAsia" w:hint="eastAsia"/>
                <w:szCs w:val="21"/>
              </w:rPr>
              <w:t>開催テーマ等との整合性、集客性、</w:t>
            </w:r>
          </w:p>
          <w:p w:rsidR="00982ED5" w:rsidRDefault="00982ED5" w:rsidP="00A01753">
            <w:pPr>
              <w:rPr>
                <w:rFonts w:asciiTheme="minorEastAsia" w:hAnsiTheme="minorEastAsia"/>
                <w:szCs w:val="21"/>
              </w:rPr>
            </w:pPr>
            <w:r>
              <w:rPr>
                <w:rFonts w:asciiTheme="minorEastAsia" w:hAnsiTheme="minorEastAsia" w:hint="eastAsia"/>
                <w:szCs w:val="21"/>
              </w:rPr>
              <w:t>来場促進</w:t>
            </w:r>
          </w:p>
        </w:tc>
        <w:tc>
          <w:tcPr>
            <w:tcW w:w="759" w:type="dxa"/>
            <w:vAlign w:val="center"/>
          </w:tcPr>
          <w:p w:rsidR="00982ED5" w:rsidRDefault="00982ED5" w:rsidP="00982ED5">
            <w:pPr>
              <w:jc w:val="center"/>
              <w:rPr>
                <w:rFonts w:asciiTheme="minorEastAsia" w:hAnsiTheme="minorEastAsia"/>
                <w:szCs w:val="21"/>
              </w:rPr>
            </w:pPr>
            <w:r>
              <w:rPr>
                <w:rFonts w:asciiTheme="minorEastAsia" w:hAnsiTheme="minorEastAsia" w:hint="eastAsia"/>
                <w:szCs w:val="21"/>
              </w:rPr>
              <w:t>5</w:t>
            </w:r>
          </w:p>
        </w:tc>
      </w:tr>
      <w:tr w:rsidR="00982ED5" w:rsidRPr="00945461" w:rsidTr="00982ED5">
        <w:trPr>
          <w:trHeight w:val="651"/>
        </w:trPr>
        <w:tc>
          <w:tcPr>
            <w:tcW w:w="1418" w:type="dxa"/>
            <w:vMerge w:val="restart"/>
            <w:vAlign w:val="center"/>
          </w:tcPr>
          <w:p w:rsidR="00982ED5" w:rsidRPr="00945461" w:rsidRDefault="00982ED5" w:rsidP="00CF3871">
            <w:pPr>
              <w:rPr>
                <w:rFonts w:asciiTheme="minorEastAsia" w:hAnsiTheme="minorEastAsia"/>
                <w:szCs w:val="21"/>
              </w:rPr>
            </w:pPr>
            <w:r w:rsidRPr="00945461">
              <w:rPr>
                <w:rFonts w:asciiTheme="minorEastAsia" w:hAnsiTheme="minorEastAsia" w:hint="eastAsia"/>
                <w:szCs w:val="21"/>
              </w:rPr>
              <w:t>2</w:t>
            </w:r>
            <w:r>
              <w:rPr>
                <w:rFonts w:asciiTheme="minorEastAsia" w:hAnsiTheme="minorEastAsia" w:hint="eastAsia"/>
                <w:szCs w:val="21"/>
              </w:rPr>
              <w:t xml:space="preserve"> </w:t>
            </w:r>
            <w:r w:rsidRPr="00CF3871">
              <w:rPr>
                <w:rFonts w:asciiTheme="minorEastAsia" w:hAnsiTheme="minorEastAsia" w:hint="eastAsia"/>
                <w:szCs w:val="21"/>
              </w:rPr>
              <w:t>イベント</w:t>
            </w:r>
          </w:p>
        </w:tc>
        <w:tc>
          <w:tcPr>
            <w:tcW w:w="2693" w:type="dxa"/>
            <w:vAlign w:val="center"/>
          </w:tcPr>
          <w:p w:rsidR="00982ED5" w:rsidRPr="00945461" w:rsidRDefault="00982ED5" w:rsidP="00CF3871">
            <w:pPr>
              <w:rPr>
                <w:rFonts w:asciiTheme="minorEastAsia" w:hAnsiTheme="minorEastAsia"/>
                <w:szCs w:val="21"/>
              </w:rPr>
            </w:pPr>
            <w:r>
              <w:rPr>
                <w:rFonts w:asciiTheme="minorEastAsia" w:hAnsiTheme="minorEastAsia" w:hint="eastAsia"/>
                <w:szCs w:val="21"/>
              </w:rPr>
              <w:t>オープニングセレモニー</w:t>
            </w:r>
          </w:p>
        </w:tc>
        <w:tc>
          <w:tcPr>
            <w:tcW w:w="3969" w:type="dxa"/>
            <w:vMerge w:val="restart"/>
            <w:vAlign w:val="center"/>
          </w:tcPr>
          <w:p w:rsidR="00982ED5" w:rsidRDefault="00982ED5" w:rsidP="00A01753">
            <w:pPr>
              <w:rPr>
                <w:rFonts w:asciiTheme="minorEastAsia" w:hAnsiTheme="minorEastAsia"/>
                <w:szCs w:val="21"/>
              </w:rPr>
            </w:pPr>
            <w:r>
              <w:rPr>
                <w:rFonts w:asciiTheme="minorEastAsia" w:hAnsiTheme="minorEastAsia" w:hint="eastAsia"/>
                <w:szCs w:val="21"/>
              </w:rPr>
              <w:t>開催テーマ等との整合性、華やかさ</w:t>
            </w:r>
          </w:p>
          <w:p w:rsidR="00982ED5" w:rsidRDefault="00982ED5" w:rsidP="00A01753">
            <w:pPr>
              <w:rPr>
                <w:rFonts w:asciiTheme="minorEastAsia" w:hAnsiTheme="minorEastAsia"/>
                <w:szCs w:val="21"/>
              </w:rPr>
            </w:pPr>
            <w:r>
              <w:rPr>
                <w:rFonts w:asciiTheme="minorEastAsia" w:hAnsiTheme="minorEastAsia" w:hint="eastAsia"/>
                <w:szCs w:val="21"/>
              </w:rPr>
              <w:t>盛り上がり、話題性、</w:t>
            </w:r>
          </w:p>
          <w:p w:rsidR="00982ED5" w:rsidRDefault="00982ED5" w:rsidP="00A01753">
            <w:pPr>
              <w:rPr>
                <w:rFonts w:asciiTheme="minorEastAsia" w:hAnsiTheme="minorEastAsia"/>
                <w:szCs w:val="21"/>
              </w:rPr>
            </w:pPr>
            <w:r>
              <w:rPr>
                <w:rFonts w:asciiTheme="minorEastAsia" w:hAnsiTheme="minorEastAsia" w:hint="eastAsia"/>
                <w:szCs w:val="21"/>
              </w:rPr>
              <w:t>インパクト、集客性　ＰＲ効果</w:t>
            </w:r>
          </w:p>
        </w:tc>
        <w:tc>
          <w:tcPr>
            <w:tcW w:w="759" w:type="dxa"/>
            <w:vAlign w:val="center"/>
          </w:tcPr>
          <w:p w:rsidR="00982ED5" w:rsidRDefault="00982ED5" w:rsidP="00982ED5">
            <w:pPr>
              <w:jc w:val="center"/>
              <w:rPr>
                <w:rFonts w:asciiTheme="minorEastAsia" w:hAnsiTheme="minorEastAsia"/>
                <w:szCs w:val="21"/>
              </w:rPr>
            </w:pPr>
            <w:r>
              <w:rPr>
                <w:rFonts w:asciiTheme="minorEastAsia" w:hAnsiTheme="minorEastAsia" w:hint="eastAsia"/>
                <w:szCs w:val="21"/>
              </w:rPr>
              <w:t>5</w:t>
            </w:r>
          </w:p>
        </w:tc>
      </w:tr>
      <w:tr w:rsidR="00982ED5" w:rsidRPr="00945461" w:rsidTr="00982ED5">
        <w:trPr>
          <w:trHeight w:val="614"/>
        </w:trPr>
        <w:tc>
          <w:tcPr>
            <w:tcW w:w="1418" w:type="dxa"/>
            <w:vMerge/>
            <w:vAlign w:val="center"/>
          </w:tcPr>
          <w:p w:rsidR="00982ED5" w:rsidRPr="00945461" w:rsidRDefault="00982ED5" w:rsidP="00CF3871">
            <w:pPr>
              <w:rPr>
                <w:rFonts w:asciiTheme="minorEastAsia" w:hAnsiTheme="minorEastAsia"/>
                <w:szCs w:val="21"/>
              </w:rPr>
            </w:pPr>
          </w:p>
        </w:tc>
        <w:tc>
          <w:tcPr>
            <w:tcW w:w="2693" w:type="dxa"/>
            <w:vAlign w:val="center"/>
          </w:tcPr>
          <w:p w:rsidR="00982ED5" w:rsidRPr="00945461" w:rsidRDefault="00982ED5" w:rsidP="00CF3871">
            <w:pPr>
              <w:rPr>
                <w:rFonts w:asciiTheme="minorEastAsia" w:hAnsiTheme="minorEastAsia"/>
                <w:szCs w:val="21"/>
              </w:rPr>
            </w:pPr>
            <w:r>
              <w:rPr>
                <w:rFonts w:asciiTheme="minorEastAsia" w:hAnsiTheme="minorEastAsia" w:hint="eastAsia"/>
                <w:szCs w:val="21"/>
              </w:rPr>
              <w:t>ステージイベント</w:t>
            </w:r>
          </w:p>
        </w:tc>
        <w:tc>
          <w:tcPr>
            <w:tcW w:w="3969" w:type="dxa"/>
            <w:vMerge/>
            <w:vAlign w:val="center"/>
          </w:tcPr>
          <w:p w:rsidR="00982ED5" w:rsidRDefault="00982ED5" w:rsidP="00A01753">
            <w:pPr>
              <w:rPr>
                <w:rFonts w:asciiTheme="minorEastAsia" w:hAnsiTheme="minorEastAsia"/>
                <w:szCs w:val="21"/>
              </w:rPr>
            </w:pPr>
          </w:p>
        </w:tc>
        <w:tc>
          <w:tcPr>
            <w:tcW w:w="759" w:type="dxa"/>
            <w:vAlign w:val="center"/>
          </w:tcPr>
          <w:p w:rsidR="00982ED5" w:rsidRDefault="00982ED5" w:rsidP="00982ED5">
            <w:pPr>
              <w:jc w:val="center"/>
              <w:rPr>
                <w:rFonts w:asciiTheme="minorEastAsia" w:hAnsiTheme="minorEastAsia"/>
                <w:szCs w:val="21"/>
              </w:rPr>
            </w:pPr>
            <w:r>
              <w:rPr>
                <w:rFonts w:asciiTheme="minorEastAsia" w:hAnsiTheme="minorEastAsia" w:hint="eastAsia"/>
                <w:szCs w:val="21"/>
              </w:rPr>
              <w:t>10</w:t>
            </w:r>
          </w:p>
        </w:tc>
      </w:tr>
      <w:tr w:rsidR="00982ED5" w:rsidRPr="00945461" w:rsidTr="00982ED5">
        <w:trPr>
          <w:trHeight w:val="622"/>
        </w:trPr>
        <w:tc>
          <w:tcPr>
            <w:tcW w:w="1418" w:type="dxa"/>
            <w:vMerge/>
            <w:vAlign w:val="center"/>
          </w:tcPr>
          <w:p w:rsidR="00982ED5" w:rsidRDefault="00982ED5" w:rsidP="00CF3871">
            <w:pPr>
              <w:rPr>
                <w:rFonts w:asciiTheme="minorEastAsia" w:hAnsiTheme="minorEastAsia"/>
                <w:szCs w:val="21"/>
              </w:rPr>
            </w:pPr>
          </w:p>
        </w:tc>
        <w:tc>
          <w:tcPr>
            <w:tcW w:w="2693" w:type="dxa"/>
            <w:vAlign w:val="center"/>
          </w:tcPr>
          <w:p w:rsidR="00982ED5" w:rsidRPr="00945461" w:rsidRDefault="00982ED5" w:rsidP="00982ED5">
            <w:pPr>
              <w:rPr>
                <w:rFonts w:asciiTheme="minorEastAsia" w:hAnsiTheme="minorEastAsia"/>
                <w:szCs w:val="21"/>
              </w:rPr>
            </w:pPr>
            <w:r>
              <w:rPr>
                <w:rFonts w:asciiTheme="minorEastAsia" w:hAnsiTheme="minorEastAsia" w:hint="eastAsia"/>
                <w:szCs w:val="21"/>
              </w:rPr>
              <w:t>フロアイベント</w:t>
            </w:r>
          </w:p>
        </w:tc>
        <w:tc>
          <w:tcPr>
            <w:tcW w:w="3969" w:type="dxa"/>
            <w:vMerge/>
            <w:vAlign w:val="center"/>
          </w:tcPr>
          <w:p w:rsidR="00982ED5" w:rsidRDefault="00982ED5" w:rsidP="00A01753">
            <w:pPr>
              <w:rPr>
                <w:rFonts w:asciiTheme="minorEastAsia" w:hAnsiTheme="minorEastAsia"/>
                <w:szCs w:val="21"/>
              </w:rPr>
            </w:pPr>
          </w:p>
        </w:tc>
        <w:tc>
          <w:tcPr>
            <w:tcW w:w="759" w:type="dxa"/>
            <w:vAlign w:val="center"/>
          </w:tcPr>
          <w:p w:rsidR="00982ED5" w:rsidRDefault="00982ED5" w:rsidP="00982ED5">
            <w:pPr>
              <w:jc w:val="center"/>
              <w:rPr>
                <w:rFonts w:asciiTheme="minorEastAsia" w:hAnsiTheme="minorEastAsia"/>
                <w:szCs w:val="21"/>
              </w:rPr>
            </w:pPr>
            <w:r>
              <w:rPr>
                <w:rFonts w:asciiTheme="minorEastAsia" w:hAnsiTheme="minorEastAsia" w:hint="eastAsia"/>
                <w:szCs w:val="21"/>
              </w:rPr>
              <w:t>5</w:t>
            </w:r>
          </w:p>
        </w:tc>
      </w:tr>
      <w:tr w:rsidR="00982ED5" w:rsidRPr="00945461" w:rsidTr="00982ED5">
        <w:trPr>
          <w:trHeight w:val="363"/>
        </w:trPr>
        <w:tc>
          <w:tcPr>
            <w:tcW w:w="1418" w:type="dxa"/>
            <w:vMerge w:val="restart"/>
            <w:vAlign w:val="center"/>
          </w:tcPr>
          <w:p w:rsidR="00982ED5" w:rsidRPr="00945461" w:rsidRDefault="00982ED5" w:rsidP="00CF3871">
            <w:pPr>
              <w:rPr>
                <w:rFonts w:asciiTheme="minorEastAsia" w:hAnsiTheme="minorEastAsia"/>
                <w:szCs w:val="21"/>
              </w:rPr>
            </w:pPr>
            <w:r w:rsidRPr="00945461">
              <w:rPr>
                <w:rFonts w:asciiTheme="minorEastAsia" w:hAnsiTheme="minorEastAsia" w:hint="eastAsia"/>
                <w:szCs w:val="21"/>
              </w:rPr>
              <w:t>3</w:t>
            </w:r>
            <w:r>
              <w:rPr>
                <w:rFonts w:asciiTheme="minorEastAsia" w:hAnsiTheme="minorEastAsia" w:hint="eastAsia"/>
                <w:szCs w:val="21"/>
              </w:rPr>
              <w:t xml:space="preserve"> </w:t>
            </w:r>
            <w:r w:rsidRPr="00CF3871">
              <w:rPr>
                <w:rFonts w:asciiTheme="minorEastAsia" w:hAnsiTheme="minorEastAsia" w:hint="eastAsia"/>
                <w:szCs w:val="21"/>
              </w:rPr>
              <w:t>広報宣伝</w:t>
            </w:r>
          </w:p>
        </w:tc>
        <w:tc>
          <w:tcPr>
            <w:tcW w:w="2693" w:type="dxa"/>
            <w:vAlign w:val="center"/>
          </w:tcPr>
          <w:p w:rsidR="00982ED5" w:rsidRPr="00945461" w:rsidRDefault="00982ED5" w:rsidP="0095518E">
            <w:pPr>
              <w:rPr>
                <w:rFonts w:asciiTheme="minorEastAsia" w:hAnsiTheme="minorEastAsia"/>
                <w:szCs w:val="21"/>
              </w:rPr>
            </w:pPr>
            <w:r>
              <w:rPr>
                <w:rFonts w:asciiTheme="minorEastAsia" w:hAnsiTheme="minorEastAsia" w:hint="eastAsia"/>
                <w:szCs w:val="21"/>
              </w:rPr>
              <w:t>ポスター・チラシ（デザイン</w:t>
            </w:r>
            <w:r w:rsidR="00126A48">
              <w:rPr>
                <w:rFonts w:asciiTheme="minorEastAsia" w:hAnsiTheme="minorEastAsia" w:hint="eastAsia"/>
                <w:szCs w:val="21"/>
              </w:rPr>
              <w:t>ラフ又は</w:t>
            </w:r>
            <w:r>
              <w:rPr>
                <w:rFonts w:asciiTheme="minorEastAsia" w:hAnsiTheme="minorEastAsia" w:hint="eastAsia"/>
                <w:szCs w:val="21"/>
              </w:rPr>
              <w:t>イメージ）</w:t>
            </w:r>
          </w:p>
        </w:tc>
        <w:tc>
          <w:tcPr>
            <w:tcW w:w="3969" w:type="dxa"/>
            <w:vMerge w:val="restart"/>
            <w:vAlign w:val="center"/>
          </w:tcPr>
          <w:p w:rsidR="00982ED5" w:rsidRDefault="00982ED5" w:rsidP="00A01753">
            <w:pPr>
              <w:rPr>
                <w:rFonts w:asciiTheme="minorEastAsia" w:hAnsiTheme="minorEastAsia"/>
                <w:szCs w:val="21"/>
              </w:rPr>
            </w:pPr>
            <w:r>
              <w:rPr>
                <w:rFonts w:asciiTheme="minorEastAsia" w:hAnsiTheme="minorEastAsia" w:hint="eastAsia"/>
                <w:szCs w:val="21"/>
              </w:rPr>
              <w:t>開催テーマ等の整合性、広告効果</w:t>
            </w:r>
          </w:p>
          <w:p w:rsidR="00982ED5" w:rsidRDefault="00982ED5" w:rsidP="00A01753">
            <w:pPr>
              <w:rPr>
                <w:rFonts w:asciiTheme="minorEastAsia" w:hAnsiTheme="minorEastAsia"/>
                <w:szCs w:val="21"/>
              </w:rPr>
            </w:pPr>
            <w:r>
              <w:rPr>
                <w:rFonts w:asciiTheme="minorEastAsia" w:hAnsiTheme="minorEastAsia" w:hint="eastAsia"/>
                <w:szCs w:val="21"/>
              </w:rPr>
              <w:t>広報ツール、集客性、独自性、</w:t>
            </w:r>
          </w:p>
        </w:tc>
        <w:tc>
          <w:tcPr>
            <w:tcW w:w="759" w:type="dxa"/>
            <w:vAlign w:val="center"/>
          </w:tcPr>
          <w:p w:rsidR="00982ED5" w:rsidRDefault="00982ED5" w:rsidP="00982ED5">
            <w:pPr>
              <w:jc w:val="center"/>
              <w:rPr>
                <w:rFonts w:asciiTheme="minorEastAsia" w:hAnsiTheme="minorEastAsia"/>
                <w:szCs w:val="21"/>
              </w:rPr>
            </w:pPr>
            <w:r>
              <w:rPr>
                <w:rFonts w:asciiTheme="minorEastAsia" w:hAnsiTheme="minorEastAsia" w:hint="eastAsia"/>
                <w:szCs w:val="21"/>
              </w:rPr>
              <w:t>5</w:t>
            </w:r>
          </w:p>
        </w:tc>
      </w:tr>
      <w:tr w:rsidR="00982ED5" w:rsidRPr="00945461" w:rsidTr="00982ED5">
        <w:trPr>
          <w:trHeight w:val="704"/>
        </w:trPr>
        <w:tc>
          <w:tcPr>
            <w:tcW w:w="1418" w:type="dxa"/>
            <w:vMerge/>
            <w:vAlign w:val="center"/>
          </w:tcPr>
          <w:p w:rsidR="00982ED5" w:rsidRDefault="00982ED5" w:rsidP="00CF3871">
            <w:pPr>
              <w:rPr>
                <w:rFonts w:asciiTheme="minorEastAsia" w:hAnsiTheme="minorEastAsia"/>
                <w:szCs w:val="21"/>
              </w:rPr>
            </w:pPr>
          </w:p>
        </w:tc>
        <w:tc>
          <w:tcPr>
            <w:tcW w:w="2693" w:type="dxa"/>
            <w:vAlign w:val="center"/>
          </w:tcPr>
          <w:p w:rsidR="00982ED5" w:rsidRPr="00945461" w:rsidRDefault="00982ED5" w:rsidP="00CF3871">
            <w:pPr>
              <w:rPr>
                <w:rFonts w:asciiTheme="minorEastAsia" w:hAnsiTheme="minorEastAsia"/>
                <w:szCs w:val="21"/>
              </w:rPr>
            </w:pPr>
            <w:r>
              <w:rPr>
                <w:rFonts w:asciiTheme="minorEastAsia" w:hAnsiTheme="minorEastAsia"/>
                <w:szCs w:val="21"/>
              </w:rPr>
              <w:t>広報</w:t>
            </w:r>
            <w:r>
              <w:rPr>
                <w:rFonts w:asciiTheme="minorEastAsia" w:hAnsiTheme="minorEastAsia" w:hint="eastAsia"/>
                <w:szCs w:val="21"/>
              </w:rPr>
              <w:t>媒体及び方法</w:t>
            </w:r>
          </w:p>
        </w:tc>
        <w:tc>
          <w:tcPr>
            <w:tcW w:w="3969" w:type="dxa"/>
            <w:vMerge/>
          </w:tcPr>
          <w:p w:rsidR="00982ED5" w:rsidRDefault="00982ED5" w:rsidP="00E61213">
            <w:pPr>
              <w:rPr>
                <w:rFonts w:asciiTheme="minorEastAsia" w:hAnsiTheme="minorEastAsia"/>
                <w:szCs w:val="21"/>
              </w:rPr>
            </w:pPr>
          </w:p>
        </w:tc>
        <w:tc>
          <w:tcPr>
            <w:tcW w:w="759" w:type="dxa"/>
            <w:vAlign w:val="center"/>
          </w:tcPr>
          <w:p w:rsidR="00982ED5" w:rsidRDefault="00982ED5" w:rsidP="00982ED5">
            <w:pPr>
              <w:jc w:val="center"/>
              <w:rPr>
                <w:rFonts w:asciiTheme="minorEastAsia" w:hAnsiTheme="minorEastAsia"/>
                <w:szCs w:val="21"/>
              </w:rPr>
            </w:pPr>
            <w:r>
              <w:rPr>
                <w:rFonts w:asciiTheme="minorEastAsia" w:hAnsiTheme="minorEastAsia" w:hint="eastAsia"/>
                <w:szCs w:val="21"/>
              </w:rPr>
              <w:t>15</w:t>
            </w:r>
          </w:p>
        </w:tc>
      </w:tr>
      <w:tr w:rsidR="00982ED5" w:rsidRPr="00945461" w:rsidTr="00982ED5">
        <w:trPr>
          <w:trHeight w:val="700"/>
        </w:trPr>
        <w:tc>
          <w:tcPr>
            <w:tcW w:w="1418" w:type="dxa"/>
            <w:vMerge w:val="restart"/>
            <w:vAlign w:val="center"/>
          </w:tcPr>
          <w:p w:rsidR="00982ED5" w:rsidRDefault="00982ED5" w:rsidP="00CF3871">
            <w:pPr>
              <w:rPr>
                <w:rFonts w:asciiTheme="minorEastAsia" w:hAnsiTheme="minorEastAsia"/>
                <w:szCs w:val="21"/>
              </w:rPr>
            </w:pPr>
            <w:r w:rsidRPr="00945461">
              <w:rPr>
                <w:rFonts w:asciiTheme="minorEastAsia" w:hAnsiTheme="minorEastAsia" w:hint="eastAsia"/>
                <w:szCs w:val="21"/>
              </w:rPr>
              <w:t>4</w:t>
            </w:r>
            <w:r>
              <w:rPr>
                <w:rFonts w:asciiTheme="minorEastAsia" w:hAnsiTheme="minorEastAsia" w:hint="eastAsia"/>
                <w:szCs w:val="21"/>
              </w:rPr>
              <w:t xml:space="preserve"> </w:t>
            </w:r>
            <w:r w:rsidRPr="00CF3871">
              <w:rPr>
                <w:rFonts w:asciiTheme="minorEastAsia" w:hAnsiTheme="minorEastAsia" w:hint="eastAsia"/>
                <w:szCs w:val="21"/>
              </w:rPr>
              <w:t>水の啓発</w:t>
            </w:r>
          </w:p>
        </w:tc>
        <w:tc>
          <w:tcPr>
            <w:tcW w:w="2693" w:type="dxa"/>
            <w:vAlign w:val="center"/>
          </w:tcPr>
          <w:p w:rsidR="00982ED5" w:rsidRPr="00945461" w:rsidRDefault="00982ED5" w:rsidP="00937CBE">
            <w:pPr>
              <w:rPr>
                <w:rFonts w:asciiTheme="minorEastAsia" w:hAnsiTheme="minorEastAsia"/>
                <w:szCs w:val="21"/>
              </w:rPr>
            </w:pPr>
            <w:r>
              <w:rPr>
                <w:rFonts w:asciiTheme="minorEastAsia" w:hAnsiTheme="minorEastAsia" w:hint="eastAsia"/>
                <w:szCs w:val="21"/>
              </w:rPr>
              <w:t>啓発</w:t>
            </w:r>
          </w:p>
        </w:tc>
        <w:tc>
          <w:tcPr>
            <w:tcW w:w="3969" w:type="dxa"/>
            <w:vAlign w:val="center"/>
          </w:tcPr>
          <w:p w:rsidR="00982ED5" w:rsidRDefault="00982ED5" w:rsidP="00A01753">
            <w:pPr>
              <w:rPr>
                <w:rFonts w:asciiTheme="minorEastAsia" w:hAnsiTheme="minorEastAsia"/>
                <w:szCs w:val="21"/>
              </w:rPr>
            </w:pPr>
            <w:r>
              <w:rPr>
                <w:rFonts w:asciiTheme="minorEastAsia" w:hAnsiTheme="minorEastAsia" w:hint="eastAsia"/>
                <w:szCs w:val="21"/>
              </w:rPr>
              <w:t>啓発効果、持続性</w:t>
            </w:r>
          </w:p>
        </w:tc>
        <w:tc>
          <w:tcPr>
            <w:tcW w:w="759" w:type="dxa"/>
            <w:vAlign w:val="center"/>
          </w:tcPr>
          <w:p w:rsidR="00982ED5" w:rsidRDefault="00982ED5" w:rsidP="00982ED5">
            <w:pPr>
              <w:jc w:val="center"/>
              <w:rPr>
                <w:rFonts w:asciiTheme="minorEastAsia" w:hAnsiTheme="minorEastAsia"/>
                <w:szCs w:val="21"/>
              </w:rPr>
            </w:pPr>
            <w:r>
              <w:rPr>
                <w:rFonts w:asciiTheme="minorEastAsia" w:hAnsiTheme="minorEastAsia" w:hint="eastAsia"/>
                <w:szCs w:val="21"/>
              </w:rPr>
              <w:t>15</w:t>
            </w:r>
          </w:p>
        </w:tc>
      </w:tr>
      <w:tr w:rsidR="00982ED5" w:rsidRPr="00945461" w:rsidTr="00982ED5">
        <w:trPr>
          <w:trHeight w:val="459"/>
        </w:trPr>
        <w:tc>
          <w:tcPr>
            <w:tcW w:w="1418" w:type="dxa"/>
            <w:vMerge/>
            <w:vAlign w:val="center"/>
          </w:tcPr>
          <w:p w:rsidR="00982ED5" w:rsidRDefault="00982ED5" w:rsidP="00CF3871">
            <w:pPr>
              <w:rPr>
                <w:rFonts w:asciiTheme="minorEastAsia" w:hAnsiTheme="minorEastAsia"/>
                <w:szCs w:val="21"/>
              </w:rPr>
            </w:pPr>
          </w:p>
        </w:tc>
        <w:tc>
          <w:tcPr>
            <w:tcW w:w="2693" w:type="dxa"/>
            <w:vAlign w:val="center"/>
          </w:tcPr>
          <w:p w:rsidR="00982ED5" w:rsidRPr="00945461" w:rsidRDefault="00982ED5" w:rsidP="006F746B">
            <w:pPr>
              <w:rPr>
                <w:rFonts w:asciiTheme="minorEastAsia" w:hAnsiTheme="minorEastAsia"/>
                <w:szCs w:val="21"/>
              </w:rPr>
            </w:pPr>
            <w:r>
              <w:rPr>
                <w:rFonts w:asciiTheme="minorEastAsia" w:hAnsiTheme="minorEastAsia" w:hint="eastAsia"/>
                <w:szCs w:val="21"/>
              </w:rPr>
              <w:t>大学生等若者向け企画</w:t>
            </w:r>
          </w:p>
        </w:tc>
        <w:tc>
          <w:tcPr>
            <w:tcW w:w="3969" w:type="dxa"/>
            <w:vAlign w:val="center"/>
          </w:tcPr>
          <w:p w:rsidR="00982ED5" w:rsidRDefault="00982ED5" w:rsidP="00A01753">
            <w:pPr>
              <w:rPr>
                <w:rFonts w:asciiTheme="minorEastAsia" w:hAnsiTheme="minorEastAsia"/>
                <w:szCs w:val="21"/>
              </w:rPr>
            </w:pPr>
            <w:r>
              <w:rPr>
                <w:rFonts w:asciiTheme="minorEastAsia" w:hAnsiTheme="minorEastAsia" w:hint="eastAsia"/>
                <w:szCs w:val="21"/>
              </w:rPr>
              <w:t>高校生・大学生等若人への興味促進</w:t>
            </w:r>
          </w:p>
          <w:p w:rsidR="00982ED5" w:rsidRPr="005F36ED" w:rsidRDefault="00982ED5" w:rsidP="00A01753">
            <w:pPr>
              <w:rPr>
                <w:rFonts w:asciiTheme="minorEastAsia" w:hAnsiTheme="minorEastAsia"/>
                <w:szCs w:val="21"/>
              </w:rPr>
            </w:pPr>
            <w:r>
              <w:rPr>
                <w:rFonts w:asciiTheme="minorEastAsia" w:hAnsiTheme="minorEastAsia" w:hint="eastAsia"/>
                <w:szCs w:val="21"/>
              </w:rPr>
              <w:t>ボランティアの形成・育成への期待</w:t>
            </w:r>
          </w:p>
        </w:tc>
        <w:tc>
          <w:tcPr>
            <w:tcW w:w="759" w:type="dxa"/>
            <w:vAlign w:val="center"/>
          </w:tcPr>
          <w:p w:rsidR="00982ED5" w:rsidRDefault="00982ED5" w:rsidP="00982ED5">
            <w:pPr>
              <w:jc w:val="center"/>
              <w:rPr>
                <w:rFonts w:asciiTheme="minorEastAsia" w:hAnsiTheme="minorEastAsia"/>
                <w:szCs w:val="21"/>
              </w:rPr>
            </w:pPr>
            <w:r>
              <w:rPr>
                <w:rFonts w:asciiTheme="minorEastAsia" w:hAnsiTheme="minorEastAsia" w:hint="eastAsia"/>
                <w:szCs w:val="21"/>
              </w:rPr>
              <w:t>10</w:t>
            </w:r>
          </w:p>
        </w:tc>
      </w:tr>
      <w:tr w:rsidR="00982ED5" w:rsidRPr="00945461" w:rsidTr="00982ED5">
        <w:trPr>
          <w:trHeight w:val="511"/>
        </w:trPr>
        <w:tc>
          <w:tcPr>
            <w:tcW w:w="1418" w:type="dxa"/>
            <w:vMerge w:val="restart"/>
            <w:vAlign w:val="center"/>
          </w:tcPr>
          <w:p w:rsidR="00982ED5" w:rsidRPr="00945461" w:rsidRDefault="00982ED5" w:rsidP="00CF3871">
            <w:pPr>
              <w:rPr>
                <w:rFonts w:asciiTheme="minorEastAsia" w:hAnsiTheme="minorEastAsia"/>
                <w:szCs w:val="21"/>
              </w:rPr>
            </w:pPr>
            <w:r>
              <w:rPr>
                <w:rFonts w:asciiTheme="minorEastAsia" w:hAnsiTheme="minorEastAsia" w:hint="eastAsia"/>
                <w:szCs w:val="21"/>
              </w:rPr>
              <w:t xml:space="preserve">5 総合企画　　　</w:t>
            </w:r>
          </w:p>
        </w:tc>
        <w:tc>
          <w:tcPr>
            <w:tcW w:w="2693" w:type="dxa"/>
            <w:vAlign w:val="center"/>
          </w:tcPr>
          <w:p w:rsidR="00982ED5" w:rsidRPr="00CF3871" w:rsidRDefault="00982ED5" w:rsidP="00937CBE">
            <w:pPr>
              <w:rPr>
                <w:rFonts w:asciiTheme="minorEastAsia" w:hAnsiTheme="minorEastAsia"/>
                <w:szCs w:val="21"/>
              </w:rPr>
            </w:pPr>
            <w:r>
              <w:rPr>
                <w:rFonts w:asciiTheme="minorEastAsia" w:hAnsiTheme="minorEastAsia" w:hint="eastAsia"/>
                <w:szCs w:val="21"/>
              </w:rPr>
              <w:t>全体構成</w:t>
            </w:r>
          </w:p>
        </w:tc>
        <w:tc>
          <w:tcPr>
            <w:tcW w:w="3969" w:type="dxa"/>
            <w:vAlign w:val="center"/>
          </w:tcPr>
          <w:p w:rsidR="00982ED5" w:rsidRDefault="00982ED5" w:rsidP="00A01753">
            <w:pPr>
              <w:rPr>
                <w:rFonts w:asciiTheme="minorEastAsia" w:hAnsiTheme="minorEastAsia"/>
                <w:szCs w:val="21"/>
              </w:rPr>
            </w:pPr>
            <w:r>
              <w:rPr>
                <w:rFonts w:asciiTheme="minorEastAsia" w:hAnsiTheme="minorEastAsia" w:hint="eastAsia"/>
                <w:szCs w:val="21"/>
              </w:rPr>
              <w:t>コンセプト、独自性、天候不良等への配慮</w:t>
            </w:r>
            <w:r w:rsidR="0045352B">
              <w:rPr>
                <w:rFonts w:asciiTheme="minorEastAsia" w:hAnsiTheme="minorEastAsia" w:hint="eastAsia"/>
                <w:szCs w:val="21"/>
              </w:rPr>
              <w:t>、感染症対策の</w:t>
            </w:r>
            <w:r w:rsidR="000A2887">
              <w:rPr>
                <w:rFonts w:asciiTheme="minorEastAsia" w:hAnsiTheme="minorEastAsia" w:hint="eastAsia"/>
                <w:szCs w:val="21"/>
              </w:rPr>
              <w:t>徹底</w:t>
            </w:r>
          </w:p>
        </w:tc>
        <w:tc>
          <w:tcPr>
            <w:tcW w:w="759" w:type="dxa"/>
            <w:vAlign w:val="center"/>
          </w:tcPr>
          <w:p w:rsidR="00982ED5" w:rsidRDefault="00982ED5" w:rsidP="00982ED5">
            <w:pPr>
              <w:jc w:val="center"/>
              <w:rPr>
                <w:rFonts w:asciiTheme="minorEastAsia" w:hAnsiTheme="minorEastAsia"/>
                <w:szCs w:val="21"/>
              </w:rPr>
            </w:pPr>
            <w:r>
              <w:rPr>
                <w:rFonts w:asciiTheme="minorEastAsia" w:hAnsiTheme="minorEastAsia" w:hint="eastAsia"/>
                <w:szCs w:val="21"/>
              </w:rPr>
              <w:t>10</w:t>
            </w:r>
          </w:p>
        </w:tc>
      </w:tr>
      <w:tr w:rsidR="00982ED5" w:rsidRPr="00945461" w:rsidTr="006A1906">
        <w:trPr>
          <w:trHeight w:val="715"/>
        </w:trPr>
        <w:tc>
          <w:tcPr>
            <w:tcW w:w="1418" w:type="dxa"/>
            <w:vMerge/>
            <w:vAlign w:val="center"/>
          </w:tcPr>
          <w:p w:rsidR="00982ED5" w:rsidRDefault="00982ED5" w:rsidP="00CF3871">
            <w:pPr>
              <w:rPr>
                <w:rFonts w:asciiTheme="minorEastAsia" w:hAnsiTheme="minorEastAsia"/>
                <w:szCs w:val="21"/>
              </w:rPr>
            </w:pPr>
          </w:p>
        </w:tc>
        <w:tc>
          <w:tcPr>
            <w:tcW w:w="2693" w:type="dxa"/>
            <w:vAlign w:val="center"/>
          </w:tcPr>
          <w:p w:rsidR="00982ED5" w:rsidRDefault="00982ED5" w:rsidP="00CF3871">
            <w:pPr>
              <w:rPr>
                <w:rFonts w:asciiTheme="minorEastAsia" w:hAnsiTheme="minorEastAsia"/>
                <w:szCs w:val="21"/>
              </w:rPr>
            </w:pPr>
            <w:r>
              <w:rPr>
                <w:rFonts w:asciiTheme="minorEastAsia" w:hAnsiTheme="minorEastAsia" w:hint="eastAsia"/>
                <w:szCs w:val="21"/>
              </w:rPr>
              <w:t>人員体制、スケジュール</w:t>
            </w:r>
          </w:p>
        </w:tc>
        <w:tc>
          <w:tcPr>
            <w:tcW w:w="3969" w:type="dxa"/>
            <w:vAlign w:val="center"/>
          </w:tcPr>
          <w:p w:rsidR="00982ED5" w:rsidRDefault="000B1E24" w:rsidP="00A01753">
            <w:pPr>
              <w:rPr>
                <w:rFonts w:asciiTheme="minorEastAsia" w:hAnsiTheme="minorEastAsia"/>
                <w:szCs w:val="21"/>
              </w:rPr>
            </w:pPr>
            <w:r>
              <w:rPr>
                <w:rFonts w:asciiTheme="minorEastAsia" w:hAnsiTheme="minorEastAsia" w:hint="eastAsia"/>
                <w:szCs w:val="21"/>
              </w:rPr>
              <w:t>管理、実現性</w:t>
            </w:r>
          </w:p>
        </w:tc>
        <w:tc>
          <w:tcPr>
            <w:tcW w:w="759" w:type="dxa"/>
            <w:vAlign w:val="center"/>
          </w:tcPr>
          <w:p w:rsidR="00982ED5" w:rsidRDefault="00D9649E" w:rsidP="00B376ED">
            <w:pPr>
              <w:jc w:val="center"/>
              <w:rPr>
                <w:rFonts w:asciiTheme="minorEastAsia" w:hAnsiTheme="minorEastAsia"/>
                <w:szCs w:val="21"/>
              </w:rPr>
            </w:pPr>
            <w:r w:rsidRPr="00D53800">
              <w:rPr>
                <w:rFonts w:asciiTheme="minorEastAsia" w:hAnsiTheme="minorEastAsia" w:hint="eastAsia"/>
                <w:szCs w:val="21"/>
              </w:rPr>
              <w:t>10</w:t>
            </w:r>
          </w:p>
        </w:tc>
      </w:tr>
      <w:tr w:rsidR="00982ED5" w:rsidRPr="00945461" w:rsidTr="00982ED5">
        <w:trPr>
          <w:trHeight w:val="695"/>
        </w:trPr>
        <w:tc>
          <w:tcPr>
            <w:tcW w:w="1418" w:type="dxa"/>
            <w:vMerge/>
            <w:vAlign w:val="center"/>
          </w:tcPr>
          <w:p w:rsidR="00982ED5" w:rsidRDefault="00982ED5" w:rsidP="00CF3871">
            <w:pPr>
              <w:rPr>
                <w:rFonts w:asciiTheme="minorEastAsia" w:hAnsiTheme="minorEastAsia"/>
                <w:szCs w:val="21"/>
              </w:rPr>
            </w:pPr>
          </w:p>
        </w:tc>
        <w:tc>
          <w:tcPr>
            <w:tcW w:w="2693" w:type="dxa"/>
            <w:vAlign w:val="center"/>
          </w:tcPr>
          <w:p w:rsidR="00982ED5" w:rsidRPr="00945461" w:rsidRDefault="00982ED5" w:rsidP="00CF3871">
            <w:pPr>
              <w:rPr>
                <w:rFonts w:asciiTheme="minorEastAsia" w:hAnsiTheme="minorEastAsia"/>
                <w:szCs w:val="21"/>
              </w:rPr>
            </w:pPr>
            <w:r>
              <w:rPr>
                <w:rFonts w:asciiTheme="minorEastAsia" w:hAnsiTheme="minorEastAsia" w:hint="eastAsia"/>
                <w:szCs w:val="21"/>
              </w:rPr>
              <w:t>費用対効果</w:t>
            </w:r>
          </w:p>
        </w:tc>
        <w:tc>
          <w:tcPr>
            <w:tcW w:w="3969" w:type="dxa"/>
          </w:tcPr>
          <w:p w:rsidR="00982ED5" w:rsidRDefault="00982ED5" w:rsidP="00CF3871">
            <w:pPr>
              <w:rPr>
                <w:rFonts w:asciiTheme="minorEastAsia" w:hAnsiTheme="minorEastAsia"/>
                <w:szCs w:val="21"/>
              </w:rPr>
            </w:pPr>
          </w:p>
        </w:tc>
        <w:tc>
          <w:tcPr>
            <w:tcW w:w="759" w:type="dxa"/>
            <w:vAlign w:val="center"/>
          </w:tcPr>
          <w:p w:rsidR="00982ED5" w:rsidRDefault="00982ED5" w:rsidP="00982ED5">
            <w:pPr>
              <w:jc w:val="center"/>
              <w:rPr>
                <w:rFonts w:asciiTheme="minorEastAsia" w:hAnsiTheme="minorEastAsia"/>
                <w:szCs w:val="21"/>
              </w:rPr>
            </w:pPr>
            <w:r>
              <w:rPr>
                <w:rFonts w:asciiTheme="minorEastAsia" w:hAnsiTheme="minorEastAsia" w:hint="eastAsia"/>
                <w:szCs w:val="21"/>
              </w:rPr>
              <w:t>5</w:t>
            </w:r>
          </w:p>
        </w:tc>
      </w:tr>
    </w:tbl>
    <w:p w:rsidR="00A53122" w:rsidRDefault="001C52A2" w:rsidP="00FB0CB1">
      <w:pPr>
        <w:ind w:left="1134" w:hangingChars="540" w:hanging="1134"/>
        <w:rPr>
          <w:rFonts w:asciiTheme="minorEastAsia" w:hAnsiTheme="minorEastAsia"/>
          <w:szCs w:val="21"/>
        </w:rPr>
      </w:pPr>
      <w:r>
        <w:rPr>
          <w:rFonts w:asciiTheme="minorEastAsia" w:hAnsiTheme="minorEastAsia" w:hint="eastAsia"/>
          <w:szCs w:val="21"/>
        </w:rPr>
        <w:t xml:space="preserve">　　　　※　</w:t>
      </w:r>
      <w:r w:rsidR="00FB0CB1">
        <w:rPr>
          <w:rFonts w:asciiTheme="minorEastAsia" w:hAnsiTheme="minorEastAsia" w:hint="eastAsia"/>
          <w:szCs w:val="21"/>
        </w:rPr>
        <w:t>「</w:t>
      </w:r>
      <w:r>
        <w:rPr>
          <w:rFonts w:asciiTheme="minorEastAsia" w:hAnsiTheme="minorEastAsia" w:hint="eastAsia"/>
          <w:szCs w:val="21"/>
        </w:rPr>
        <w:t>4</w:t>
      </w:r>
      <w:r w:rsidR="000E4283">
        <w:rPr>
          <w:rFonts w:asciiTheme="minorEastAsia" w:hAnsiTheme="minorEastAsia" w:hint="eastAsia"/>
          <w:szCs w:val="21"/>
        </w:rPr>
        <w:t xml:space="preserve"> </w:t>
      </w:r>
      <w:r>
        <w:rPr>
          <w:rFonts w:asciiTheme="minorEastAsia" w:hAnsiTheme="minorEastAsia" w:hint="eastAsia"/>
          <w:szCs w:val="21"/>
        </w:rPr>
        <w:t>水の啓発</w:t>
      </w:r>
      <w:r w:rsidR="00FB0CB1">
        <w:rPr>
          <w:rFonts w:asciiTheme="minorEastAsia" w:hAnsiTheme="minorEastAsia" w:hint="eastAsia"/>
          <w:szCs w:val="21"/>
        </w:rPr>
        <w:t>」</w:t>
      </w:r>
      <w:r>
        <w:rPr>
          <w:rFonts w:asciiTheme="minorEastAsia" w:hAnsiTheme="minorEastAsia" w:hint="eastAsia"/>
          <w:szCs w:val="21"/>
        </w:rPr>
        <w:t>は、2</w:t>
      </w:r>
      <w:r w:rsidR="000E4283">
        <w:rPr>
          <w:rFonts w:asciiTheme="minorEastAsia" w:hAnsiTheme="minorEastAsia" w:hint="eastAsia"/>
          <w:szCs w:val="21"/>
        </w:rPr>
        <w:t xml:space="preserve"> </w:t>
      </w:r>
      <w:r>
        <w:rPr>
          <w:rFonts w:asciiTheme="minorEastAsia" w:hAnsiTheme="minorEastAsia" w:hint="eastAsia"/>
          <w:szCs w:val="21"/>
        </w:rPr>
        <w:t>イベント又は3</w:t>
      </w:r>
      <w:r w:rsidR="000E4283">
        <w:rPr>
          <w:rFonts w:asciiTheme="minorEastAsia" w:hAnsiTheme="minorEastAsia" w:hint="eastAsia"/>
          <w:szCs w:val="21"/>
        </w:rPr>
        <w:t xml:space="preserve"> </w:t>
      </w:r>
      <w:r>
        <w:rPr>
          <w:rFonts w:asciiTheme="minorEastAsia" w:hAnsiTheme="minorEastAsia" w:hint="eastAsia"/>
          <w:szCs w:val="21"/>
        </w:rPr>
        <w:t>広報宣伝の範囲に含め</w:t>
      </w:r>
      <w:r w:rsidR="008018EC">
        <w:rPr>
          <w:rFonts w:asciiTheme="minorEastAsia" w:hAnsiTheme="minorEastAsia" w:hint="eastAsia"/>
          <w:szCs w:val="21"/>
        </w:rPr>
        <w:t>ることも</w:t>
      </w:r>
      <w:r>
        <w:rPr>
          <w:rFonts w:asciiTheme="minorEastAsia" w:hAnsiTheme="minorEastAsia" w:hint="eastAsia"/>
          <w:szCs w:val="21"/>
        </w:rPr>
        <w:t>可能。</w:t>
      </w:r>
      <w:r w:rsidR="00FB0CB1">
        <w:rPr>
          <w:rFonts w:asciiTheme="minorEastAsia" w:hAnsiTheme="minorEastAsia" w:hint="eastAsia"/>
          <w:szCs w:val="21"/>
        </w:rPr>
        <w:t>この場合は、「4</w:t>
      </w:r>
      <w:r w:rsidR="00A400DC">
        <w:rPr>
          <w:rFonts w:asciiTheme="minorEastAsia" w:hAnsiTheme="minorEastAsia" w:hint="eastAsia"/>
          <w:szCs w:val="21"/>
        </w:rPr>
        <w:t xml:space="preserve">　水の啓発」であることを明示すること</w:t>
      </w:r>
      <w:r w:rsidR="00FB0CB1">
        <w:rPr>
          <w:rFonts w:asciiTheme="minorEastAsia" w:hAnsiTheme="minorEastAsia" w:hint="eastAsia"/>
          <w:szCs w:val="21"/>
        </w:rPr>
        <w:t>。</w:t>
      </w:r>
    </w:p>
    <w:p w:rsidR="001C52A2" w:rsidRPr="00170284" w:rsidRDefault="001C52A2" w:rsidP="00A53122">
      <w:pPr>
        <w:ind w:left="850" w:hangingChars="405" w:hanging="850"/>
        <w:rPr>
          <w:rFonts w:asciiTheme="minorEastAsia" w:hAnsiTheme="minorEastAsia"/>
          <w:szCs w:val="21"/>
        </w:rPr>
      </w:pPr>
    </w:p>
    <w:p w:rsidR="004D7FF6" w:rsidRDefault="00A53122" w:rsidP="004D7FF6">
      <w:pPr>
        <w:ind w:left="854" w:hangingChars="405" w:hanging="854"/>
        <w:rPr>
          <w:rFonts w:asciiTheme="minorEastAsia" w:hAnsiTheme="minorEastAsia"/>
          <w:b/>
          <w:szCs w:val="21"/>
        </w:rPr>
      </w:pPr>
      <w:r w:rsidRPr="00391B7E">
        <w:rPr>
          <w:rFonts w:asciiTheme="minorEastAsia" w:hAnsiTheme="minorEastAsia" w:hint="eastAsia"/>
          <w:b/>
          <w:szCs w:val="21"/>
        </w:rPr>
        <w:t>1</w:t>
      </w:r>
      <w:r w:rsidR="00E61213" w:rsidRPr="00391B7E">
        <w:rPr>
          <w:rFonts w:asciiTheme="minorEastAsia" w:hAnsiTheme="minorEastAsia" w:hint="eastAsia"/>
          <w:b/>
          <w:szCs w:val="21"/>
        </w:rPr>
        <w:t>5</w:t>
      </w:r>
      <w:r w:rsidRPr="00391B7E">
        <w:rPr>
          <w:rFonts w:asciiTheme="minorEastAsia" w:hAnsiTheme="minorEastAsia" w:hint="eastAsia"/>
          <w:b/>
          <w:szCs w:val="21"/>
        </w:rPr>
        <w:t xml:space="preserve">　契約相手方候補の選定</w:t>
      </w:r>
    </w:p>
    <w:p w:rsidR="00A53122" w:rsidRPr="004D7FF6" w:rsidRDefault="00945461" w:rsidP="004D7FF6">
      <w:pPr>
        <w:ind w:left="991" w:hangingChars="472" w:hanging="991"/>
        <w:rPr>
          <w:rFonts w:asciiTheme="minorEastAsia" w:hAnsiTheme="minorEastAsia"/>
          <w:b/>
          <w:szCs w:val="21"/>
        </w:rPr>
      </w:pPr>
      <w:r w:rsidRPr="00945461">
        <w:rPr>
          <w:rFonts w:asciiTheme="minorEastAsia" w:hAnsiTheme="minorEastAsia" w:hint="eastAsia"/>
          <w:szCs w:val="21"/>
        </w:rPr>
        <w:t xml:space="preserve"> </w:t>
      </w:r>
      <w:r w:rsidR="00A53122" w:rsidRPr="00945461">
        <w:rPr>
          <w:rFonts w:asciiTheme="minorEastAsia" w:hAnsiTheme="minorEastAsia" w:hint="eastAsia"/>
          <w:szCs w:val="21"/>
        </w:rPr>
        <w:t>（１）選定方法</w:t>
      </w:r>
    </w:p>
    <w:p w:rsidR="00DC6FDD" w:rsidRDefault="00A53122" w:rsidP="00494FFC">
      <w:pPr>
        <w:pStyle w:val="Default"/>
        <w:spacing w:line="340" w:lineRule="exact"/>
        <w:ind w:left="708" w:hangingChars="337" w:hanging="708"/>
        <w:rPr>
          <w:rFonts w:asciiTheme="minorEastAsia" w:eastAsiaTheme="minorEastAsia" w:hAnsiTheme="minorEastAsia"/>
          <w:sz w:val="21"/>
          <w:szCs w:val="21"/>
        </w:rPr>
      </w:pPr>
      <w:r w:rsidRPr="00945461">
        <w:rPr>
          <w:rFonts w:asciiTheme="minorEastAsia" w:eastAsiaTheme="minorEastAsia" w:hAnsiTheme="minorEastAsia" w:hint="eastAsia"/>
          <w:sz w:val="21"/>
          <w:szCs w:val="21"/>
        </w:rPr>
        <w:t xml:space="preserve">　　　　</w:t>
      </w:r>
      <w:r w:rsidR="00945461">
        <w:rPr>
          <w:rFonts w:asciiTheme="minorEastAsia" w:eastAsiaTheme="minorEastAsia" w:hAnsiTheme="minorEastAsia" w:hint="eastAsia"/>
          <w:sz w:val="21"/>
          <w:szCs w:val="21"/>
        </w:rPr>
        <w:t xml:space="preserve"> </w:t>
      </w:r>
      <w:r w:rsidR="00D16665">
        <w:rPr>
          <w:rFonts w:asciiTheme="minorEastAsia" w:eastAsiaTheme="minorEastAsia" w:hAnsiTheme="minorEastAsia" w:hint="eastAsia"/>
          <w:sz w:val="21"/>
          <w:szCs w:val="21"/>
        </w:rPr>
        <w:t>各業者の</w:t>
      </w:r>
      <w:r w:rsidRPr="00945461">
        <w:rPr>
          <w:rFonts w:asciiTheme="minorEastAsia" w:eastAsiaTheme="minorEastAsia" w:hAnsiTheme="minorEastAsia" w:hint="eastAsia"/>
          <w:sz w:val="21"/>
          <w:szCs w:val="21"/>
        </w:rPr>
        <w:t>提案について、</w:t>
      </w:r>
      <w:r w:rsidR="00E46C90">
        <w:rPr>
          <w:rFonts w:asciiTheme="minorEastAsia" w:eastAsiaTheme="minorEastAsia" w:hAnsiTheme="minorEastAsia" w:hint="eastAsia"/>
          <w:sz w:val="21"/>
          <w:szCs w:val="21"/>
        </w:rPr>
        <w:t>当</w:t>
      </w:r>
      <w:r w:rsidR="00945461" w:rsidRPr="00945461">
        <w:rPr>
          <w:rFonts w:asciiTheme="minorEastAsia" w:eastAsiaTheme="minorEastAsia" w:hAnsiTheme="minorEastAsia" w:hint="eastAsia"/>
          <w:sz w:val="21"/>
          <w:szCs w:val="21"/>
        </w:rPr>
        <w:t>組合が設置する</w:t>
      </w:r>
      <w:r w:rsidR="00D910CA">
        <w:rPr>
          <w:rFonts w:asciiTheme="minorEastAsia" w:eastAsiaTheme="minorEastAsia" w:hAnsiTheme="minorEastAsia" w:hint="eastAsia"/>
          <w:sz w:val="21"/>
          <w:szCs w:val="21"/>
        </w:rPr>
        <w:t>流域連携基金運営委員会</w:t>
      </w:r>
      <w:r w:rsidR="00A87BE5">
        <w:rPr>
          <w:rFonts w:asciiTheme="minorEastAsia" w:eastAsiaTheme="minorEastAsia" w:hAnsiTheme="minorEastAsia" w:hint="eastAsia"/>
          <w:sz w:val="21"/>
          <w:szCs w:val="21"/>
        </w:rPr>
        <w:t>が</w:t>
      </w:r>
      <w:r w:rsidR="00CA0F84">
        <w:rPr>
          <w:rFonts w:asciiTheme="minorEastAsia" w:eastAsiaTheme="minorEastAsia" w:hAnsiTheme="minorEastAsia" w:hint="eastAsia"/>
          <w:sz w:val="21"/>
          <w:szCs w:val="21"/>
        </w:rPr>
        <w:t>審査</w:t>
      </w:r>
      <w:r w:rsidR="003C5F74">
        <w:rPr>
          <w:rFonts w:asciiTheme="minorEastAsia" w:eastAsiaTheme="minorEastAsia" w:hAnsiTheme="minorEastAsia" w:hint="eastAsia"/>
          <w:sz w:val="21"/>
          <w:szCs w:val="21"/>
        </w:rPr>
        <w:t>機関となり、</w:t>
      </w:r>
      <w:r w:rsidR="00945461" w:rsidRPr="00945461">
        <w:rPr>
          <w:rFonts w:asciiTheme="minorEastAsia" w:eastAsiaTheme="minorEastAsia" w:hAnsiTheme="minorEastAsia" w:hint="eastAsia"/>
          <w:sz w:val="21"/>
          <w:szCs w:val="21"/>
        </w:rPr>
        <w:t>最も</w:t>
      </w:r>
      <w:r w:rsidR="00E96746">
        <w:rPr>
          <w:rFonts w:asciiTheme="minorEastAsia" w:eastAsiaTheme="minorEastAsia" w:hAnsiTheme="minorEastAsia" w:hint="eastAsia"/>
          <w:sz w:val="21"/>
          <w:szCs w:val="21"/>
        </w:rPr>
        <w:t>得点</w:t>
      </w:r>
      <w:r w:rsidR="00945461" w:rsidRPr="00945461">
        <w:rPr>
          <w:rFonts w:asciiTheme="minorEastAsia" w:eastAsiaTheme="minorEastAsia" w:hAnsiTheme="minorEastAsia" w:hint="eastAsia"/>
          <w:sz w:val="21"/>
          <w:szCs w:val="21"/>
        </w:rPr>
        <w:t>の高い提案を最優秀提案として決定し、当該提案者を契約相手方候補</w:t>
      </w:r>
      <w:r w:rsidR="008E7D3B">
        <w:rPr>
          <w:rFonts w:asciiTheme="minorEastAsia" w:eastAsiaTheme="minorEastAsia" w:hAnsiTheme="minorEastAsia" w:hint="eastAsia"/>
          <w:sz w:val="21"/>
          <w:szCs w:val="21"/>
        </w:rPr>
        <w:t>と</w:t>
      </w:r>
      <w:r w:rsidR="00170284">
        <w:rPr>
          <w:rFonts w:asciiTheme="minorEastAsia" w:eastAsiaTheme="minorEastAsia" w:hAnsiTheme="minorEastAsia" w:hint="eastAsia"/>
          <w:sz w:val="21"/>
          <w:szCs w:val="21"/>
        </w:rPr>
        <w:t>する</w:t>
      </w:r>
      <w:r w:rsidR="00945461" w:rsidRPr="00945461">
        <w:rPr>
          <w:rFonts w:asciiTheme="minorEastAsia" w:eastAsiaTheme="minorEastAsia" w:hAnsiTheme="minorEastAsia" w:hint="eastAsia"/>
          <w:sz w:val="21"/>
          <w:szCs w:val="21"/>
        </w:rPr>
        <w:t>。</w:t>
      </w:r>
    </w:p>
    <w:p w:rsidR="00F5314A" w:rsidRDefault="00945461" w:rsidP="00DC6FDD">
      <w:pPr>
        <w:pStyle w:val="Default"/>
        <w:spacing w:line="340" w:lineRule="exact"/>
        <w:ind w:leftChars="300" w:left="630" w:firstLineChars="100" w:firstLine="210"/>
        <w:rPr>
          <w:rFonts w:asciiTheme="minorEastAsia" w:eastAsiaTheme="minorEastAsia" w:hAnsiTheme="minorEastAsia"/>
          <w:sz w:val="21"/>
          <w:szCs w:val="21"/>
        </w:rPr>
      </w:pPr>
      <w:r w:rsidRPr="00945461">
        <w:rPr>
          <w:rFonts w:asciiTheme="minorEastAsia" w:eastAsiaTheme="minorEastAsia" w:hAnsiTheme="minorEastAsia" w:hint="eastAsia"/>
          <w:sz w:val="21"/>
          <w:szCs w:val="21"/>
        </w:rPr>
        <w:t>なお、本企画提案に参加する</w:t>
      </w:r>
      <w:r w:rsidR="00FB0CB1">
        <w:rPr>
          <w:rFonts w:asciiTheme="minorEastAsia" w:eastAsiaTheme="minorEastAsia" w:hAnsiTheme="minorEastAsia" w:hint="eastAsia"/>
          <w:sz w:val="21"/>
          <w:szCs w:val="21"/>
        </w:rPr>
        <w:t>事業</w:t>
      </w:r>
      <w:r w:rsidRPr="00945461">
        <w:rPr>
          <w:rFonts w:asciiTheme="minorEastAsia" w:eastAsiaTheme="minorEastAsia" w:hAnsiTheme="minorEastAsia" w:hint="eastAsia"/>
          <w:sz w:val="21"/>
          <w:szCs w:val="21"/>
        </w:rPr>
        <w:t>者が</w:t>
      </w:r>
      <w:r w:rsidR="0078282C">
        <w:rPr>
          <w:rFonts w:asciiTheme="minorEastAsia" w:eastAsiaTheme="minorEastAsia" w:hAnsiTheme="minorEastAsia" w:hint="eastAsia"/>
          <w:sz w:val="21"/>
          <w:szCs w:val="21"/>
        </w:rPr>
        <w:t>１</w:t>
      </w:r>
      <w:r w:rsidRPr="00945461">
        <w:rPr>
          <w:rFonts w:asciiTheme="minorEastAsia" w:eastAsiaTheme="minorEastAsia" w:hAnsiTheme="minorEastAsia" w:hint="eastAsia"/>
          <w:sz w:val="21"/>
          <w:szCs w:val="21"/>
        </w:rPr>
        <w:t>社</w:t>
      </w:r>
      <w:r w:rsidR="009B59B8">
        <w:rPr>
          <w:rFonts w:asciiTheme="minorEastAsia" w:eastAsiaTheme="minorEastAsia" w:hAnsiTheme="minorEastAsia" w:hint="eastAsia"/>
          <w:sz w:val="21"/>
          <w:szCs w:val="21"/>
        </w:rPr>
        <w:t>であ</w:t>
      </w:r>
      <w:r w:rsidR="00EA42F8">
        <w:rPr>
          <w:rFonts w:asciiTheme="minorEastAsia" w:eastAsiaTheme="minorEastAsia" w:hAnsiTheme="minorEastAsia" w:hint="eastAsia"/>
          <w:sz w:val="21"/>
          <w:szCs w:val="21"/>
        </w:rPr>
        <w:t>る</w:t>
      </w:r>
      <w:r w:rsidR="009B59B8">
        <w:rPr>
          <w:rFonts w:asciiTheme="minorEastAsia" w:eastAsiaTheme="minorEastAsia" w:hAnsiTheme="minorEastAsia" w:hint="eastAsia"/>
          <w:sz w:val="21"/>
          <w:szCs w:val="21"/>
        </w:rPr>
        <w:t>場合</w:t>
      </w:r>
      <w:r w:rsidR="00C974D2">
        <w:rPr>
          <w:rFonts w:asciiTheme="minorEastAsia" w:eastAsiaTheme="minorEastAsia" w:hAnsiTheme="minorEastAsia" w:hint="eastAsia"/>
          <w:sz w:val="21"/>
          <w:szCs w:val="21"/>
        </w:rPr>
        <w:t>において</w:t>
      </w:r>
      <w:r w:rsidR="009B59B8">
        <w:rPr>
          <w:rFonts w:asciiTheme="minorEastAsia" w:eastAsiaTheme="minorEastAsia" w:hAnsiTheme="minorEastAsia" w:hint="eastAsia"/>
          <w:sz w:val="21"/>
          <w:szCs w:val="21"/>
        </w:rPr>
        <w:t>も、本企画提案の審査・</w:t>
      </w:r>
    </w:p>
    <w:p w:rsidR="00945461" w:rsidRPr="00945461" w:rsidRDefault="00F5314A" w:rsidP="00F5314A">
      <w:pPr>
        <w:pStyle w:val="Default"/>
        <w:spacing w:line="340" w:lineRule="exact"/>
        <w:ind w:firstLineChars="300" w:firstLine="630"/>
        <w:rPr>
          <w:rFonts w:asciiTheme="minorEastAsia" w:eastAsiaTheme="minorEastAsia" w:hAnsiTheme="minorEastAsia"/>
          <w:sz w:val="21"/>
          <w:szCs w:val="21"/>
        </w:rPr>
      </w:pPr>
      <w:r>
        <w:rPr>
          <w:rFonts w:asciiTheme="minorEastAsia" w:eastAsiaTheme="minorEastAsia" w:hAnsiTheme="minorEastAsia" w:hint="eastAsia"/>
          <w:sz w:val="21"/>
          <w:szCs w:val="21"/>
        </w:rPr>
        <w:t>選定は</w:t>
      </w:r>
      <w:r w:rsidR="009B59B8">
        <w:rPr>
          <w:rFonts w:asciiTheme="minorEastAsia" w:eastAsiaTheme="minorEastAsia" w:hAnsiTheme="minorEastAsia" w:hint="eastAsia"/>
          <w:sz w:val="21"/>
          <w:szCs w:val="21"/>
        </w:rPr>
        <w:t>実行する。</w:t>
      </w:r>
    </w:p>
    <w:p w:rsidR="00B31837" w:rsidRPr="00945461" w:rsidRDefault="00945461" w:rsidP="00B31837">
      <w:pPr>
        <w:ind w:left="708" w:hangingChars="337" w:hanging="708"/>
        <w:rPr>
          <w:rFonts w:asciiTheme="minorEastAsia" w:hAnsiTheme="minorEastAsia"/>
          <w:szCs w:val="21"/>
        </w:rPr>
      </w:pPr>
      <w:r w:rsidRPr="00945461">
        <w:rPr>
          <w:rFonts w:asciiTheme="minorEastAsia" w:hAnsiTheme="minorEastAsia" w:hint="eastAsia"/>
          <w:szCs w:val="21"/>
        </w:rPr>
        <w:t xml:space="preserve"> </w:t>
      </w:r>
      <w:r w:rsidR="00B31837" w:rsidRPr="00945461">
        <w:rPr>
          <w:rFonts w:asciiTheme="minorEastAsia" w:hAnsiTheme="minorEastAsia" w:hint="eastAsia"/>
          <w:szCs w:val="21"/>
        </w:rPr>
        <w:t>（２）最終選考結果の通知</w:t>
      </w:r>
    </w:p>
    <w:p w:rsidR="00B31837" w:rsidRPr="00945461" w:rsidRDefault="00494FFC" w:rsidP="00B31837">
      <w:pPr>
        <w:ind w:left="708" w:hangingChars="337" w:hanging="708"/>
        <w:rPr>
          <w:rFonts w:asciiTheme="minorEastAsia" w:hAnsiTheme="minorEastAsia"/>
          <w:szCs w:val="21"/>
        </w:rPr>
      </w:pPr>
      <w:r>
        <w:rPr>
          <w:rFonts w:asciiTheme="minorEastAsia" w:hAnsiTheme="minorEastAsia" w:hint="eastAsia"/>
          <w:szCs w:val="21"/>
        </w:rPr>
        <w:t xml:space="preserve">　　　　 </w:t>
      </w:r>
      <w:r w:rsidR="00362A10">
        <w:rPr>
          <w:rFonts w:asciiTheme="minorEastAsia" w:hAnsiTheme="minorEastAsia" w:hint="eastAsia"/>
          <w:szCs w:val="21"/>
        </w:rPr>
        <w:t>令和</w:t>
      </w:r>
      <w:r w:rsidR="00D53800">
        <w:rPr>
          <w:rFonts w:asciiTheme="minorEastAsia" w:hAnsiTheme="minorEastAsia" w:hint="eastAsia"/>
          <w:szCs w:val="21"/>
        </w:rPr>
        <w:t>３</w:t>
      </w:r>
      <w:r w:rsidR="00362A10">
        <w:rPr>
          <w:rFonts w:asciiTheme="minorEastAsia" w:hAnsiTheme="minorEastAsia" w:hint="eastAsia"/>
          <w:szCs w:val="21"/>
        </w:rPr>
        <w:t>年</w:t>
      </w:r>
      <w:r w:rsidR="00F27893">
        <w:rPr>
          <w:rFonts w:asciiTheme="minorEastAsia" w:hAnsiTheme="minorEastAsia" w:hint="eastAsia"/>
          <w:szCs w:val="21"/>
        </w:rPr>
        <w:t>７</w:t>
      </w:r>
      <w:r w:rsidR="00B31837" w:rsidRPr="00945461">
        <w:rPr>
          <w:rFonts w:asciiTheme="minorEastAsia" w:hAnsiTheme="minorEastAsia" w:hint="eastAsia"/>
          <w:szCs w:val="21"/>
        </w:rPr>
        <w:t>月</w:t>
      </w:r>
      <w:r w:rsidR="00581180">
        <w:rPr>
          <w:rFonts w:asciiTheme="minorEastAsia" w:hAnsiTheme="minorEastAsia" w:hint="eastAsia"/>
          <w:szCs w:val="21"/>
        </w:rPr>
        <w:t>16</w:t>
      </w:r>
      <w:r w:rsidR="00B31837" w:rsidRPr="00945461">
        <w:rPr>
          <w:rFonts w:asciiTheme="minorEastAsia" w:hAnsiTheme="minorEastAsia" w:hint="eastAsia"/>
          <w:szCs w:val="21"/>
        </w:rPr>
        <w:t>日（</w:t>
      </w:r>
      <w:r w:rsidR="00F27893">
        <w:rPr>
          <w:rFonts w:asciiTheme="minorEastAsia" w:hAnsiTheme="minorEastAsia" w:hint="eastAsia"/>
          <w:szCs w:val="21"/>
        </w:rPr>
        <w:t>金</w:t>
      </w:r>
      <w:r w:rsidR="00B31837" w:rsidRPr="00945461">
        <w:rPr>
          <w:rFonts w:asciiTheme="minorEastAsia" w:hAnsiTheme="minorEastAsia" w:hint="eastAsia"/>
          <w:szCs w:val="21"/>
        </w:rPr>
        <w:t>）</w:t>
      </w:r>
      <w:r w:rsidR="00F27893">
        <w:rPr>
          <w:rFonts w:asciiTheme="minorEastAsia" w:hAnsiTheme="minorEastAsia" w:hint="eastAsia"/>
          <w:szCs w:val="21"/>
        </w:rPr>
        <w:t>まで</w:t>
      </w:r>
      <w:r w:rsidR="00B31837" w:rsidRPr="00945461">
        <w:rPr>
          <w:rFonts w:asciiTheme="minorEastAsia" w:hAnsiTheme="minorEastAsia" w:hint="eastAsia"/>
          <w:szCs w:val="21"/>
        </w:rPr>
        <w:t>に</w:t>
      </w:r>
      <w:r w:rsidR="00BD7310">
        <w:rPr>
          <w:rFonts w:asciiTheme="minorEastAsia" w:hAnsiTheme="minorEastAsia" w:hint="eastAsia"/>
          <w:szCs w:val="21"/>
        </w:rPr>
        <w:t>、当組合より</w:t>
      </w:r>
      <w:r w:rsidR="00B31837" w:rsidRPr="00945461">
        <w:rPr>
          <w:rFonts w:asciiTheme="minorEastAsia" w:hAnsiTheme="minorEastAsia" w:hint="eastAsia"/>
          <w:szCs w:val="21"/>
        </w:rPr>
        <w:t>すべての提案者に通知す</w:t>
      </w:r>
      <w:r w:rsidR="00F5314A">
        <w:rPr>
          <w:rFonts w:asciiTheme="minorEastAsia" w:hAnsiTheme="minorEastAsia" w:hint="eastAsia"/>
          <w:szCs w:val="21"/>
        </w:rPr>
        <w:t>る</w:t>
      </w:r>
      <w:r w:rsidR="00B31837" w:rsidRPr="00945461">
        <w:rPr>
          <w:rFonts w:asciiTheme="minorEastAsia" w:hAnsiTheme="minorEastAsia" w:hint="eastAsia"/>
          <w:szCs w:val="21"/>
        </w:rPr>
        <w:t>。</w:t>
      </w:r>
    </w:p>
    <w:p w:rsidR="00B31837" w:rsidRPr="00945461" w:rsidRDefault="00B31837" w:rsidP="00B31837">
      <w:pPr>
        <w:ind w:left="708" w:hangingChars="337" w:hanging="708"/>
        <w:rPr>
          <w:rFonts w:asciiTheme="minorEastAsia" w:hAnsiTheme="minorEastAsia"/>
          <w:szCs w:val="21"/>
        </w:rPr>
      </w:pPr>
    </w:p>
    <w:p w:rsidR="00B31837" w:rsidRPr="00391B7E" w:rsidRDefault="004024E8" w:rsidP="00391B7E">
      <w:pPr>
        <w:ind w:left="710" w:hangingChars="337" w:hanging="710"/>
        <w:rPr>
          <w:rFonts w:asciiTheme="minorEastAsia" w:hAnsiTheme="minorEastAsia"/>
          <w:b/>
          <w:szCs w:val="21"/>
        </w:rPr>
      </w:pPr>
      <w:r w:rsidRPr="00391B7E">
        <w:rPr>
          <w:rFonts w:asciiTheme="minorEastAsia" w:hAnsiTheme="minorEastAsia" w:hint="eastAsia"/>
          <w:b/>
          <w:szCs w:val="21"/>
        </w:rPr>
        <w:t>1</w:t>
      </w:r>
      <w:r w:rsidR="00E61213" w:rsidRPr="00391B7E">
        <w:rPr>
          <w:rFonts w:asciiTheme="minorEastAsia" w:hAnsiTheme="minorEastAsia" w:hint="eastAsia"/>
          <w:b/>
          <w:szCs w:val="21"/>
        </w:rPr>
        <w:t>6</w:t>
      </w:r>
      <w:r w:rsidR="00B31837" w:rsidRPr="00391B7E">
        <w:rPr>
          <w:rFonts w:asciiTheme="minorEastAsia" w:hAnsiTheme="minorEastAsia" w:hint="eastAsia"/>
          <w:b/>
          <w:szCs w:val="21"/>
        </w:rPr>
        <w:t xml:space="preserve">　提出書類の取り扱い</w:t>
      </w:r>
    </w:p>
    <w:p w:rsidR="00F971D1" w:rsidRDefault="00494FFC" w:rsidP="004D7FF6">
      <w:pPr>
        <w:ind w:left="424" w:hangingChars="202" w:hanging="424"/>
        <w:rPr>
          <w:rFonts w:asciiTheme="minorEastAsia" w:hAnsiTheme="minorEastAsia"/>
          <w:szCs w:val="21"/>
        </w:rPr>
      </w:pPr>
      <w:r>
        <w:rPr>
          <w:rFonts w:asciiTheme="minorEastAsia" w:hAnsiTheme="minorEastAsia" w:hint="eastAsia"/>
          <w:szCs w:val="21"/>
        </w:rPr>
        <w:t xml:space="preserve"> </w:t>
      </w:r>
      <w:r w:rsidR="00B31837" w:rsidRPr="00945461">
        <w:rPr>
          <w:rFonts w:asciiTheme="minorEastAsia" w:hAnsiTheme="minorEastAsia" w:hint="eastAsia"/>
          <w:szCs w:val="21"/>
        </w:rPr>
        <w:t>（１）</w:t>
      </w:r>
      <w:r w:rsidR="00F746EB">
        <w:rPr>
          <w:rFonts w:asciiTheme="minorEastAsia" w:hAnsiTheme="minorEastAsia" w:hint="eastAsia"/>
          <w:szCs w:val="21"/>
        </w:rPr>
        <w:t>原則として、</w:t>
      </w:r>
      <w:r w:rsidR="00B31837" w:rsidRPr="00945461">
        <w:rPr>
          <w:rFonts w:asciiTheme="minorEastAsia" w:hAnsiTheme="minorEastAsia" w:hint="eastAsia"/>
          <w:szCs w:val="21"/>
        </w:rPr>
        <w:t>提案書類提出後の内容の変更は認め</w:t>
      </w:r>
      <w:r w:rsidR="007C0FF6">
        <w:rPr>
          <w:rFonts w:asciiTheme="minorEastAsia" w:hAnsiTheme="minorEastAsia" w:hint="eastAsia"/>
          <w:szCs w:val="21"/>
        </w:rPr>
        <w:t>ない。</w:t>
      </w:r>
      <w:r w:rsidR="00B31837" w:rsidRPr="00945461">
        <w:rPr>
          <w:rFonts w:asciiTheme="minorEastAsia" w:hAnsiTheme="minorEastAsia" w:hint="eastAsia"/>
          <w:szCs w:val="21"/>
        </w:rPr>
        <w:t>ただし、</w:t>
      </w:r>
      <w:r w:rsidR="00B31837" w:rsidRPr="00F746EB">
        <w:rPr>
          <w:rFonts w:asciiTheme="minorEastAsia" w:hAnsiTheme="minorEastAsia" w:hint="eastAsia"/>
          <w:szCs w:val="21"/>
        </w:rPr>
        <w:t>明らか</w:t>
      </w:r>
      <w:r w:rsidR="002B58E0" w:rsidRPr="00F746EB">
        <w:rPr>
          <w:rFonts w:asciiTheme="minorEastAsia" w:hAnsiTheme="minorEastAsia" w:hint="eastAsia"/>
          <w:szCs w:val="21"/>
        </w:rPr>
        <w:t>な</w:t>
      </w:r>
      <w:r w:rsidR="00B31837" w:rsidRPr="00945461">
        <w:rPr>
          <w:rFonts w:asciiTheme="minorEastAsia" w:hAnsiTheme="minorEastAsia" w:hint="eastAsia"/>
          <w:szCs w:val="21"/>
        </w:rPr>
        <w:t>誤字・脱字等の</w:t>
      </w:r>
    </w:p>
    <w:p w:rsidR="00B31837" w:rsidRPr="00945461" w:rsidRDefault="00B31837" w:rsidP="00F971D1">
      <w:pPr>
        <w:ind w:leftChars="200" w:left="420" w:firstLineChars="100" w:firstLine="210"/>
        <w:rPr>
          <w:rFonts w:asciiTheme="minorEastAsia" w:hAnsiTheme="minorEastAsia"/>
          <w:szCs w:val="21"/>
        </w:rPr>
      </w:pPr>
      <w:r w:rsidRPr="00945461">
        <w:rPr>
          <w:rFonts w:asciiTheme="minorEastAsia" w:hAnsiTheme="minorEastAsia" w:hint="eastAsia"/>
          <w:szCs w:val="21"/>
        </w:rPr>
        <w:t>場合はこの限</w:t>
      </w:r>
      <w:r w:rsidR="00F971D1">
        <w:rPr>
          <w:rFonts w:asciiTheme="minorEastAsia" w:hAnsiTheme="minorEastAsia" w:hint="eastAsia"/>
          <w:szCs w:val="21"/>
        </w:rPr>
        <w:t>りでない</w:t>
      </w:r>
      <w:r w:rsidRPr="00945461">
        <w:rPr>
          <w:rFonts w:asciiTheme="minorEastAsia" w:hAnsiTheme="minorEastAsia" w:hint="eastAsia"/>
          <w:szCs w:val="21"/>
        </w:rPr>
        <w:t>。</w:t>
      </w:r>
    </w:p>
    <w:p w:rsidR="00B84500" w:rsidRDefault="00494FFC" w:rsidP="00F50C81">
      <w:pPr>
        <w:ind w:left="424" w:hangingChars="202" w:hanging="424"/>
        <w:rPr>
          <w:rFonts w:asciiTheme="minorEastAsia" w:hAnsiTheme="minorEastAsia"/>
          <w:szCs w:val="21"/>
        </w:rPr>
      </w:pPr>
      <w:r>
        <w:rPr>
          <w:rFonts w:asciiTheme="minorEastAsia" w:hAnsiTheme="minorEastAsia" w:hint="eastAsia"/>
          <w:szCs w:val="21"/>
        </w:rPr>
        <w:t xml:space="preserve"> </w:t>
      </w:r>
      <w:r w:rsidR="00B31837" w:rsidRPr="00945461">
        <w:rPr>
          <w:rFonts w:asciiTheme="minorEastAsia" w:hAnsiTheme="minorEastAsia" w:hint="eastAsia"/>
          <w:szCs w:val="21"/>
        </w:rPr>
        <w:t>（２）提案書類</w:t>
      </w:r>
      <w:r w:rsidR="00E370E5">
        <w:rPr>
          <w:rFonts w:asciiTheme="minorEastAsia" w:hAnsiTheme="minorEastAsia" w:hint="eastAsia"/>
          <w:szCs w:val="21"/>
        </w:rPr>
        <w:t>の</w:t>
      </w:r>
      <w:r w:rsidR="00B31837" w:rsidRPr="00945461">
        <w:rPr>
          <w:rFonts w:asciiTheme="minorEastAsia" w:hAnsiTheme="minorEastAsia" w:hint="eastAsia"/>
          <w:szCs w:val="21"/>
        </w:rPr>
        <w:t>返却</w:t>
      </w:r>
      <w:r w:rsidR="00E370E5">
        <w:rPr>
          <w:rFonts w:asciiTheme="minorEastAsia" w:hAnsiTheme="minorEastAsia" w:hint="eastAsia"/>
          <w:szCs w:val="21"/>
        </w:rPr>
        <w:t>は行わない</w:t>
      </w:r>
      <w:r w:rsidR="00F91B9F">
        <w:rPr>
          <w:rFonts w:asciiTheme="minorEastAsia" w:hAnsiTheme="minorEastAsia" w:hint="eastAsia"/>
          <w:szCs w:val="21"/>
        </w:rPr>
        <w:t>。ただし、</w:t>
      </w:r>
      <w:r w:rsidR="00F50C81">
        <w:rPr>
          <w:rFonts w:asciiTheme="minorEastAsia" w:hAnsiTheme="minorEastAsia" w:hint="eastAsia"/>
          <w:szCs w:val="21"/>
        </w:rPr>
        <w:t>当該</w:t>
      </w:r>
      <w:r w:rsidR="00B31837" w:rsidRPr="00945461">
        <w:rPr>
          <w:rFonts w:asciiTheme="minorEastAsia" w:hAnsiTheme="minorEastAsia" w:hint="eastAsia"/>
          <w:szCs w:val="21"/>
        </w:rPr>
        <w:t>書類は、契約に至った場合に使用するほかは、</w:t>
      </w:r>
    </w:p>
    <w:p w:rsidR="00B31837" w:rsidRPr="00945461" w:rsidRDefault="00B31837" w:rsidP="0071471E">
      <w:pPr>
        <w:ind w:leftChars="200" w:left="420" w:firstLineChars="100" w:firstLine="210"/>
        <w:rPr>
          <w:rFonts w:asciiTheme="minorEastAsia" w:hAnsiTheme="minorEastAsia"/>
          <w:szCs w:val="21"/>
        </w:rPr>
      </w:pPr>
      <w:r w:rsidRPr="00945461">
        <w:rPr>
          <w:rFonts w:asciiTheme="minorEastAsia" w:hAnsiTheme="minorEastAsia" w:hint="eastAsia"/>
          <w:szCs w:val="21"/>
        </w:rPr>
        <w:t>本業務の採択に関する審査以外の目的で提案者に無断で使用</w:t>
      </w:r>
      <w:r w:rsidR="0071471E">
        <w:rPr>
          <w:rFonts w:asciiTheme="minorEastAsia" w:hAnsiTheme="minorEastAsia" w:hint="eastAsia"/>
          <w:szCs w:val="21"/>
        </w:rPr>
        <w:t>しないこととする。</w:t>
      </w:r>
    </w:p>
    <w:p w:rsidR="005F5788" w:rsidRDefault="00494FFC" w:rsidP="004D7FF6">
      <w:pPr>
        <w:ind w:left="424" w:hangingChars="202" w:hanging="424"/>
        <w:rPr>
          <w:rFonts w:asciiTheme="minorEastAsia" w:hAnsiTheme="minorEastAsia"/>
          <w:szCs w:val="21"/>
        </w:rPr>
      </w:pPr>
      <w:r>
        <w:rPr>
          <w:rFonts w:asciiTheme="minorEastAsia" w:hAnsiTheme="minorEastAsia" w:hint="eastAsia"/>
          <w:szCs w:val="21"/>
        </w:rPr>
        <w:t xml:space="preserve"> </w:t>
      </w:r>
      <w:r w:rsidR="00B31837" w:rsidRPr="00945461">
        <w:rPr>
          <w:rFonts w:asciiTheme="minorEastAsia" w:hAnsiTheme="minorEastAsia" w:hint="eastAsia"/>
          <w:szCs w:val="21"/>
        </w:rPr>
        <w:t>（３）選定された提案は、福岡都市圏広域行政事業組合</w:t>
      </w:r>
      <w:r w:rsidR="000555AA">
        <w:rPr>
          <w:rFonts w:asciiTheme="minorEastAsia" w:hAnsiTheme="minorEastAsia" w:hint="eastAsia"/>
          <w:szCs w:val="21"/>
        </w:rPr>
        <w:t>事務局</w:t>
      </w:r>
      <w:r w:rsidR="00B31837" w:rsidRPr="00945461">
        <w:rPr>
          <w:rFonts w:asciiTheme="minorEastAsia" w:hAnsiTheme="minorEastAsia" w:hint="eastAsia"/>
          <w:szCs w:val="21"/>
        </w:rPr>
        <w:t>との協議により、内容の変更を求め</w:t>
      </w:r>
    </w:p>
    <w:p w:rsidR="00B31837" w:rsidRPr="00945461" w:rsidRDefault="006C65F1" w:rsidP="005F5788">
      <w:pPr>
        <w:ind w:leftChars="200" w:left="420" w:firstLineChars="50" w:firstLine="105"/>
        <w:rPr>
          <w:rFonts w:asciiTheme="minorEastAsia" w:hAnsiTheme="minorEastAsia"/>
          <w:szCs w:val="21"/>
        </w:rPr>
      </w:pPr>
      <w:r>
        <w:rPr>
          <w:rFonts w:asciiTheme="minorEastAsia" w:hAnsiTheme="minorEastAsia" w:hint="eastAsia"/>
          <w:szCs w:val="21"/>
        </w:rPr>
        <w:t>ることがある</w:t>
      </w:r>
      <w:r w:rsidR="00B31837" w:rsidRPr="00945461">
        <w:rPr>
          <w:rFonts w:asciiTheme="minorEastAsia" w:hAnsiTheme="minorEastAsia" w:hint="eastAsia"/>
          <w:szCs w:val="21"/>
        </w:rPr>
        <w:t>。</w:t>
      </w:r>
    </w:p>
    <w:p w:rsidR="00B31837" w:rsidRPr="00945461" w:rsidRDefault="00B31837" w:rsidP="00B31837">
      <w:pPr>
        <w:ind w:left="708" w:hangingChars="337" w:hanging="708"/>
        <w:rPr>
          <w:rFonts w:asciiTheme="minorEastAsia" w:hAnsiTheme="minorEastAsia"/>
          <w:szCs w:val="21"/>
        </w:rPr>
      </w:pPr>
    </w:p>
    <w:p w:rsidR="00B31837" w:rsidRPr="00391B7E" w:rsidRDefault="00B31837" w:rsidP="00391B7E">
      <w:pPr>
        <w:ind w:left="710" w:hangingChars="337" w:hanging="710"/>
        <w:rPr>
          <w:rFonts w:asciiTheme="minorEastAsia" w:hAnsiTheme="minorEastAsia"/>
          <w:b/>
          <w:szCs w:val="21"/>
        </w:rPr>
      </w:pPr>
      <w:r w:rsidRPr="00391B7E">
        <w:rPr>
          <w:rFonts w:asciiTheme="minorEastAsia" w:hAnsiTheme="minorEastAsia" w:hint="eastAsia"/>
          <w:b/>
          <w:szCs w:val="21"/>
        </w:rPr>
        <w:t>1</w:t>
      </w:r>
      <w:r w:rsidR="00E61213" w:rsidRPr="00391B7E">
        <w:rPr>
          <w:rFonts w:asciiTheme="minorEastAsia" w:hAnsiTheme="minorEastAsia" w:hint="eastAsia"/>
          <w:b/>
          <w:szCs w:val="21"/>
        </w:rPr>
        <w:t>7</w:t>
      </w:r>
      <w:r w:rsidRPr="00391B7E">
        <w:rPr>
          <w:rFonts w:asciiTheme="minorEastAsia" w:hAnsiTheme="minorEastAsia" w:hint="eastAsia"/>
          <w:b/>
          <w:szCs w:val="21"/>
        </w:rPr>
        <w:t xml:space="preserve">　失格要件</w:t>
      </w:r>
    </w:p>
    <w:p w:rsidR="00B31837" w:rsidRPr="00945461" w:rsidRDefault="00B31837" w:rsidP="00B31837">
      <w:pPr>
        <w:ind w:left="708" w:hangingChars="337" w:hanging="708"/>
        <w:rPr>
          <w:rFonts w:asciiTheme="minorEastAsia" w:hAnsiTheme="minorEastAsia"/>
          <w:szCs w:val="21"/>
        </w:rPr>
      </w:pPr>
      <w:r w:rsidRPr="00945461">
        <w:rPr>
          <w:rFonts w:asciiTheme="minorEastAsia" w:hAnsiTheme="minorEastAsia" w:hint="eastAsia"/>
          <w:szCs w:val="21"/>
        </w:rPr>
        <w:t xml:space="preserve">　　</w:t>
      </w:r>
      <w:r w:rsidR="00C85E98">
        <w:rPr>
          <w:rFonts w:asciiTheme="minorEastAsia" w:hAnsiTheme="minorEastAsia" w:hint="eastAsia"/>
          <w:szCs w:val="21"/>
        </w:rPr>
        <w:t>提案業者が、</w:t>
      </w:r>
      <w:r w:rsidRPr="00945461">
        <w:rPr>
          <w:rFonts w:asciiTheme="minorEastAsia" w:hAnsiTheme="minorEastAsia" w:hint="eastAsia"/>
          <w:szCs w:val="21"/>
        </w:rPr>
        <w:t>以下の</w:t>
      </w:r>
      <w:r w:rsidR="00DE2CA6">
        <w:rPr>
          <w:rFonts w:asciiTheme="minorEastAsia" w:hAnsiTheme="minorEastAsia" w:hint="eastAsia"/>
          <w:szCs w:val="21"/>
        </w:rPr>
        <w:t>いずれ</w:t>
      </w:r>
      <w:r w:rsidR="005D78F5">
        <w:rPr>
          <w:rFonts w:asciiTheme="minorEastAsia" w:hAnsiTheme="minorEastAsia" w:hint="eastAsia"/>
          <w:szCs w:val="21"/>
        </w:rPr>
        <w:t>か</w:t>
      </w:r>
      <w:r w:rsidR="001D3D2C">
        <w:rPr>
          <w:rFonts w:asciiTheme="minorEastAsia" w:hAnsiTheme="minorEastAsia" w:hint="eastAsia"/>
          <w:szCs w:val="21"/>
        </w:rPr>
        <w:t>に該当する場合は、失格とする</w:t>
      </w:r>
      <w:r w:rsidR="00556518">
        <w:rPr>
          <w:rFonts w:asciiTheme="minorEastAsia" w:hAnsiTheme="minorEastAsia" w:hint="eastAsia"/>
          <w:szCs w:val="21"/>
        </w:rPr>
        <w:t>。</w:t>
      </w:r>
    </w:p>
    <w:p w:rsidR="00B31837" w:rsidRPr="00945461" w:rsidRDefault="00494FFC" w:rsidP="00B31837">
      <w:pPr>
        <w:ind w:left="708" w:hangingChars="337" w:hanging="708"/>
        <w:rPr>
          <w:rFonts w:asciiTheme="minorEastAsia" w:hAnsiTheme="minorEastAsia"/>
          <w:szCs w:val="21"/>
        </w:rPr>
      </w:pPr>
      <w:r>
        <w:rPr>
          <w:rFonts w:asciiTheme="minorEastAsia" w:hAnsiTheme="minorEastAsia" w:hint="eastAsia"/>
          <w:szCs w:val="21"/>
        </w:rPr>
        <w:t xml:space="preserve"> </w:t>
      </w:r>
      <w:r w:rsidR="00B31837" w:rsidRPr="00945461">
        <w:rPr>
          <w:rFonts w:asciiTheme="minorEastAsia" w:hAnsiTheme="minorEastAsia" w:hint="eastAsia"/>
          <w:szCs w:val="21"/>
        </w:rPr>
        <w:t>（１）条件を満たさない提案を行った場合</w:t>
      </w:r>
    </w:p>
    <w:p w:rsidR="00B31837" w:rsidRPr="00945461" w:rsidRDefault="00494FFC" w:rsidP="00B31837">
      <w:pPr>
        <w:ind w:left="708" w:hangingChars="337" w:hanging="708"/>
        <w:rPr>
          <w:rFonts w:asciiTheme="minorEastAsia" w:hAnsiTheme="minorEastAsia"/>
          <w:szCs w:val="21"/>
        </w:rPr>
      </w:pPr>
      <w:r>
        <w:rPr>
          <w:rFonts w:asciiTheme="minorEastAsia" w:hAnsiTheme="minorEastAsia" w:hint="eastAsia"/>
          <w:szCs w:val="21"/>
        </w:rPr>
        <w:t xml:space="preserve"> </w:t>
      </w:r>
      <w:r w:rsidR="00B31837" w:rsidRPr="00945461">
        <w:rPr>
          <w:rFonts w:asciiTheme="minorEastAsia" w:hAnsiTheme="minorEastAsia" w:hint="eastAsia"/>
          <w:szCs w:val="21"/>
        </w:rPr>
        <w:t>（２）提出書類に</w:t>
      </w:r>
      <w:r w:rsidR="00E96746">
        <w:rPr>
          <w:rFonts w:asciiTheme="minorEastAsia" w:hAnsiTheme="minorEastAsia" w:hint="eastAsia"/>
          <w:szCs w:val="21"/>
        </w:rPr>
        <w:t>虚偽</w:t>
      </w:r>
      <w:r w:rsidR="00941924" w:rsidRPr="00945461">
        <w:rPr>
          <w:rFonts w:asciiTheme="minorEastAsia" w:hAnsiTheme="minorEastAsia" w:hint="eastAsia"/>
          <w:szCs w:val="21"/>
        </w:rPr>
        <w:t>があった場合</w:t>
      </w:r>
    </w:p>
    <w:p w:rsidR="00941924" w:rsidRPr="00945461" w:rsidRDefault="00494FFC" w:rsidP="00B31837">
      <w:pPr>
        <w:ind w:left="708" w:hangingChars="337" w:hanging="708"/>
        <w:rPr>
          <w:rFonts w:asciiTheme="minorEastAsia" w:hAnsiTheme="minorEastAsia"/>
          <w:szCs w:val="21"/>
        </w:rPr>
      </w:pPr>
      <w:r>
        <w:rPr>
          <w:rFonts w:asciiTheme="minorEastAsia" w:hAnsiTheme="minorEastAsia" w:hint="eastAsia"/>
          <w:szCs w:val="21"/>
        </w:rPr>
        <w:t xml:space="preserve"> </w:t>
      </w:r>
      <w:r w:rsidR="00941924" w:rsidRPr="00945461">
        <w:rPr>
          <w:rFonts w:asciiTheme="minorEastAsia" w:hAnsiTheme="minorEastAsia" w:hint="eastAsia"/>
          <w:szCs w:val="21"/>
        </w:rPr>
        <w:t>（３）審査員等に対する不正な行為が認められた場合</w:t>
      </w:r>
    </w:p>
    <w:p w:rsidR="00941924" w:rsidRDefault="00494FFC" w:rsidP="00B31837">
      <w:pPr>
        <w:ind w:left="708" w:hangingChars="337" w:hanging="708"/>
        <w:rPr>
          <w:rFonts w:asciiTheme="minorEastAsia" w:hAnsiTheme="minorEastAsia"/>
          <w:szCs w:val="21"/>
        </w:rPr>
      </w:pPr>
      <w:r>
        <w:rPr>
          <w:rFonts w:asciiTheme="minorEastAsia" w:hAnsiTheme="minorEastAsia" w:hint="eastAsia"/>
          <w:szCs w:val="21"/>
        </w:rPr>
        <w:t xml:space="preserve"> </w:t>
      </w:r>
      <w:r w:rsidR="00941924" w:rsidRPr="00945461">
        <w:rPr>
          <w:rFonts w:asciiTheme="minorEastAsia" w:hAnsiTheme="minorEastAsia" w:hint="eastAsia"/>
          <w:szCs w:val="21"/>
        </w:rPr>
        <w:t>（４）事業推進に必要な手続きを行わない場合</w:t>
      </w:r>
    </w:p>
    <w:p w:rsidR="00E113EB" w:rsidRPr="00945461" w:rsidRDefault="00E113EB" w:rsidP="00B31837">
      <w:pPr>
        <w:ind w:left="708" w:hangingChars="337" w:hanging="708"/>
        <w:rPr>
          <w:rFonts w:asciiTheme="minorEastAsia" w:hAnsiTheme="minorEastAsia"/>
          <w:szCs w:val="21"/>
        </w:rPr>
      </w:pPr>
    </w:p>
    <w:p w:rsidR="00941924" w:rsidRPr="00391B7E" w:rsidRDefault="00941924" w:rsidP="00391B7E">
      <w:pPr>
        <w:ind w:left="710" w:hangingChars="337" w:hanging="710"/>
        <w:rPr>
          <w:rFonts w:asciiTheme="minorEastAsia" w:hAnsiTheme="minorEastAsia"/>
          <w:b/>
          <w:szCs w:val="21"/>
        </w:rPr>
      </w:pPr>
      <w:r w:rsidRPr="00391B7E">
        <w:rPr>
          <w:rFonts w:asciiTheme="minorEastAsia" w:hAnsiTheme="minorEastAsia" w:hint="eastAsia"/>
          <w:b/>
          <w:szCs w:val="21"/>
        </w:rPr>
        <w:lastRenderedPageBreak/>
        <w:t>1</w:t>
      </w:r>
      <w:r w:rsidR="00E61213" w:rsidRPr="00391B7E">
        <w:rPr>
          <w:rFonts w:asciiTheme="minorEastAsia" w:hAnsiTheme="minorEastAsia" w:hint="eastAsia"/>
          <w:b/>
          <w:szCs w:val="21"/>
        </w:rPr>
        <w:t>8</w:t>
      </w:r>
      <w:r w:rsidRPr="00391B7E">
        <w:rPr>
          <w:rFonts w:asciiTheme="minorEastAsia" w:hAnsiTheme="minorEastAsia" w:hint="eastAsia"/>
          <w:b/>
          <w:szCs w:val="21"/>
        </w:rPr>
        <w:t xml:space="preserve">　契約</w:t>
      </w:r>
    </w:p>
    <w:p w:rsidR="00941924" w:rsidRPr="00945461" w:rsidRDefault="00494FFC" w:rsidP="00B31837">
      <w:pPr>
        <w:ind w:left="708" w:hangingChars="337" w:hanging="708"/>
        <w:rPr>
          <w:rFonts w:asciiTheme="minorEastAsia" w:hAnsiTheme="minorEastAsia"/>
          <w:szCs w:val="21"/>
        </w:rPr>
      </w:pPr>
      <w:r>
        <w:rPr>
          <w:rFonts w:asciiTheme="minorEastAsia" w:hAnsiTheme="minorEastAsia" w:hint="eastAsia"/>
          <w:szCs w:val="21"/>
        </w:rPr>
        <w:t xml:space="preserve"> </w:t>
      </w:r>
      <w:r w:rsidR="00941924" w:rsidRPr="00945461">
        <w:rPr>
          <w:rFonts w:asciiTheme="minorEastAsia" w:hAnsiTheme="minorEastAsia" w:hint="eastAsia"/>
          <w:szCs w:val="21"/>
        </w:rPr>
        <w:t>（１）契約相手方候補との協議</w:t>
      </w:r>
    </w:p>
    <w:p w:rsidR="00941924" w:rsidRPr="00945461" w:rsidRDefault="00941924" w:rsidP="00494FFC">
      <w:pPr>
        <w:ind w:leftChars="-67" w:left="709" w:hangingChars="405" w:hanging="850"/>
        <w:rPr>
          <w:rFonts w:asciiTheme="minorEastAsia" w:hAnsiTheme="minorEastAsia"/>
          <w:szCs w:val="21"/>
        </w:rPr>
      </w:pPr>
      <w:r w:rsidRPr="00945461">
        <w:rPr>
          <w:rFonts w:asciiTheme="minorEastAsia" w:hAnsiTheme="minorEastAsia" w:hint="eastAsia"/>
          <w:szCs w:val="21"/>
        </w:rPr>
        <w:t xml:space="preserve">　　　　　上記「1</w:t>
      </w:r>
      <w:r w:rsidR="00E61213">
        <w:rPr>
          <w:rFonts w:asciiTheme="minorEastAsia" w:hAnsiTheme="minorEastAsia" w:hint="eastAsia"/>
          <w:szCs w:val="21"/>
        </w:rPr>
        <w:t>5</w:t>
      </w:r>
      <w:r w:rsidRPr="00945461">
        <w:rPr>
          <w:rFonts w:asciiTheme="minorEastAsia" w:hAnsiTheme="minorEastAsia" w:hint="eastAsia"/>
          <w:szCs w:val="21"/>
        </w:rPr>
        <w:t xml:space="preserve">　契約相手方候補の選定」で選定した契約相手方候補と最終的な協議を行い、業務委託手続きを</w:t>
      </w:r>
      <w:r w:rsidR="00790DF4">
        <w:rPr>
          <w:rFonts w:asciiTheme="minorEastAsia" w:hAnsiTheme="minorEastAsia" w:hint="eastAsia"/>
          <w:szCs w:val="21"/>
        </w:rPr>
        <w:t>行う</w:t>
      </w:r>
      <w:r w:rsidRPr="00945461">
        <w:rPr>
          <w:rFonts w:asciiTheme="minorEastAsia" w:hAnsiTheme="minorEastAsia" w:hint="eastAsia"/>
          <w:szCs w:val="21"/>
        </w:rPr>
        <w:t>。なお、</w:t>
      </w:r>
      <w:r w:rsidR="005D78F5">
        <w:rPr>
          <w:rFonts w:asciiTheme="minorEastAsia" w:hAnsiTheme="minorEastAsia" w:hint="eastAsia"/>
          <w:szCs w:val="21"/>
        </w:rPr>
        <w:t>契約</w:t>
      </w:r>
      <w:r w:rsidRPr="00945461">
        <w:rPr>
          <w:rFonts w:asciiTheme="minorEastAsia" w:hAnsiTheme="minorEastAsia" w:hint="eastAsia"/>
          <w:szCs w:val="21"/>
        </w:rPr>
        <w:t>締結に至らない場合は、次点者と業務委託契約手続きのための協議を行</w:t>
      </w:r>
      <w:r w:rsidR="00901BC5">
        <w:rPr>
          <w:rFonts w:asciiTheme="minorEastAsia" w:hAnsiTheme="minorEastAsia" w:hint="eastAsia"/>
          <w:szCs w:val="21"/>
        </w:rPr>
        <w:t>う</w:t>
      </w:r>
      <w:r w:rsidRPr="00945461">
        <w:rPr>
          <w:rFonts w:asciiTheme="minorEastAsia" w:hAnsiTheme="minorEastAsia" w:hint="eastAsia"/>
          <w:szCs w:val="21"/>
        </w:rPr>
        <w:t>。</w:t>
      </w:r>
    </w:p>
    <w:p w:rsidR="00941924" w:rsidRPr="00945461" w:rsidRDefault="00E85F23" w:rsidP="00E85F23">
      <w:pPr>
        <w:ind w:left="708" w:hangingChars="337" w:hanging="708"/>
        <w:rPr>
          <w:rFonts w:asciiTheme="minorEastAsia" w:hAnsiTheme="minorEastAsia"/>
          <w:szCs w:val="21"/>
        </w:rPr>
      </w:pPr>
      <w:r>
        <w:rPr>
          <w:rFonts w:asciiTheme="minorEastAsia" w:hAnsiTheme="minorEastAsia" w:hint="eastAsia"/>
          <w:szCs w:val="21"/>
        </w:rPr>
        <w:t xml:space="preserve"> </w:t>
      </w:r>
      <w:r w:rsidR="00941924" w:rsidRPr="00945461">
        <w:rPr>
          <w:rFonts w:asciiTheme="minorEastAsia" w:hAnsiTheme="minorEastAsia" w:hint="eastAsia"/>
          <w:szCs w:val="21"/>
        </w:rPr>
        <w:t>（２）　契約相手方候補と具体的な委託内容について合意に達した後、福岡都市圏広域行政事業組合</w:t>
      </w:r>
      <w:r w:rsidR="006103A8" w:rsidRPr="00945461">
        <w:rPr>
          <w:rFonts w:asciiTheme="minorEastAsia" w:hAnsiTheme="minorEastAsia" w:hint="eastAsia"/>
          <w:szCs w:val="21"/>
        </w:rPr>
        <w:t>財務規則及び関係法令</w:t>
      </w:r>
      <w:r w:rsidR="00941924" w:rsidRPr="00945461">
        <w:rPr>
          <w:rFonts w:asciiTheme="minorEastAsia" w:hAnsiTheme="minorEastAsia" w:hint="eastAsia"/>
          <w:szCs w:val="21"/>
        </w:rPr>
        <w:t>に基づき</w:t>
      </w:r>
      <w:r w:rsidR="00640FAE">
        <w:rPr>
          <w:rFonts w:asciiTheme="minorEastAsia" w:hAnsiTheme="minorEastAsia" w:hint="eastAsia"/>
          <w:szCs w:val="21"/>
        </w:rPr>
        <w:t>契約を締結する</w:t>
      </w:r>
      <w:r w:rsidR="006103A8" w:rsidRPr="00945461">
        <w:rPr>
          <w:rFonts w:asciiTheme="minorEastAsia" w:hAnsiTheme="minorEastAsia" w:hint="eastAsia"/>
          <w:szCs w:val="21"/>
        </w:rPr>
        <w:t>。</w:t>
      </w:r>
    </w:p>
    <w:p w:rsidR="006103A8" w:rsidRPr="00945461" w:rsidRDefault="006103A8" w:rsidP="006103A8">
      <w:pPr>
        <w:ind w:left="850" w:hangingChars="405" w:hanging="850"/>
        <w:rPr>
          <w:rFonts w:asciiTheme="minorEastAsia" w:hAnsiTheme="minorEastAsia"/>
          <w:szCs w:val="21"/>
        </w:rPr>
      </w:pPr>
    </w:p>
    <w:p w:rsidR="006103A8" w:rsidRPr="00391B7E" w:rsidRDefault="00E61213" w:rsidP="00391B7E">
      <w:pPr>
        <w:ind w:left="854" w:hangingChars="405" w:hanging="854"/>
        <w:rPr>
          <w:rFonts w:asciiTheme="minorEastAsia" w:hAnsiTheme="minorEastAsia"/>
          <w:b/>
          <w:szCs w:val="21"/>
        </w:rPr>
      </w:pPr>
      <w:r w:rsidRPr="00391B7E">
        <w:rPr>
          <w:rFonts w:asciiTheme="minorEastAsia" w:hAnsiTheme="minorEastAsia" w:hint="eastAsia"/>
          <w:b/>
          <w:szCs w:val="21"/>
        </w:rPr>
        <w:t>19</w:t>
      </w:r>
      <w:r w:rsidR="00B71895">
        <w:rPr>
          <w:rFonts w:asciiTheme="minorEastAsia" w:hAnsiTheme="minorEastAsia" w:hint="eastAsia"/>
          <w:b/>
          <w:szCs w:val="21"/>
        </w:rPr>
        <w:t xml:space="preserve">　その他</w:t>
      </w:r>
    </w:p>
    <w:p w:rsidR="006103A8" w:rsidRPr="00945461" w:rsidRDefault="004D7FF6" w:rsidP="004D7FF6">
      <w:pPr>
        <w:ind w:left="991" w:hangingChars="472" w:hanging="991"/>
        <w:rPr>
          <w:rFonts w:asciiTheme="minorEastAsia" w:hAnsiTheme="minorEastAsia"/>
          <w:szCs w:val="21"/>
        </w:rPr>
      </w:pPr>
      <w:r>
        <w:rPr>
          <w:rFonts w:asciiTheme="minorEastAsia" w:hAnsiTheme="minorEastAsia" w:hint="eastAsia"/>
          <w:szCs w:val="21"/>
        </w:rPr>
        <w:t xml:space="preserve"> </w:t>
      </w:r>
      <w:r w:rsidR="006103A8" w:rsidRPr="00945461">
        <w:rPr>
          <w:rFonts w:asciiTheme="minorEastAsia" w:hAnsiTheme="minorEastAsia" w:hint="eastAsia"/>
          <w:szCs w:val="21"/>
        </w:rPr>
        <w:t>（１）提案に係る費用は、参加事業者が負担する。</w:t>
      </w:r>
    </w:p>
    <w:p w:rsidR="006103A8" w:rsidRPr="00945461" w:rsidRDefault="004D7FF6" w:rsidP="006103A8">
      <w:pPr>
        <w:ind w:left="850" w:hangingChars="405" w:hanging="850"/>
        <w:rPr>
          <w:rFonts w:asciiTheme="minorEastAsia" w:hAnsiTheme="minorEastAsia"/>
          <w:szCs w:val="21"/>
        </w:rPr>
      </w:pPr>
      <w:r>
        <w:rPr>
          <w:rFonts w:asciiTheme="minorEastAsia" w:hAnsiTheme="minorEastAsia" w:hint="eastAsia"/>
          <w:szCs w:val="21"/>
        </w:rPr>
        <w:t xml:space="preserve"> </w:t>
      </w:r>
      <w:r w:rsidR="006103A8" w:rsidRPr="00945461">
        <w:rPr>
          <w:rFonts w:asciiTheme="minorEastAsia" w:hAnsiTheme="minorEastAsia" w:hint="eastAsia"/>
          <w:szCs w:val="21"/>
        </w:rPr>
        <w:t>（２）審査結果に関する質問には、一切回答</w:t>
      </w:r>
      <w:r w:rsidR="000E1B33">
        <w:rPr>
          <w:rFonts w:asciiTheme="minorEastAsia" w:hAnsiTheme="minorEastAsia" w:hint="eastAsia"/>
          <w:szCs w:val="21"/>
        </w:rPr>
        <w:t>しない</w:t>
      </w:r>
      <w:r w:rsidR="006103A8" w:rsidRPr="00945461">
        <w:rPr>
          <w:rFonts w:asciiTheme="minorEastAsia" w:hAnsiTheme="minorEastAsia" w:hint="eastAsia"/>
          <w:szCs w:val="21"/>
        </w:rPr>
        <w:t>。</w:t>
      </w:r>
    </w:p>
    <w:p w:rsidR="006103A8" w:rsidRPr="00945461" w:rsidRDefault="004D7FF6" w:rsidP="006103A8">
      <w:pPr>
        <w:ind w:left="850" w:hangingChars="405" w:hanging="850"/>
        <w:rPr>
          <w:rFonts w:asciiTheme="minorEastAsia" w:hAnsiTheme="minorEastAsia"/>
          <w:szCs w:val="21"/>
        </w:rPr>
      </w:pPr>
      <w:r>
        <w:rPr>
          <w:rFonts w:asciiTheme="minorEastAsia" w:hAnsiTheme="minorEastAsia" w:hint="eastAsia"/>
          <w:szCs w:val="21"/>
        </w:rPr>
        <w:t xml:space="preserve"> </w:t>
      </w:r>
      <w:r w:rsidR="006103A8" w:rsidRPr="00945461">
        <w:rPr>
          <w:rFonts w:asciiTheme="minorEastAsia" w:hAnsiTheme="minorEastAsia" w:hint="eastAsia"/>
          <w:szCs w:val="21"/>
        </w:rPr>
        <w:t>（３）提案内容を他の目的のために使用することを禁止</w:t>
      </w:r>
      <w:r w:rsidR="00535EC9">
        <w:rPr>
          <w:rFonts w:asciiTheme="minorEastAsia" w:hAnsiTheme="minorEastAsia" w:hint="eastAsia"/>
          <w:szCs w:val="21"/>
        </w:rPr>
        <w:t>する</w:t>
      </w:r>
      <w:r w:rsidR="006103A8" w:rsidRPr="00945461">
        <w:rPr>
          <w:rFonts w:asciiTheme="minorEastAsia" w:hAnsiTheme="minorEastAsia" w:hint="eastAsia"/>
          <w:szCs w:val="21"/>
        </w:rPr>
        <w:t>。</w:t>
      </w:r>
    </w:p>
    <w:p w:rsidR="00827465" w:rsidRDefault="004D7FF6" w:rsidP="00827465">
      <w:pPr>
        <w:ind w:left="708" w:hangingChars="337" w:hanging="708"/>
        <w:rPr>
          <w:rFonts w:asciiTheme="minorEastAsia" w:hAnsiTheme="minorEastAsia"/>
          <w:szCs w:val="21"/>
        </w:rPr>
      </w:pPr>
      <w:r>
        <w:rPr>
          <w:rFonts w:asciiTheme="minorEastAsia" w:hAnsiTheme="minorEastAsia" w:hint="eastAsia"/>
          <w:szCs w:val="21"/>
        </w:rPr>
        <w:t xml:space="preserve"> </w:t>
      </w:r>
      <w:r w:rsidR="006103A8" w:rsidRPr="00945461">
        <w:rPr>
          <w:rFonts w:asciiTheme="minorEastAsia" w:hAnsiTheme="minorEastAsia" w:hint="eastAsia"/>
          <w:szCs w:val="21"/>
        </w:rPr>
        <w:t>（４）委託内容については、現時点で必要と思われる提案内容を提示して</w:t>
      </w:r>
      <w:r w:rsidR="007103A2">
        <w:rPr>
          <w:rFonts w:asciiTheme="minorEastAsia" w:hAnsiTheme="minorEastAsia" w:hint="eastAsia"/>
          <w:szCs w:val="21"/>
        </w:rPr>
        <w:t>いるが</w:t>
      </w:r>
      <w:r w:rsidR="00827465">
        <w:rPr>
          <w:rFonts w:asciiTheme="minorEastAsia" w:hAnsiTheme="minorEastAsia" w:hint="eastAsia"/>
          <w:szCs w:val="21"/>
        </w:rPr>
        <w:t>、</w:t>
      </w:r>
      <w:r w:rsidR="006103A8" w:rsidRPr="00945461">
        <w:rPr>
          <w:rFonts w:asciiTheme="minorEastAsia" w:hAnsiTheme="minorEastAsia" w:hint="eastAsia"/>
          <w:szCs w:val="21"/>
        </w:rPr>
        <w:t>契約相手方候補</w:t>
      </w:r>
    </w:p>
    <w:p w:rsidR="006103A8" w:rsidRPr="00945461" w:rsidRDefault="001A0110" w:rsidP="00827465">
      <w:pPr>
        <w:ind w:leftChars="300" w:left="708" w:hangingChars="37" w:hanging="78"/>
        <w:rPr>
          <w:rFonts w:asciiTheme="minorEastAsia" w:hAnsiTheme="minorEastAsia"/>
          <w:szCs w:val="21"/>
        </w:rPr>
      </w:pPr>
      <w:r>
        <w:rPr>
          <w:rFonts w:asciiTheme="minorEastAsia" w:hAnsiTheme="minorEastAsia" w:hint="eastAsia"/>
          <w:szCs w:val="21"/>
        </w:rPr>
        <w:t>との協議のうえ、変更することがある</w:t>
      </w:r>
      <w:r w:rsidR="00DC4569">
        <w:rPr>
          <w:rFonts w:asciiTheme="minorEastAsia" w:hAnsiTheme="minorEastAsia" w:hint="eastAsia"/>
          <w:szCs w:val="21"/>
        </w:rPr>
        <w:t>。</w:t>
      </w:r>
    </w:p>
    <w:p w:rsidR="006103A8" w:rsidRPr="00945461" w:rsidRDefault="004D7FF6" w:rsidP="006103A8">
      <w:pPr>
        <w:ind w:left="850" w:hangingChars="405" w:hanging="850"/>
        <w:rPr>
          <w:rFonts w:asciiTheme="minorEastAsia" w:hAnsiTheme="minorEastAsia"/>
          <w:szCs w:val="21"/>
        </w:rPr>
      </w:pPr>
      <w:r>
        <w:rPr>
          <w:rFonts w:asciiTheme="minorEastAsia" w:hAnsiTheme="minorEastAsia" w:hint="eastAsia"/>
          <w:szCs w:val="21"/>
        </w:rPr>
        <w:t xml:space="preserve"> </w:t>
      </w:r>
      <w:r w:rsidR="006103A8" w:rsidRPr="00945461">
        <w:rPr>
          <w:rFonts w:asciiTheme="minorEastAsia" w:hAnsiTheme="minorEastAsia" w:hint="eastAsia"/>
          <w:szCs w:val="21"/>
        </w:rPr>
        <w:t>（５）この委託で製作された成果品は、福岡都市圏広域行政事業組合に帰属する。</w:t>
      </w:r>
    </w:p>
    <w:p w:rsidR="006103A8" w:rsidRPr="0018616D" w:rsidRDefault="006103A8" w:rsidP="006103A8">
      <w:pPr>
        <w:ind w:left="850" w:hangingChars="405" w:hanging="850"/>
        <w:rPr>
          <w:rFonts w:asciiTheme="minorEastAsia" w:hAnsiTheme="minorEastAsia"/>
          <w:szCs w:val="21"/>
        </w:rPr>
      </w:pPr>
    </w:p>
    <w:p w:rsidR="006103A8" w:rsidRPr="00391B7E" w:rsidRDefault="00E61213" w:rsidP="00391B7E">
      <w:pPr>
        <w:ind w:left="854" w:hangingChars="405" w:hanging="854"/>
        <w:rPr>
          <w:rFonts w:asciiTheme="minorEastAsia" w:hAnsiTheme="minorEastAsia"/>
          <w:b/>
          <w:szCs w:val="21"/>
        </w:rPr>
      </w:pPr>
      <w:r w:rsidRPr="00391B7E">
        <w:rPr>
          <w:rFonts w:asciiTheme="minorEastAsia" w:hAnsiTheme="minorEastAsia" w:hint="eastAsia"/>
          <w:b/>
          <w:szCs w:val="21"/>
        </w:rPr>
        <w:t>20</w:t>
      </w:r>
      <w:r w:rsidR="006103A8" w:rsidRPr="00391B7E">
        <w:rPr>
          <w:rFonts w:asciiTheme="minorEastAsia" w:hAnsiTheme="minorEastAsia" w:hint="eastAsia"/>
          <w:b/>
          <w:szCs w:val="21"/>
        </w:rPr>
        <w:t xml:space="preserve">　問い合わせ・提案提出先</w:t>
      </w:r>
    </w:p>
    <w:p w:rsidR="006103A8" w:rsidRPr="00945461" w:rsidRDefault="006103A8" w:rsidP="006103A8">
      <w:pPr>
        <w:ind w:left="850" w:hangingChars="405" w:hanging="850"/>
        <w:rPr>
          <w:rFonts w:asciiTheme="minorEastAsia" w:hAnsiTheme="minorEastAsia"/>
          <w:szCs w:val="21"/>
        </w:rPr>
      </w:pPr>
      <w:r w:rsidRPr="00945461">
        <w:rPr>
          <w:rFonts w:asciiTheme="minorEastAsia" w:hAnsiTheme="minorEastAsia" w:hint="eastAsia"/>
          <w:szCs w:val="21"/>
        </w:rPr>
        <w:t xml:space="preserve">　　　福岡都市圏広域行政事業組合</w:t>
      </w:r>
      <w:r w:rsidR="000555AA">
        <w:rPr>
          <w:rFonts w:asciiTheme="minorEastAsia" w:hAnsiTheme="minorEastAsia" w:hint="eastAsia"/>
          <w:szCs w:val="21"/>
        </w:rPr>
        <w:t>事務局</w:t>
      </w:r>
      <w:r w:rsidRPr="00945461">
        <w:rPr>
          <w:rFonts w:asciiTheme="minorEastAsia" w:hAnsiTheme="minorEastAsia" w:hint="eastAsia"/>
          <w:szCs w:val="21"/>
        </w:rPr>
        <w:t xml:space="preserve">　</w:t>
      </w:r>
    </w:p>
    <w:p w:rsidR="006103A8" w:rsidRPr="00945461" w:rsidRDefault="006103A8" w:rsidP="006103A8">
      <w:pPr>
        <w:ind w:left="850" w:hangingChars="405" w:hanging="850"/>
        <w:rPr>
          <w:rFonts w:asciiTheme="minorEastAsia" w:hAnsiTheme="minorEastAsia"/>
          <w:szCs w:val="21"/>
        </w:rPr>
      </w:pPr>
      <w:r w:rsidRPr="00945461">
        <w:rPr>
          <w:rFonts w:asciiTheme="minorEastAsia" w:hAnsiTheme="minorEastAsia" w:hint="eastAsia"/>
          <w:szCs w:val="21"/>
        </w:rPr>
        <w:t xml:space="preserve">　　　　担当　：　</w:t>
      </w:r>
      <w:r w:rsidR="00CC0128">
        <w:rPr>
          <w:rFonts w:asciiTheme="minorEastAsia" w:hAnsiTheme="minorEastAsia" w:hint="eastAsia"/>
          <w:szCs w:val="21"/>
        </w:rPr>
        <w:t>西田・</w:t>
      </w:r>
      <w:r w:rsidR="00CC0128" w:rsidRPr="00E61185">
        <w:rPr>
          <w:rFonts w:asciiTheme="minorEastAsia" w:hAnsiTheme="minorEastAsia" w:hint="eastAsia"/>
          <w:szCs w:val="21"/>
          <w:u w:val="single"/>
        </w:rPr>
        <w:t>相田</w:t>
      </w:r>
    </w:p>
    <w:p w:rsidR="006103A8" w:rsidRPr="00945461" w:rsidRDefault="006103A8" w:rsidP="006103A8">
      <w:pPr>
        <w:ind w:left="850" w:hangingChars="405" w:hanging="850"/>
        <w:rPr>
          <w:rFonts w:asciiTheme="minorEastAsia" w:hAnsiTheme="minorEastAsia"/>
          <w:szCs w:val="21"/>
        </w:rPr>
      </w:pPr>
      <w:r w:rsidRPr="00945461">
        <w:rPr>
          <w:rFonts w:asciiTheme="minorEastAsia" w:hAnsiTheme="minorEastAsia" w:hint="eastAsia"/>
          <w:szCs w:val="21"/>
        </w:rPr>
        <w:t xml:space="preserve">　　　〒810-8620</w:t>
      </w:r>
    </w:p>
    <w:p w:rsidR="006103A8" w:rsidRPr="00945461" w:rsidRDefault="006103A8" w:rsidP="006103A8">
      <w:pPr>
        <w:ind w:left="850" w:hangingChars="405" w:hanging="850"/>
        <w:rPr>
          <w:rFonts w:asciiTheme="minorEastAsia" w:hAnsiTheme="minorEastAsia"/>
          <w:szCs w:val="21"/>
        </w:rPr>
      </w:pPr>
      <w:r w:rsidRPr="00945461">
        <w:rPr>
          <w:rFonts w:asciiTheme="minorEastAsia" w:hAnsiTheme="minorEastAsia" w:hint="eastAsia"/>
          <w:szCs w:val="21"/>
        </w:rPr>
        <w:t xml:space="preserve">　　　福岡市中央区天神１丁目８番１号　福岡市役所内６階</w:t>
      </w:r>
    </w:p>
    <w:p w:rsidR="006103A8" w:rsidRPr="00945461" w:rsidRDefault="006103A8" w:rsidP="006103A8">
      <w:pPr>
        <w:ind w:left="850" w:hangingChars="405" w:hanging="850"/>
        <w:rPr>
          <w:rFonts w:asciiTheme="minorEastAsia" w:hAnsiTheme="minorEastAsia"/>
          <w:szCs w:val="21"/>
        </w:rPr>
      </w:pPr>
      <w:r w:rsidRPr="00945461">
        <w:rPr>
          <w:rFonts w:asciiTheme="minorEastAsia" w:hAnsiTheme="minorEastAsia" w:hint="eastAsia"/>
          <w:szCs w:val="21"/>
        </w:rPr>
        <w:t xml:space="preserve">　　　電話番号：　092-733-5004</w:t>
      </w:r>
      <w:r w:rsidR="00B0294F">
        <w:rPr>
          <w:rFonts w:asciiTheme="minorEastAsia" w:hAnsiTheme="minorEastAsia" w:hint="eastAsia"/>
          <w:szCs w:val="21"/>
        </w:rPr>
        <w:t xml:space="preserve">　　Ｆａｘ番号：　092-733-5005</w:t>
      </w:r>
    </w:p>
    <w:p w:rsidR="006103A8" w:rsidRPr="00945461" w:rsidRDefault="006103A8" w:rsidP="006103A8">
      <w:pPr>
        <w:ind w:left="850" w:hangingChars="405" w:hanging="850"/>
        <w:rPr>
          <w:rFonts w:asciiTheme="minorEastAsia" w:hAnsiTheme="minorEastAsia"/>
          <w:szCs w:val="21"/>
        </w:rPr>
      </w:pPr>
      <w:r w:rsidRPr="00945461">
        <w:rPr>
          <w:rFonts w:asciiTheme="minorEastAsia" w:hAnsiTheme="minorEastAsia" w:hint="eastAsia"/>
          <w:szCs w:val="21"/>
        </w:rPr>
        <w:t xml:space="preserve">　　　Eメール：　</w:t>
      </w:r>
      <w:r w:rsidR="00CC0128">
        <w:rPr>
          <w:rFonts w:asciiTheme="minorEastAsia" w:hAnsiTheme="minorEastAsia" w:hint="eastAsia"/>
          <w:szCs w:val="21"/>
        </w:rPr>
        <w:t>f</w:t>
      </w:r>
      <w:r w:rsidR="00CC0128">
        <w:rPr>
          <w:rFonts w:asciiTheme="minorEastAsia" w:hAnsiTheme="minorEastAsia"/>
          <w:szCs w:val="21"/>
        </w:rPr>
        <w:t>ukuokatoshiken</w:t>
      </w:r>
      <w:r w:rsidRPr="00945461">
        <w:rPr>
          <w:rFonts w:asciiTheme="minorEastAsia" w:hAnsiTheme="minorEastAsia" w:hint="eastAsia"/>
          <w:szCs w:val="21"/>
        </w:rPr>
        <w:t>@</w:t>
      </w:r>
      <w:r w:rsidR="00CC0128">
        <w:rPr>
          <w:rFonts w:asciiTheme="minorEastAsia" w:hAnsiTheme="minorEastAsia"/>
          <w:szCs w:val="21"/>
        </w:rPr>
        <w:t>nifty.com</w:t>
      </w:r>
    </w:p>
    <w:sectPr w:rsidR="006103A8" w:rsidRPr="00945461" w:rsidSect="006B7C81">
      <w:footerReference w:type="default" r:id="rId8"/>
      <w:pgSz w:w="11906" w:h="16838" w:code="9"/>
      <w:pgMar w:top="1361" w:right="1247" w:bottom="1247" w:left="1361" w:header="851" w:footer="850"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EAC" w:rsidRDefault="00452EAC" w:rsidP="002A296C">
      <w:r>
        <w:separator/>
      </w:r>
    </w:p>
  </w:endnote>
  <w:endnote w:type="continuationSeparator" w:id="0">
    <w:p w:rsidR="00452EAC" w:rsidRDefault="00452EAC" w:rsidP="002A2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巫...">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1697102"/>
      <w:docPartObj>
        <w:docPartGallery w:val="Page Numbers (Bottom of Page)"/>
        <w:docPartUnique/>
      </w:docPartObj>
    </w:sdtPr>
    <w:sdtEndPr/>
    <w:sdtContent>
      <w:p w:rsidR="006B7C81" w:rsidRDefault="006B7C81">
        <w:pPr>
          <w:pStyle w:val="a6"/>
          <w:jc w:val="center"/>
        </w:pPr>
        <w:r>
          <w:fldChar w:fldCharType="begin"/>
        </w:r>
        <w:r>
          <w:instrText>PAGE   \* MERGEFORMAT</w:instrText>
        </w:r>
        <w:r>
          <w:fldChar w:fldCharType="separate"/>
        </w:r>
        <w:r w:rsidR="00EC3427" w:rsidRPr="00EC3427">
          <w:rPr>
            <w:noProof/>
            <w:lang w:val="ja-JP"/>
          </w:rPr>
          <w:t>2</w:t>
        </w:r>
        <w:r>
          <w:fldChar w:fldCharType="end"/>
        </w:r>
      </w:p>
    </w:sdtContent>
  </w:sdt>
  <w:p w:rsidR="006B7C81" w:rsidRDefault="006B7C8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EAC" w:rsidRDefault="00452EAC" w:rsidP="002A296C">
      <w:r>
        <w:separator/>
      </w:r>
    </w:p>
  </w:footnote>
  <w:footnote w:type="continuationSeparator" w:id="0">
    <w:p w:rsidR="00452EAC" w:rsidRDefault="00452EAC" w:rsidP="002A2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B4939"/>
    <w:multiLevelType w:val="hybridMultilevel"/>
    <w:tmpl w:val="9C0A94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4A208B"/>
    <w:multiLevelType w:val="hybridMultilevel"/>
    <w:tmpl w:val="258E03A8"/>
    <w:lvl w:ilvl="0" w:tplc="3BE66F3E">
      <w:start w:val="1"/>
      <w:numFmt w:val="decimalEnclosedCircle"/>
      <w:lvlText w:val="%1"/>
      <w:lvlJc w:val="left"/>
      <w:pPr>
        <w:ind w:left="990" w:hanging="360"/>
      </w:pPr>
      <w:rPr>
        <w:rFonts w:hint="default"/>
        <w:sz w:val="21"/>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F48"/>
    <w:rsid w:val="00006897"/>
    <w:rsid w:val="000164C1"/>
    <w:rsid w:val="00020DF5"/>
    <w:rsid w:val="00037392"/>
    <w:rsid w:val="00041399"/>
    <w:rsid w:val="000435E9"/>
    <w:rsid w:val="00052F96"/>
    <w:rsid w:val="000555AA"/>
    <w:rsid w:val="0006476D"/>
    <w:rsid w:val="0006758B"/>
    <w:rsid w:val="00075A12"/>
    <w:rsid w:val="00094CF9"/>
    <w:rsid w:val="0009538C"/>
    <w:rsid w:val="000953CB"/>
    <w:rsid w:val="00097643"/>
    <w:rsid w:val="000A094A"/>
    <w:rsid w:val="000A2887"/>
    <w:rsid w:val="000A6D60"/>
    <w:rsid w:val="000B1E24"/>
    <w:rsid w:val="000B3B4C"/>
    <w:rsid w:val="000C071C"/>
    <w:rsid w:val="000C195F"/>
    <w:rsid w:val="000C4F50"/>
    <w:rsid w:val="000C727D"/>
    <w:rsid w:val="000D12BC"/>
    <w:rsid w:val="000D38B5"/>
    <w:rsid w:val="000D3E09"/>
    <w:rsid w:val="000E1B33"/>
    <w:rsid w:val="000E4283"/>
    <w:rsid w:val="000E4F48"/>
    <w:rsid w:val="00100F99"/>
    <w:rsid w:val="001052CE"/>
    <w:rsid w:val="00114A26"/>
    <w:rsid w:val="00115973"/>
    <w:rsid w:val="001235CF"/>
    <w:rsid w:val="00125317"/>
    <w:rsid w:val="00126A48"/>
    <w:rsid w:val="001274FB"/>
    <w:rsid w:val="00130F5A"/>
    <w:rsid w:val="00131EBC"/>
    <w:rsid w:val="00151383"/>
    <w:rsid w:val="001524BD"/>
    <w:rsid w:val="00157E82"/>
    <w:rsid w:val="001638A7"/>
    <w:rsid w:val="0016597E"/>
    <w:rsid w:val="00170284"/>
    <w:rsid w:val="00176C88"/>
    <w:rsid w:val="0018616D"/>
    <w:rsid w:val="00190570"/>
    <w:rsid w:val="001A0110"/>
    <w:rsid w:val="001A06D4"/>
    <w:rsid w:val="001A6394"/>
    <w:rsid w:val="001B6EB8"/>
    <w:rsid w:val="001C52A2"/>
    <w:rsid w:val="001D3D2C"/>
    <w:rsid w:val="001D42A9"/>
    <w:rsid w:val="001D65EC"/>
    <w:rsid w:val="001E1BCC"/>
    <w:rsid w:val="001F3795"/>
    <w:rsid w:val="0021300F"/>
    <w:rsid w:val="00217632"/>
    <w:rsid w:val="00220360"/>
    <w:rsid w:val="00235A44"/>
    <w:rsid w:val="00237AF4"/>
    <w:rsid w:val="00242CA3"/>
    <w:rsid w:val="0024664D"/>
    <w:rsid w:val="0026209B"/>
    <w:rsid w:val="00287E55"/>
    <w:rsid w:val="002922F8"/>
    <w:rsid w:val="002A296C"/>
    <w:rsid w:val="002A4D51"/>
    <w:rsid w:val="002A7638"/>
    <w:rsid w:val="002B58E0"/>
    <w:rsid w:val="002E079F"/>
    <w:rsid w:val="002E183E"/>
    <w:rsid w:val="002F297B"/>
    <w:rsid w:val="002F3FCA"/>
    <w:rsid w:val="002F798B"/>
    <w:rsid w:val="003105F9"/>
    <w:rsid w:val="003200ED"/>
    <w:rsid w:val="003239F8"/>
    <w:rsid w:val="00327859"/>
    <w:rsid w:val="003312B7"/>
    <w:rsid w:val="0033178A"/>
    <w:rsid w:val="00332DDB"/>
    <w:rsid w:val="00340918"/>
    <w:rsid w:val="00340B97"/>
    <w:rsid w:val="00345B25"/>
    <w:rsid w:val="0035314E"/>
    <w:rsid w:val="00362A10"/>
    <w:rsid w:val="003706E1"/>
    <w:rsid w:val="00374182"/>
    <w:rsid w:val="00381962"/>
    <w:rsid w:val="00383E99"/>
    <w:rsid w:val="00391B7E"/>
    <w:rsid w:val="00393674"/>
    <w:rsid w:val="003A66D3"/>
    <w:rsid w:val="003B2DC7"/>
    <w:rsid w:val="003C4451"/>
    <w:rsid w:val="003C5F74"/>
    <w:rsid w:val="003D2979"/>
    <w:rsid w:val="003D768E"/>
    <w:rsid w:val="003E1B28"/>
    <w:rsid w:val="003F41D3"/>
    <w:rsid w:val="003F486B"/>
    <w:rsid w:val="003F7979"/>
    <w:rsid w:val="004010C6"/>
    <w:rsid w:val="004024E8"/>
    <w:rsid w:val="004062D5"/>
    <w:rsid w:val="004100FC"/>
    <w:rsid w:val="00411739"/>
    <w:rsid w:val="00411D32"/>
    <w:rsid w:val="00417DC0"/>
    <w:rsid w:val="0042024E"/>
    <w:rsid w:val="00434BD0"/>
    <w:rsid w:val="00436812"/>
    <w:rsid w:val="00440482"/>
    <w:rsid w:val="00442313"/>
    <w:rsid w:val="004428A3"/>
    <w:rsid w:val="00451D74"/>
    <w:rsid w:val="00452EAC"/>
    <w:rsid w:val="0045352B"/>
    <w:rsid w:val="00461DF1"/>
    <w:rsid w:val="00462F9F"/>
    <w:rsid w:val="00466136"/>
    <w:rsid w:val="00470B6E"/>
    <w:rsid w:val="0048347E"/>
    <w:rsid w:val="00483BA2"/>
    <w:rsid w:val="004942CB"/>
    <w:rsid w:val="00494FFC"/>
    <w:rsid w:val="004A2BC7"/>
    <w:rsid w:val="004B4BDC"/>
    <w:rsid w:val="004D2B18"/>
    <w:rsid w:val="004D7FF6"/>
    <w:rsid w:val="004E1DCE"/>
    <w:rsid w:val="004E20EB"/>
    <w:rsid w:val="004F20E6"/>
    <w:rsid w:val="00503883"/>
    <w:rsid w:val="0050644A"/>
    <w:rsid w:val="005164F8"/>
    <w:rsid w:val="0052186E"/>
    <w:rsid w:val="0052551A"/>
    <w:rsid w:val="0053047B"/>
    <w:rsid w:val="00535EC9"/>
    <w:rsid w:val="00536F48"/>
    <w:rsid w:val="0054279A"/>
    <w:rsid w:val="00546E61"/>
    <w:rsid w:val="00550822"/>
    <w:rsid w:val="00555AC4"/>
    <w:rsid w:val="00556518"/>
    <w:rsid w:val="00576AFA"/>
    <w:rsid w:val="00581180"/>
    <w:rsid w:val="005A1F31"/>
    <w:rsid w:val="005A482C"/>
    <w:rsid w:val="005A777E"/>
    <w:rsid w:val="005B18B1"/>
    <w:rsid w:val="005B5E4D"/>
    <w:rsid w:val="005C1CF8"/>
    <w:rsid w:val="005D78F5"/>
    <w:rsid w:val="005E1DD3"/>
    <w:rsid w:val="005E4935"/>
    <w:rsid w:val="005F19E1"/>
    <w:rsid w:val="005F2137"/>
    <w:rsid w:val="005F36ED"/>
    <w:rsid w:val="005F5788"/>
    <w:rsid w:val="00603A81"/>
    <w:rsid w:val="006103A8"/>
    <w:rsid w:val="00625614"/>
    <w:rsid w:val="00626614"/>
    <w:rsid w:val="00636DE3"/>
    <w:rsid w:val="006370D3"/>
    <w:rsid w:val="00637FDD"/>
    <w:rsid w:val="00637FF1"/>
    <w:rsid w:val="00640FAE"/>
    <w:rsid w:val="00642AA4"/>
    <w:rsid w:val="00647440"/>
    <w:rsid w:val="00653C9D"/>
    <w:rsid w:val="00682FE3"/>
    <w:rsid w:val="006A1906"/>
    <w:rsid w:val="006A66E5"/>
    <w:rsid w:val="006B7C81"/>
    <w:rsid w:val="006C31D8"/>
    <w:rsid w:val="006C65F1"/>
    <w:rsid w:val="006E6EEB"/>
    <w:rsid w:val="006F671C"/>
    <w:rsid w:val="006F6868"/>
    <w:rsid w:val="006F746B"/>
    <w:rsid w:val="007103A2"/>
    <w:rsid w:val="0071471E"/>
    <w:rsid w:val="0072278C"/>
    <w:rsid w:val="00732FFF"/>
    <w:rsid w:val="007360AA"/>
    <w:rsid w:val="00736CD3"/>
    <w:rsid w:val="00737023"/>
    <w:rsid w:val="00737447"/>
    <w:rsid w:val="007427FA"/>
    <w:rsid w:val="00744D36"/>
    <w:rsid w:val="00757E29"/>
    <w:rsid w:val="00771F17"/>
    <w:rsid w:val="00774867"/>
    <w:rsid w:val="0078282C"/>
    <w:rsid w:val="00790DF4"/>
    <w:rsid w:val="00792AFC"/>
    <w:rsid w:val="007B4735"/>
    <w:rsid w:val="007B515C"/>
    <w:rsid w:val="007C0FF6"/>
    <w:rsid w:val="007C29D7"/>
    <w:rsid w:val="007C3277"/>
    <w:rsid w:val="007E5BE0"/>
    <w:rsid w:val="007F731C"/>
    <w:rsid w:val="008018EC"/>
    <w:rsid w:val="00807B27"/>
    <w:rsid w:val="008117F0"/>
    <w:rsid w:val="0082051D"/>
    <w:rsid w:val="00820B88"/>
    <w:rsid w:val="00824CB4"/>
    <w:rsid w:val="00827465"/>
    <w:rsid w:val="00844505"/>
    <w:rsid w:val="008456FC"/>
    <w:rsid w:val="008550C9"/>
    <w:rsid w:val="008611AE"/>
    <w:rsid w:val="008750CB"/>
    <w:rsid w:val="00876EDE"/>
    <w:rsid w:val="0088047D"/>
    <w:rsid w:val="0088060B"/>
    <w:rsid w:val="008816D5"/>
    <w:rsid w:val="008939D2"/>
    <w:rsid w:val="00897378"/>
    <w:rsid w:val="008A39E9"/>
    <w:rsid w:val="008B047B"/>
    <w:rsid w:val="008B2B82"/>
    <w:rsid w:val="008B75B9"/>
    <w:rsid w:val="008C203B"/>
    <w:rsid w:val="008C2834"/>
    <w:rsid w:val="008E1A3F"/>
    <w:rsid w:val="008E24AE"/>
    <w:rsid w:val="008E3D42"/>
    <w:rsid w:val="008E7D3B"/>
    <w:rsid w:val="008F5DFB"/>
    <w:rsid w:val="008F72A5"/>
    <w:rsid w:val="00901BC5"/>
    <w:rsid w:val="00905EBC"/>
    <w:rsid w:val="00910487"/>
    <w:rsid w:val="00910F96"/>
    <w:rsid w:val="009114B9"/>
    <w:rsid w:val="00911CEC"/>
    <w:rsid w:val="009129B0"/>
    <w:rsid w:val="00913110"/>
    <w:rsid w:val="00937789"/>
    <w:rsid w:val="00937CBE"/>
    <w:rsid w:val="009406BC"/>
    <w:rsid w:val="00941924"/>
    <w:rsid w:val="00945461"/>
    <w:rsid w:val="00945D90"/>
    <w:rsid w:val="00950812"/>
    <w:rsid w:val="00952DFD"/>
    <w:rsid w:val="0095518E"/>
    <w:rsid w:val="0095761F"/>
    <w:rsid w:val="00967447"/>
    <w:rsid w:val="00982ED5"/>
    <w:rsid w:val="009A2C8F"/>
    <w:rsid w:val="009B59B8"/>
    <w:rsid w:val="009C3532"/>
    <w:rsid w:val="009C6C9C"/>
    <w:rsid w:val="009D3F80"/>
    <w:rsid w:val="009E07C3"/>
    <w:rsid w:val="009F3355"/>
    <w:rsid w:val="009F7456"/>
    <w:rsid w:val="00A01753"/>
    <w:rsid w:val="00A127CD"/>
    <w:rsid w:val="00A12F46"/>
    <w:rsid w:val="00A20B9E"/>
    <w:rsid w:val="00A26B92"/>
    <w:rsid w:val="00A313F2"/>
    <w:rsid w:val="00A31689"/>
    <w:rsid w:val="00A400DC"/>
    <w:rsid w:val="00A44ECD"/>
    <w:rsid w:val="00A4639A"/>
    <w:rsid w:val="00A5081C"/>
    <w:rsid w:val="00A53122"/>
    <w:rsid w:val="00A603A5"/>
    <w:rsid w:val="00A66872"/>
    <w:rsid w:val="00A87BE5"/>
    <w:rsid w:val="00A957BB"/>
    <w:rsid w:val="00AA0E83"/>
    <w:rsid w:val="00AB1994"/>
    <w:rsid w:val="00AB42BC"/>
    <w:rsid w:val="00AC1C28"/>
    <w:rsid w:val="00AD0909"/>
    <w:rsid w:val="00AD282C"/>
    <w:rsid w:val="00AD5C8B"/>
    <w:rsid w:val="00AE3B84"/>
    <w:rsid w:val="00AE5611"/>
    <w:rsid w:val="00AE7659"/>
    <w:rsid w:val="00AE7948"/>
    <w:rsid w:val="00B0294F"/>
    <w:rsid w:val="00B04047"/>
    <w:rsid w:val="00B22F07"/>
    <w:rsid w:val="00B24758"/>
    <w:rsid w:val="00B27E9F"/>
    <w:rsid w:val="00B314DA"/>
    <w:rsid w:val="00B31837"/>
    <w:rsid w:val="00B33ADA"/>
    <w:rsid w:val="00B36FBE"/>
    <w:rsid w:val="00B376ED"/>
    <w:rsid w:val="00B37FE4"/>
    <w:rsid w:val="00B45ACB"/>
    <w:rsid w:val="00B47042"/>
    <w:rsid w:val="00B51EBD"/>
    <w:rsid w:val="00B536FC"/>
    <w:rsid w:val="00B66A4C"/>
    <w:rsid w:val="00B71895"/>
    <w:rsid w:val="00B76EA0"/>
    <w:rsid w:val="00B80966"/>
    <w:rsid w:val="00B842E7"/>
    <w:rsid w:val="00B84500"/>
    <w:rsid w:val="00B84F20"/>
    <w:rsid w:val="00B9231E"/>
    <w:rsid w:val="00B94911"/>
    <w:rsid w:val="00B97D8B"/>
    <w:rsid w:val="00BA14A9"/>
    <w:rsid w:val="00BA54DD"/>
    <w:rsid w:val="00BA555B"/>
    <w:rsid w:val="00BA6846"/>
    <w:rsid w:val="00BB446B"/>
    <w:rsid w:val="00BB5921"/>
    <w:rsid w:val="00BD391A"/>
    <w:rsid w:val="00BD7310"/>
    <w:rsid w:val="00BE28FC"/>
    <w:rsid w:val="00BE72A8"/>
    <w:rsid w:val="00BF3702"/>
    <w:rsid w:val="00C02396"/>
    <w:rsid w:val="00C14DB5"/>
    <w:rsid w:val="00C16376"/>
    <w:rsid w:val="00C168E7"/>
    <w:rsid w:val="00C23755"/>
    <w:rsid w:val="00C2376D"/>
    <w:rsid w:val="00C23818"/>
    <w:rsid w:val="00C23B76"/>
    <w:rsid w:val="00C3183B"/>
    <w:rsid w:val="00C44898"/>
    <w:rsid w:val="00C467DD"/>
    <w:rsid w:val="00C473B7"/>
    <w:rsid w:val="00C55C85"/>
    <w:rsid w:val="00C71B77"/>
    <w:rsid w:val="00C805AD"/>
    <w:rsid w:val="00C83A4A"/>
    <w:rsid w:val="00C850B8"/>
    <w:rsid w:val="00C85E98"/>
    <w:rsid w:val="00C91765"/>
    <w:rsid w:val="00C974D2"/>
    <w:rsid w:val="00CA0F84"/>
    <w:rsid w:val="00CA60D4"/>
    <w:rsid w:val="00CA6773"/>
    <w:rsid w:val="00CB1C85"/>
    <w:rsid w:val="00CB65BF"/>
    <w:rsid w:val="00CC0128"/>
    <w:rsid w:val="00CD481D"/>
    <w:rsid w:val="00CE4474"/>
    <w:rsid w:val="00CF3871"/>
    <w:rsid w:val="00CF532B"/>
    <w:rsid w:val="00D16665"/>
    <w:rsid w:val="00D32294"/>
    <w:rsid w:val="00D53800"/>
    <w:rsid w:val="00D538C4"/>
    <w:rsid w:val="00D543B9"/>
    <w:rsid w:val="00D6021F"/>
    <w:rsid w:val="00D664D9"/>
    <w:rsid w:val="00D66F55"/>
    <w:rsid w:val="00D77628"/>
    <w:rsid w:val="00D83680"/>
    <w:rsid w:val="00D90C89"/>
    <w:rsid w:val="00D910CA"/>
    <w:rsid w:val="00D9649E"/>
    <w:rsid w:val="00DA0640"/>
    <w:rsid w:val="00DA0D0C"/>
    <w:rsid w:val="00DA6E98"/>
    <w:rsid w:val="00DC4569"/>
    <w:rsid w:val="00DC61F0"/>
    <w:rsid w:val="00DC6FDD"/>
    <w:rsid w:val="00DD0B92"/>
    <w:rsid w:val="00DE2CA6"/>
    <w:rsid w:val="00DF3BFA"/>
    <w:rsid w:val="00E009C9"/>
    <w:rsid w:val="00E029D6"/>
    <w:rsid w:val="00E07B06"/>
    <w:rsid w:val="00E113EB"/>
    <w:rsid w:val="00E14E80"/>
    <w:rsid w:val="00E266D1"/>
    <w:rsid w:val="00E342FB"/>
    <w:rsid w:val="00E370E5"/>
    <w:rsid w:val="00E45B85"/>
    <w:rsid w:val="00E46C90"/>
    <w:rsid w:val="00E544D7"/>
    <w:rsid w:val="00E61185"/>
    <w:rsid w:val="00E61213"/>
    <w:rsid w:val="00E61F18"/>
    <w:rsid w:val="00E653AB"/>
    <w:rsid w:val="00E66915"/>
    <w:rsid w:val="00E73B21"/>
    <w:rsid w:val="00E832A0"/>
    <w:rsid w:val="00E85F23"/>
    <w:rsid w:val="00E96746"/>
    <w:rsid w:val="00EA08C4"/>
    <w:rsid w:val="00EA178D"/>
    <w:rsid w:val="00EA42F8"/>
    <w:rsid w:val="00EA47D2"/>
    <w:rsid w:val="00EA77D0"/>
    <w:rsid w:val="00EB3126"/>
    <w:rsid w:val="00EB45B1"/>
    <w:rsid w:val="00EB6F58"/>
    <w:rsid w:val="00EC3427"/>
    <w:rsid w:val="00ED545B"/>
    <w:rsid w:val="00EE2011"/>
    <w:rsid w:val="00EE4681"/>
    <w:rsid w:val="00EF23A0"/>
    <w:rsid w:val="00EF285F"/>
    <w:rsid w:val="00EF675F"/>
    <w:rsid w:val="00F12710"/>
    <w:rsid w:val="00F265A9"/>
    <w:rsid w:val="00F27893"/>
    <w:rsid w:val="00F36F3E"/>
    <w:rsid w:val="00F37A23"/>
    <w:rsid w:val="00F44622"/>
    <w:rsid w:val="00F44B79"/>
    <w:rsid w:val="00F47EA1"/>
    <w:rsid w:val="00F50C81"/>
    <w:rsid w:val="00F5314A"/>
    <w:rsid w:val="00F6544F"/>
    <w:rsid w:val="00F71EA1"/>
    <w:rsid w:val="00F746EB"/>
    <w:rsid w:val="00F85487"/>
    <w:rsid w:val="00F90146"/>
    <w:rsid w:val="00F91B9F"/>
    <w:rsid w:val="00F93177"/>
    <w:rsid w:val="00F970A0"/>
    <w:rsid w:val="00F971D1"/>
    <w:rsid w:val="00FA242B"/>
    <w:rsid w:val="00FB0555"/>
    <w:rsid w:val="00FB0CB1"/>
    <w:rsid w:val="00FC621E"/>
    <w:rsid w:val="00FC6C99"/>
    <w:rsid w:val="00FC7902"/>
    <w:rsid w:val="00FD2231"/>
    <w:rsid w:val="00FE7140"/>
    <w:rsid w:val="00FF1605"/>
    <w:rsid w:val="00FF7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5:docId w15:val="{80AAD9AD-CE29-4952-B596-B32DAD167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3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A296C"/>
    <w:pPr>
      <w:tabs>
        <w:tab w:val="center" w:pos="4252"/>
        <w:tab w:val="right" w:pos="8504"/>
      </w:tabs>
      <w:snapToGrid w:val="0"/>
    </w:pPr>
  </w:style>
  <w:style w:type="character" w:customStyle="1" w:styleId="a5">
    <w:name w:val="ヘッダー (文字)"/>
    <w:basedOn w:val="a0"/>
    <w:link w:val="a4"/>
    <w:uiPriority w:val="99"/>
    <w:rsid w:val="002A296C"/>
  </w:style>
  <w:style w:type="paragraph" w:styleId="a6">
    <w:name w:val="footer"/>
    <w:basedOn w:val="a"/>
    <w:link w:val="a7"/>
    <w:uiPriority w:val="99"/>
    <w:unhideWhenUsed/>
    <w:rsid w:val="002A296C"/>
    <w:pPr>
      <w:tabs>
        <w:tab w:val="center" w:pos="4252"/>
        <w:tab w:val="right" w:pos="8504"/>
      </w:tabs>
      <w:snapToGrid w:val="0"/>
    </w:pPr>
  </w:style>
  <w:style w:type="character" w:customStyle="1" w:styleId="a7">
    <w:name w:val="フッター (文字)"/>
    <w:basedOn w:val="a0"/>
    <w:link w:val="a6"/>
    <w:uiPriority w:val="99"/>
    <w:rsid w:val="002A296C"/>
  </w:style>
  <w:style w:type="paragraph" w:customStyle="1" w:styleId="Default">
    <w:name w:val="Default"/>
    <w:rsid w:val="00F47EA1"/>
    <w:pPr>
      <w:widowControl w:val="0"/>
      <w:autoSpaceDE w:val="0"/>
      <w:autoSpaceDN w:val="0"/>
      <w:adjustRightInd w:val="0"/>
    </w:pPr>
    <w:rPr>
      <w:rFonts w:ascii="ＭＳ.巫..." w:eastAsia="ＭＳ.巫..." w:cs="ＭＳ.巫..."/>
      <w:color w:val="000000"/>
      <w:kern w:val="0"/>
      <w:sz w:val="24"/>
      <w:szCs w:val="24"/>
    </w:rPr>
  </w:style>
  <w:style w:type="paragraph" w:styleId="a8">
    <w:name w:val="List Paragraph"/>
    <w:basedOn w:val="a"/>
    <w:uiPriority w:val="34"/>
    <w:qFormat/>
    <w:rsid w:val="00DF3BFA"/>
    <w:pPr>
      <w:ind w:leftChars="400" w:left="840"/>
    </w:pPr>
  </w:style>
  <w:style w:type="paragraph" w:styleId="a9">
    <w:name w:val="Balloon Text"/>
    <w:basedOn w:val="a"/>
    <w:link w:val="aa"/>
    <w:uiPriority w:val="99"/>
    <w:semiHidden/>
    <w:unhideWhenUsed/>
    <w:rsid w:val="004062D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062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4023E-313E-42AA-A11E-326A45D3C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6</Pages>
  <Words>775</Words>
  <Characters>4418</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D582-4</dc:creator>
  <cp:lastModifiedBy>ST190-1</cp:lastModifiedBy>
  <cp:revision>263</cp:revision>
  <cp:lastPrinted>2021-05-31T05:12:00Z</cp:lastPrinted>
  <dcterms:created xsi:type="dcterms:W3CDTF">2019-06-14T02:25:00Z</dcterms:created>
  <dcterms:modified xsi:type="dcterms:W3CDTF">2021-06-09T08:26:00Z</dcterms:modified>
</cp:coreProperties>
</file>